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48E73" w14:textId="77777777" w:rsidR="00856011" w:rsidRPr="00123114" w:rsidRDefault="00856011" w:rsidP="00123114">
      <w:pPr>
        <w:widowControl w:val="0"/>
        <w:autoSpaceDE w:val="0"/>
        <w:autoSpaceDN w:val="0"/>
        <w:adjustRightInd w:val="0"/>
        <w:jc w:val="center"/>
        <w:rPr>
          <w:rFonts w:ascii="Arial" w:hAnsi="Arial" w:cs="Arial"/>
          <w:b/>
          <w:color w:val="000000"/>
        </w:rPr>
      </w:pPr>
      <w:bookmarkStart w:id="0" w:name="_GoBack"/>
      <w:bookmarkEnd w:id="0"/>
      <w:r w:rsidRPr="00123114">
        <w:rPr>
          <w:rFonts w:ascii="Arial" w:hAnsi="Arial" w:cs="Arial"/>
          <w:b/>
          <w:color w:val="000000"/>
        </w:rPr>
        <w:t>Minutes</w:t>
      </w:r>
    </w:p>
    <w:p w14:paraId="1F99BBCE" w14:textId="77777777" w:rsidR="00856011" w:rsidRPr="00123114" w:rsidRDefault="00423E32" w:rsidP="00123114">
      <w:pPr>
        <w:widowControl w:val="0"/>
        <w:autoSpaceDE w:val="0"/>
        <w:autoSpaceDN w:val="0"/>
        <w:adjustRightInd w:val="0"/>
        <w:jc w:val="center"/>
        <w:rPr>
          <w:rFonts w:ascii="Arial" w:hAnsi="Arial" w:cs="Arial"/>
          <w:b/>
          <w:color w:val="000000"/>
        </w:rPr>
      </w:pPr>
      <w:r w:rsidRPr="00123114">
        <w:rPr>
          <w:rFonts w:ascii="Arial" w:hAnsi="Arial" w:cs="Arial"/>
          <w:b/>
          <w:color w:val="000000"/>
        </w:rPr>
        <w:t xml:space="preserve">UNC Faculty Assembly Meeting, September </w:t>
      </w:r>
      <w:r w:rsidR="00856011" w:rsidRPr="00123114">
        <w:rPr>
          <w:rFonts w:ascii="Arial" w:hAnsi="Arial" w:cs="Arial"/>
          <w:b/>
          <w:color w:val="000000"/>
        </w:rPr>
        <w:t>21, 2012</w:t>
      </w:r>
    </w:p>
    <w:p w14:paraId="67C68222" w14:textId="77777777" w:rsidR="00856011" w:rsidRPr="00123114" w:rsidRDefault="00856011" w:rsidP="00123114">
      <w:pPr>
        <w:widowControl w:val="0"/>
        <w:autoSpaceDE w:val="0"/>
        <w:autoSpaceDN w:val="0"/>
        <w:adjustRightInd w:val="0"/>
        <w:jc w:val="center"/>
        <w:rPr>
          <w:rFonts w:ascii="Arial" w:hAnsi="Arial" w:cs="Arial"/>
          <w:b/>
          <w:color w:val="000000"/>
        </w:rPr>
      </w:pPr>
      <w:r w:rsidRPr="00123114">
        <w:rPr>
          <w:rFonts w:ascii="Arial" w:hAnsi="Arial" w:cs="Arial"/>
          <w:b/>
          <w:color w:val="000000"/>
        </w:rPr>
        <w:t>Spangler Building, General Administration, Chapel Hill, NC</w:t>
      </w:r>
    </w:p>
    <w:p w14:paraId="457B4A50" w14:textId="77777777" w:rsidR="00856011" w:rsidRPr="00123114" w:rsidRDefault="00856011" w:rsidP="00856011">
      <w:pPr>
        <w:widowControl w:val="0"/>
        <w:autoSpaceDE w:val="0"/>
        <w:autoSpaceDN w:val="0"/>
        <w:adjustRightInd w:val="0"/>
        <w:rPr>
          <w:rFonts w:ascii="Arial" w:hAnsi="Arial" w:cs="Arial"/>
          <w:color w:val="000000"/>
        </w:rPr>
      </w:pPr>
    </w:p>
    <w:p w14:paraId="25DEB17C" w14:textId="77777777" w:rsidR="00856011" w:rsidRDefault="00856011" w:rsidP="00856011">
      <w:pPr>
        <w:widowControl w:val="0"/>
        <w:autoSpaceDE w:val="0"/>
        <w:autoSpaceDN w:val="0"/>
        <w:adjustRightInd w:val="0"/>
        <w:rPr>
          <w:rFonts w:ascii="Arial" w:hAnsi="Arial" w:cs="Arial"/>
          <w:color w:val="000000"/>
        </w:rPr>
      </w:pPr>
      <w:r w:rsidRPr="00123114">
        <w:rPr>
          <w:rFonts w:ascii="Arial" w:hAnsi="Arial" w:cs="Arial"/>
          <w:color w:val="000000"/>
        </w:rPr>
        <w:t>9:00 Faculty Assembly Convenes</w:t>
      </w:r>
    </w:p>
    <w:p w14:paraId="63FBE6E0" w14:textId="77777777" w:rsidR="00123114" w:rsidRPr="00123114" w:rsidRDefault="00123114" w:rsidP="00856011">
      <w:pPr>
        <w:widowControl w:val="0"/>
        <w:autoSpaceDE w:val="0"/>
        <w:autoSpaceDN w:val="0"/>
        <w:adjustRightInd w:val="0"/>
        <w:rPr>
          <w:rFonts w:ascii="Arial" w:hAnsi="Arial" w:cs="Arial"/>
          <w:color w:val="000000"/>
        </w:rPr>
      </w:pPr>
    </w:p>
    <w:p w14:paraId="2D0AC2B3" w14:textId="67B230FE" w:rsidR="005B3041" w:rsidRPr="00511E80" w:rsidRDefault="005B3041" w:rsidP="005B3041">
      <w:pPr>
        <w:rPr>
          <w:rFonts w:ascii="Arial" w:hAnsi="Arial" w:cs="Arial"/>
        </w:rPr>
      </w:pPr>
      <w:r>
        <w:rPr>
          <w:rFonts w:ascii="Arial" w:hAnsi="Arial" w:cs="Arial"/>
          <w:color w:val="000000"/>
        </w:rPr>
        <w:t>9:00</w:t>
      </w:r>
      <w:r w:rsidR="00856011" w:rsidRPr="00123114">
        <w:rPr>
          <w:rFonts w:ascii="Arial" w:hAnsi="Arial" w:cs="Arial"/>
          <w:color w:val="000000"/>
        </w:rPr>
        <w:t xml:space="preserve"> </w:t>
      </w:r>
      <w:proofErr w:type="gramStart"/>
      <w:r w:rsidRPr="00511E80">
        <w:rPr>
          <w:rFonts w:ascii="Arial" w:hAnsi="Arial" w:cs="Arial"/>
        </w:rPr>
        <w:t>The</w:t>
      </w:r>
      <w:proofErr w:type="gramEnd"/>
      <w:r w:rsidRPr="00511E80">
        <w:rPr>
          <w:rFonts w:ascii="Arial" w:hAnsi="Arial" w:cs="Arial"/>
        </w:rPr>
        <w:t xml:space="preserve"> assembly was welcomed by Catherine Rigsby (ECU), and she introduced President Tom Ross and Chairman of the Board of Governors (BOG) Peter Hans to address the strategic planning process currently underway by the BOG.</w:t>
      </w:r>
    </w:p>
    <w:p w14:paraId="25F84372" w14:textId="6A2F20D0" w:rsidR="00F55662" w:rsidRPr="00123114" w:rsidRDefault="00F55662" w:rsidP="005B3041">
      <w:pPr>
        <w:widowControl w:val="0"/>
        <w:autoSpaceDE w:val="0"/>
        <w:autoSpaceDN w:val="0"/>
        <w:adjustRightInd w:val="0"/>
        <w:rPr>
          <w:rFonts w:ascii="Arial" w:hAnsi="Arial" w:cs="Arial"/>
          <w:color w:val="000000"/>
        </w:rPr>
      </w:pPr>
    </w:p>
    <w:p w14:paraId="1FC66B1A" w14:textId="5057D781" w:rsidR="008546CA" w:rsidRPr="00123114" w:rsidRDefault="008546CA" w:rsidP="00856011">
      <w:pPr>
        <w:widowControl w:val="0"/>
        <w:autoSpaceDE w:val="0"/>
        <w:autoSpaceDN w:val="0"/>
        <w:adjustRightInd w:val="0"/>
        <w:rPr>
          <w:rFonts w:ascii="Arial" w:hAnsi="Arial" w:cs="Arial"/>
          <w:color w:val="000000"/>
        </w:rPr>
      </w:pPr>
      <w:r w:rsidRPr="00123114">
        <w:rPr>
          <w:rFonts w:ascii="Arial" w:hAnsi="Arial" w:cs="Arial"/>
          <w:color w:val="000000"/>
        </w:rPr>
        <w:t>P</w:t>
      </w:r>
      <w:r w:rsidR="005B3041">
        <w:rPr>
          <w:rFonts w:ascii="Arial" w:hAnsi="Arial" w:cs="Arial"/>
          <w:color w:val="000000"/>
        </w:rPr>
        <w:t>eter Hans gave a brief introduction to himself, discussing his</w:t>
      </w:r>
      <w:r w:rsidR="00123114">
        <w:rPr>
          <w:rFonts w:ascii="Arial" w:hAnsi="Arial" w:cs="Arial"/>
          <w:color w:val="000000"/>
        </w:rPr>
        <w:t>15 years of academic g</w:t>
      </w:r>
      <w:r w:rsidRPr="00123114">
        <w:rPr>
          <w:rFonts w:ascii="Arial" w:hAnsi="Arial" w:cs="Arial"/>
          <w:color w:val="000000"/>
        </w:rPr>
        <w:t>over</w:t>
      </w:r>
      <w:r w:rsidR="00123114">
        <w:rPr>
          <w:rFonts w:ascii="Arial" w:hAnsi="Arial" w:cs="Arial"/>
          <w:color w:val="000000"/>
        </w:rPr>
        <w:t>na</w:t>
      </w:r>
      <w:r w:rsidR="005B3041">
        <w:rPr>
          <w:rFonts w:ascii="Arial" w:hAnsi="Arial" w:cs="Arial"/>
          <w:color w:val="000000"/>
        </w:rPr>
        <w:t>nce experience between the Community College system (6 years)</w:t>
      </w:r>
      <w:r w:rsidRPr="00123114">
        <w:rPr>
          <w:rFonts w:ascii="Arial" w:hAnsi="Arial" w:cs="Arial"/>
          <w:color w:val="000000"/>
        </w:rPr>
        <w:t xml:space="preserve"> and </w:t>
      </w:r>
      <w:r w:rsidR="005B3041">
        <w:rPr>
          <w:rFonts w:ascii="Arial" w:hAnsi="Arial" w:cs="Arial"/>
          <w:color w:val="000000"/>
        </w:rPr>
        <w:t xml:space="preserve">the </w:t>
      </w:r>
      <w:r w:rsidRPr="00123114">
        <w:rPr>
          <w:rFonts w:ascii="Arial" w:hAnsi="Arial" w:cs="Arial"/>
          <w:color w:val="000000"/>
        </w:rPr>
        <w:t>BOG</w:t>
      </w:r>
      <w:r w:rsidR="005B3041">
        <w:rPr>
          <w:rFonts w:ascii="Arial" w:hAnsi="Arial" w:cs="Arial"/>
          <w:color w:val="000000"/>
        </w:rPr>
        <w:t xml:space="preserve"> (9 years).  He is currently w</w:t>
      </w:r>
      <w:r w:rsidRPr="00123114">
        <w:rPr>
          <w:rFonts w:ascii="Arial" w:hAnsi="Arial" w:cs="Arial"/>
          <w:color w:val="000000"/>
        </w:rPr>
        <w:t xml:space="preserve">orking on </w:t>
      </w:r>
      <w:r w:rsidR="005B3041">
        <w:rPr>
          <w:rFonts w:ascii="Arial" w:hAnsi="Arial" w:cs="Arial"/>
          <w:color w:val="000000"/>
        </w:rPr>
        <w:t xml:space="preserve">a </w:t>
      </w:r>
      <w:r w:rsidRPr="00123114">
        <w:rPr>
          <w:rFonts w:ascii="Arial" w:hAnsi="Arial" w:cs="Arial"/>
          <w:color w:val="000000"/>
        </w:rPr>
        <w:t>Masters</w:t>
      </w:r>
      <w:r w:rsidR="005B3041">
        <w:rPr>
          <w:rFonts w:ascii="Arial" w:hAnsi="Arial" w:cs="Arial"/>
          <w:color w:val="000000"/>
        </w:rPr>
        <w:t xml:space="preserve"> degree thesis and joked about being nervous about being surrounded by this many </w:t>
      </w:r>
      <w:proofErr w:type="gramStart"/>
      <w:r w:rsidR="005B3041">
        <w:rPr>
          <w:rFonts w:ascii="Arial" w:hAnsi="Arial" w:cs="Arial"/>
          <w:color w:val="000000"/>
        </w:rPr>
        <w:t>faculty</w:t>
      </w:r>
      <w:proofErr w:type="gramEnd"/>
      <w:r w:rsidR="005B3041">
        <w:rPr>
          <w:rFonts w:ascii="Arial" w:hAnsi="Arial" w:cs="Arial"/>
          <w:color w:val="000000"/>
        </w:rPr>
        <w:t>. He w</w:t>
      </w:r>
      <w:r w:rsidRPr="00123114">
        <w:rPr>
          <w:rFonts w:ascii="Arial" w:hAnsi="Arial" w:cs="Arial"/>
          <w:color w:val="000000"/>
        </w:rPr>
        <w:t>elcome</w:t>
      </w:r>
      <w:r w:rsidR="005B3041">
        <w:rPr>
          <w:rFonts w:ascii="Arial" w:hAnsi="Arial" w:cs="Arial"/>
          <w:color w:val="000000"/>
        </w:rPr>
        <w:t>d the</w:t>
      </w:r>
      <w:r w:rsidRPr="00123114">
        <w:rPr>
          <w:rFonts w:ascii="Arial" w:hAnsi="Arial" w:cs="Arial"/>
          <w:color w:val="000000"/>
        </w:rPr>
        <w:t xml:space="preserve"> Delegates and thanks for effort</w:t>
      </w:r>
      <w:r w:rsidR="005B3041">
        <w:rPr>
          <w:rFonts w:ascii="Arial" w:hAnsi="Arial" w:cs="Arial"/>
          <w:color w:val="000000"/>
        </w:rPr>
        <w:t xml:space="preserve"> and a</w:t>
      </w:r>
      <w:r w:rsidRPr="00123114">
        <w:rPr>
          <w:rFonts w:ascii="Arial" w:hAnsi="Arial" w:cs="Arial"/>
          <w:color w:val="000000"/>
        </w:rPr>
        <w:t xml:space="preserve">ppreciates </w:t>
      </w:r>
      <w:r w:rsidR="005B3041">
        <w:rPr>
          <w:rFonts w:ascii="Arial" w:hAnsi="Arial" w:cs="Arial"/>
          <w:color w:val="000000"/>
        </w:rPr>
        <w:t xml:space="preserve">the </w:t>
      </w:r>
      <w:r w:rsidRPr="00123114">
        <w:rPr>
          <w:rFonts w:ascii="Arial" w:hAnsi="Arial" w:cs="Arial"/>
          <w:color w:val="000000"/>
        </w:rPr>
        <w:t>group’s work on Academics First</w:t>
      </w:r>
      <w:r w:rsidR="005B3041">
        <w:rPr>
          <w:rFonts w:ascii="Arial" w:hAnsi="Arial" w:cs="Arial"/>
          <w:color w:val="000000"/>
        </w:rPr>
        <w:t>.</w:t>
      </w:r>
    </w:p>
    <w:p w14:paraId="29057836" w14:textId="77777777" w:rsidR="008546CA" w:rsidRPr="00123114" w:rsidRDefault="008546CA" w:rsidP="00856011">
      <w:pPr>
        <w:widowControl w:val="0"/>
        <w:autoSpaceDE w:val="0"/>
        <w:autoSpaceDN w:val="0"/>
        <w:adjustRightInd w:val="0"/>
        <w:rPr>
          <w:rFonts w:ascii="Arial" w:hAnsi="Arial" w:cs="Arial"/>
          <w:color w:val="000000"/>
        </w:rPr>
      </w:pPr>
    </w:p>
    <w:p w14:paraId="4DEA552B" w14:textId="3F0E635B" w:rsidR="008546CA" w:rsidRDefault="0000316C" w:rsidP="00856011">
      <w:pPr>
        <w:widowControl w:val="0"/>
        <w:autoSpaceDE w:val="0"/>
        <w:autoSpaceDN w:val="0"/>
        <w:adjustRightInd w:val="0"/>
        <w:rPr>
          <w:rFonts w:ascii="Arial" w:hAnsi="Arial" w:cs="Arial"/>
          <w:color w:val="000000"/>
        </w:rPr>
      </w:pPr>
      <w:r>
        <w:rPr>
          <w:rFonts w:ascii="Arial" w:hAnsi="Arial" w:cs="Arial"/>
          <w:color w:val="000000"/>
        </w:rPr>
        <w:t>President Ross h</w:t>
      </w:r>
      <w:r w:rsidR="008546CA" w:rsidRPr="00123114">
        <w:rPr>
          <w:rFonts w:ascii="Arial" w:hAnsi="Arial" w:cs="Arial"/>
          <w:color w:val="000000"/>
        </w:rPr>
        <w:t>as put together five key strategies that need addressing over the next five years</w:t>
      </w:r>
      <w:r>
        <w:rPr>
          <w:rFonts w:ascii="Arial" w:hAnsi="Arial" w:cs="Arial"/>
          <w:color w:val="000000"/>
        </w:rPr>
        <w:t>:</w:t>
      </w:r>
    </w:p>
    <w:p w14:paraId="0CE45F4E" w14:textId="77777777" w:rsidR="0000316C" w:rsidRPr="00123114" w:rsidRDefault="0000316C" w:rsidP="00856011">
      <w:pPr>
        <w:widowControl w:val="0"/>
        <w:autoSpaceDE w:val="0"/>
        <w:autoSpaceDN w:val="0"/>
        <w:adjustRightInd w:val="0"/>
        <w:rPr>
          <w:rFonts w:ascii="Arial" w:hAnsi="Arial" w:cs="Arial"/>
          <w:color w:val="000000"/>
        </w:rPr>
      </w:pPr>
    </w:p>
    <w:p w14:paraId="31D23993" w14:textId="3028F666" w:rsidR="008546CA" w:rsidRPr="00436139" w:rsidRDefault="008546CA" w:rsidP="00436139">
      <w:pPr>
        <w:pStyle w:val="ListParagraph"/>
        <w:widowControl w:val="0"/>
        <w:numPr>
          <w:ilvl w:val="0"/>
          <w:numId w:val="2"/>
        </w:numPr>
        <w:autoSpaceDE w:val="0"/>
        <w:autoSpaceDN w:val="0"/>
        <w:adjustRightInd w:val="0"/>
        <w:rPr>
          <w:rFonts w:ascii="Arial" w:hAnsi="Arial" w:cs="Arial"/>
          <w:color w:val="000000"/>
        </w:rPr>
      </w:pPr>
      <w:r w:rsidRPr="00436139">
        <w:rPr>
          <w:rFonts w:ascii="Arial" w:hAnsi="Arial" w:cs="Arial"/>
          <w:color w:val="000000"/>
        </w:rPr>
        <w:t>Look at what is the need in NC for degree attainment</w:t>
      </w:r>
    </w:p>
    <w:p w14:paraId="7AD8F663" w14:textId="082D10AE" w:rsidR="008546CA" w:rsidRPr="00436139" w:rsidRDefault="008546CA" w:rsidP="00436139">
      <w:pPr>
        <w:pStyle w:val="ListParagraph"/>
        <w:widowControl w:val="0"/>
        <w:numPr>
          <w:ilvl w:val="1"/>
          <w:numId w:val="2"/>
        </w:numPr>
        <w:autoSpaceDE w:val="0"/>
        <w:autoSpaceDN w:val="0"/>
        <w:adjustRightInd w:val="0"/>
        <w:rPr>
          <w:rFonts w:ascii="Arial" w:hAnsi="Arial" w:cs="Arial"/>
          <w:color w:val="000000"/>
        </w:rPr>
      </w:pPr>
      <w:r w:rsidRPr="00436139">
        <w:rPr>
          <w:rFonts w:ascii="Arial" w:hAnsi="Arial" w:cs="Arial"/>
          <w:color w:val="000000"/>
        </w:rPr>
        <w:t>What degrees do we need over the next 5-10 years</w:t>
      </w:r>
    </w:p>
    <w:p w14:paraId="395D8060" w14:textId="05EE4A00" w:rsidR="0000316C" w:rsidRPr="00436139" w:rsidRDefault="0000316C" w:rsidP="00436139">
      <w:pPr>
        <w:pStyle w:val="ListParagraph"/>
        <w:widowControl w:val="0"/>
        <w:numPr>
          <w:ilvl w:val="1"/>
          <w:numId w:val="2"/>
        </w:numPr>
        <w:autoSpaceDE w:val="0"/>
        <w:autoSpaceDN w:val="0"/>
        <w:adjustRightInd w:val="0"/>
        <w:rPr>
          <w:rFonts w:ascii="Arial" w:hAnsi="Arial" w:cs="Arial"/>
          <w:color w:val="000000"/>
        </w:rPr>
      </w:pPr>
      <w:r w:rsidRPr="00436139">
        <w:rPr>
          <w:rFonts w:ascii="Arial" w:hAnsi="Arial" w:cs="Arial"/>
          <w:color w:val="000000"/>
        </w:rPr>
        <w:t>Currently around 25% in NC with degrees</w:t>
      </w:r>
    </w:p>
    <w:p w14:paraId="09309FD4" w14:textId="581114E8" w:rsidR="008546CA" w:rsidRPr="00436139" w:rsidRDefault="0000316C" w:rsidP="00436139">
      <w:pPr>
        <w:pStyle w:val="ListParagraph"/>
        <w:widowControl w:val="0"/>
        <w:numPr>
          <w:ilvl w:val="1"/>
          <w:numId w:val="2"/>
        </w:numPr>
        <w:autoSpaceDE w:val="0"/>
        <w:autoSpaceDN w:val="0"/>
        <w:adjustRightInd w:val="0"/>
        <w:rPr>
          <w:rFonts w:ascii="Arial" w:hAnsi="Arial" w:cs="Arial"/>
          <w:color w:val="000000"/>
        </w:rPr>
      </w:pPr>
      <w:r w:rsidRPr="00436139">
        <w:rPr>
          <w:rFonts w:ascii="Arial" w:hAnsi="Arial" w:cs="Arial"/>
          <w:color w:val="000000"/>
        </w:rPr>
        <w:t xml:space="preserve">Goal is likely </w:t>
      </w:r>
      <w:r w:rsidR="008546CA" w:rsidRPr="00436139">
        <w:rPr>
          <w:rFonts w:ascii="Arial" w:hAnsi="Arial" w:cs="Arial"/>
          <w:color w:val="000000"/>
        </w:rPr>
        <w:t>35% by 2018, so many more degrees needed</w:t>
      </w:r>
    </w:p>
    <w:p w14:paraId="51F1DF15" w14:textId="7862C62A" w:rsidR="008546CA" w:rsidRPr="00436139" w:rsidRDefault="008546CA" w:rsidP="00436139">
      <w:pPr>
        <w:pStyle w:val="ListParagraph"/>
        <w:widowControl w:val="0"/>
        <w:numPr>
          <w:ilvl w:val="1"/>
          <w:numId w:val="2"/>
        </w:numPr>
        <w:autoSpaceDE w:val="0"/>
        <w:autoSpaceDN w:val="0"/>
        <w:adjustRightInd w:val="0"/>
        <w:rPr>
          <w:rFonts w:ascii="Arial" w:hAnsi="Arial" w:cs="Arial"/>
          <w:color w:val="000000"/>
        </w:rPr>
      </w:pPr>
      <w:r w:rsidRPr="00436139">
        <w:rPr>
          <w:rFonts w:ascii="Arial" w:hAnsi="Arial" w:cs="Arial"/>
          <w:color w:val="000000"/>
        </w:rPr>
        <w:t>Additional AA degrees (goal likely about 60% total degrees with AA included)</w:t>
      </w:r>
    </w:p>
    <w:p w14:paraId="38B0BB91" w14:textId="0404FA38" w:rsidR="008546CA" w:rsidRPr="00436139" w:rsidRDefault="0000316C" w:rsidP="00436139">
      <w:pPr>
        <w:pStyle w:val="ListParagraph"/>
        <w:widowControl w:val="0"/>
        <w:numPr>
          <w:ilvl w:val="1"/>
          <w:numId w:val="2"/>
        </w:numPr>
        <w:autoSpaceDE w:val="0"/>
        <w:autoSpaceDN w:val="0"/>
        <w:adjustRightInd w:val="0"/>
        <w:rPr>
          <w:rFonts w:ascii="Arial" w:hAnsi="Arial" w:cs="Arial"/>
          <w:color w:val="000000"/>
        </w:rPr>
      </w:pPr>
      <w:r w:rsidRPr="00436139">
        <w:rPr>
          <w:rFonts w:ascii="Arial" w:hAnsi="Arial" w:cs="Arial"/>
          <w:color w:val="000000"/>
        </w:rPr>
        <w:t>How to take one million</w:t>
      </w:r>
      <w:r w:rsidR="008546CA" w:rsidRPr="00436139">
        <w:rPr>
          <w:rFonts w:ascii="Arial" w:hAnsi="Arial" w:cs="Arial"/>
          <w:color w:val="000000"/>
        </w:rPr>
        <w:t xml:space="preserve"> with some credit but no degree to finish</w:t>
      </w:r>
    </w:p>
    <w:p w14:paraId="6F1880D1" w14:textId="0342C8CB" w:rsidR="008546CA" w:rsidRPr="00436139" w:rsidRDefault="008546CA" w:rsidP="00436139">
      <w:pPr>
        <w:pStyle w:val="ListParagraph"/>
        <w:widowControl w:val="0"/>
        <w:numPr>
          <w:ilvl w:val="1"/>
          <w:numId w:val="2"/>
        </w:numPr>
        <w:autoSpaceDE w:val="0"/>
        <w:autoSpaceDN w:val="0"/>
        <w:adjustRightInd w:val="0"/>
        <w:rPr>
          <w:rFonts w:ascii="Arial" w:hAnsi="Arial" w:cs="Arial"/>
          <w:color w:val="000000"/>
        </w:rPr>
      </w:pPr>
      <w:r w:rsidRPr="00436139">
        <w:rPr>
          <w:rFonts w:ascii="Arial" w:hAnsi="Arial" w:cs="Arial"/>
          <w:color w:val="000000"/>
        </w:rPr>
        <w:t>Work to increase retention and graduation rates</w:t>
      </w:r>
    </w:p>
    <w:p w14:paraId="5AC15F99" w14:textId="41F17E7D" w:rsidR="008546CA" w:rsidRPr="00436139" w:rsidRDefault="008546CA" w:rsidP="00436139">
      <w:pPr>
        <w:pStyle w:val="ListParagraph"/>
        <w:widowControl w:val="0"/>
        <w:numPr>
          <w:ilvl w:val="0"/>
          <w:numId w:val="2"/>
        </w:numPr>
        <w:autoSpaceDE w:val="0"/>
        <w:autoSpaceDN w:val="0"/>
        <w:adjustRightInd w:val="0"/>
        <w:rPr>
          <w:rFonts w:ascii="Arial" w:hAnsi="Arial" w:cs="Arial"/>
          <w:color w:val="000000"/>
        </w:rPr>
      </w:pPr>
      <w:r w:rsidRPr="00436139">
        <w:rPr>
          <w:rFonts w:ascii="Arial" w:hAnsi="Arial" w:cs="Arial"/>
          <w:color w:val="000000"/>
        </w:rPr>
        <w:t>Enhancing Academic Quality</w:t>
      </w:r>
    </w:p>
    <w:p w14:paraId="008FA771" w14:textId="74FC5747" w:rsidR="00436139" w:rsidRPr="00436139" w:rsidRDefault="00436139" w:rsidP="00436139">
      <w:pPr>
        <w:pStyle w:val="ListParagraph"/>
        <w:widowControl w:val="0"/>
        <w:numPr>
          <w:ilvl w:val="1"/>
          <w:numId w:val="2"/>
        </w:numPr>
        <w:autoSpaceDE w:val="0"/>
        <w:autoSpaceDN w:val="0"/>
        <w:adjustRightInd w:val="0"/>
        <w:rPr>
          <w:rFonts w:ascii="Arial" w:hAnsi="Arial" w:cs="Arial"/>
          <w:color w:val="000000"/>
        </w:rPr>
      </w:pPr>
      <w:r w:rsidRPr="00436139">
        <w:rPr>
          <w:rFonts w:ascii="Arial" w:hAnsi="Arial" w:cs="Arial"/>
          <w:color w:val="000000"/>
        </w:rPr>
        <w:t>Have to keep an eye on academic quality</w:t>
      </w:r>
    </w:p>
    <w:p w14:paraId="22175DA3" w14:textId="608E4279" w:rsidR="00436139" w:rsidRPr="00436139" w:rsidRDefault="00436139" w:rsidP="00436139">
      <w:pPr>
        <w:pStyle w:val="ListParagraph"/>
        <w:widowControl w:val="0"/>
        <w:numPr>
          <w:ilvl w:val="1"/>
          <w:numId w:val="2"/>
        </w:numPr>
        <w:autoSpaceDE w:val="0"/>
        <w:autoSpaceDN w:val="0"/>
        <w:adjustRightInd w:val="0"/>
        <w:rPr>
          <w:rFonts w:ascii="Arial" w:hAnsi="Arial" w:cs="Arial"/>
          <w:color w:val="000000"/>
        </w:rPr>
      </w:pPr>
      <w:r w:rsidRPr="00436139">
        <w:rPr>
          <w:rFonts w:ascii="Arial" w:hAnsi="Arial" w:cs="Arial"/>
          <w:color w:val="000000"/>
        </w:rPr>
        <w:t>Utilize technology and assessment</w:t>
      </w:r>
    </w:p>
    <w:p w14:paraId="41E75BF1" w14:textId="25E23D4C" w:rsidR="00436139" w:rsidRPr="00436139" w:rsidRDefault="00436139" w:rsidP="00436139">
      <w:pPr>
        <w:pStyle w:val="ListParagraph"/>
        <w:widowControl w:val="0"/>
        <w:numPr>
          <w:ilvl w:val="1"/>
          <w:numId w:val="2"/>
        </w:numPr>
        <w:autoSpaceDE w:val="0"/>
        <w:autoSpaceDN w:val="0"/>
        <w:adjustRightInd w:val="0"/>
        <w:rPr>
          <w:rFonts w:ascii="Arial" w:hAnsi="Arial" w:cs="Arial"/>
          <w:color w:val="000000"/>
        </w:rPr>
      </w:pPr>
      <w:r w:rsidRPr="00436139">
        <w:rPr>
          <w:rFonts w:ascii="Arial" w:hAnsi="Arial" w:cs="Arial"/>
          <w:color w:val="000000"/>
        </w:rPr>
        <w:t>Academics First</w:t>
      </w:r>
    </w:p>
    <w:p w14:paraId="30B053F6" w14:textId="688E6044" w:rsidR="008546CA" w:rsidRPr="00436139" w:rsidRDefault="008546CA" w:rsidP="00436139">
      <w:pPr>
        <w:pStyle w:val="ListParagraph"/>
        <w:widowControl w:val="0"/>
        <w:numPr>
          <w:ilvl w:val="0"/>
          <w:numId w:val="2"/>
        </w:numPr>
        <w:autoSpaceDE w:val="0"/>
        <w:autoSpaceDN w:val="0"/>
        <w:adjustRightInd w:val="0"/>
        <w:rPr>
          <w:rFonts w:ascii="Arial" w:hAnsi="Arial" w:cs="Arial"/>
          <w:color w:val="000000"/>
        </w:rPr>
      </w:pPr>
      <w:r w:rsidRPr="00436139">
        <w:rPr>
          <w:rFonts w:ascii="Arial" w:hAnsi="Arial" w:cs="Arial"/>
          <w:color w:val="000000"/>
        </w:rPr>
        <w:t>Efficiency</w:t>
      </w:r>
    </w:p>
    <w:p w14:paraId="59ED1B94" w14:textId="04104EB8" w:rsidR="0000316C" w:rsidRPr="00436139" w:rsidRDefault="0000316C" w:rsidP="00436139">
      <w:pPr>
        <w:pStyle w:val="ListParagraph"/>
        <w:widowControl w:val="0"/>
        <w:numPr>
          <w:ilvl w:val="1"/>
          <w:numId w:val="2"/>
        </w:numPr>
        <w:autoSpaceDE w:val="0"/>
        <w:autoSpaceDN w:val="0"/>
        <w:adjustRightInd w:val="0"/>
        <w:rPr>
          <w:rFonts w:ascii="Arial" w:hAnsi="Arial" w:cs="Arial"/>
          <w:color w:val="000000"/>
        </w:rPr>
      </w:pPr>
      <w:r w:rsidRPr="00436139">
        <w:rPr>
          <w:rFonts w:ascii="Arial" w:hAnsi="Arial" w:cs="Arial"/>
          <w:color w:val="000000"/>
        </w:rPr>
        <w:t>Sharing services like residency determination and financial aid processing</w:t>
      </w:r>
    </w:p>
    <w:p w14:paraId="6DD32E29" w14:textId="7847E9C8" w:rsidR="00C73F66" w:rsidRPr="00436139" w:rsidRDefault="00C73F66" w:rsidP="00436139">
      <w:pPr>
        <w:pStyle w:val="ListParagraph"/>
        <w:widowControl w:val="0"/>
        <w:numPr>
          <w:ilvl w:val="0"/>
          <w:numId w:val="2"/>
        </w:numPr>
        <w:autoSpaceDE w:val="0"/>
        <w:autoSpaceDN w:val="0"/>
        <w:adjustRightInd w:val="0"/>
        <w:rPr>
          <w:rFonts w:ascii="Arial" w:hAnsi="Arial" w:cs="Arial"/>
          <w:color w:val="000000"/>
        </w:rPr>
      </w:pPr>
      <w:r w:rsidRPr="00436139">
        <w:rPr>
          <w:rFonts w:ascii="Arial" w:hAnsi="Arial" w:cs="Arial"/>
          <w:color w:val="000000"/>
        </w:rPr>
        <w:t>Mission to Serve People of NC</w:t>
      </w:r>
    </w:p>
    <w:p w14:paraId="39B074CC" w14:textId="6790910D" w:rsidR="00C73F66" w:rsidRPr="00436139" w:rsidRDefault="00C73F66" w:rsidP="00436139">
      <w:pPr>
        <w:pStyle w:val="ListParagraph"/>
        <w:widowControl w:val="0"/>
        <w:numPr>
          <w:ilvl w:val="1"/>
          <w:numId w:val="2"/>
        </w:numPr>
        <w:autoSpaceDE w:val="0"/>
        <w:autoSpaceDN w:val="0"/>
        <w:adjustRightInd w:val="0"/>
        <w:rPr>
          <w:rFonts w:ascii="Arial" w:hAnsi="Arial" w:cs="Arial"/>
          <w:color w:val="000000"/>
        </w:rPr>
      </w:pPr>
      <w:r w:rsidRPr="00436139">
        <w:rPr>
          <w:rFonts w:ascii="Arial" w:hAnsi="Arial" w:cs="Arial"/>
          <w:color w:val="000000"/>
        </w:rPr>
        <w:t>Economic Development</w:t>
      </w:r>
    </w:p>
    <w:p w14:paraId="0CF368D9" w14:textId="6D72B24E" w:rsidR="0000316C" w:rsidRPr="00436139" w:rsidRDefault="00C73F66" w:rsidP="00436139">
      <w:pPr>
        <w:pStyle w:val="ListParagraph"/>
        <w:widowControl w:val="0"/>
        <w:numPr>
          <w:ilvl w:val="1"/>
          <w:numId w:val="2"/>
        </w:numPr>
        <w:autoSpaceDE w:val="0"/>
        <w:autoSpaceDN w:val="0"/>
        <w:adjustRightInd w:val="0"/>
        <w:rPr>
          <w:rFonts w:ascii="Arial" w:hAnsi="Arial" w:cs="Arial"/>
          <w:color w:val="000000"/>
        </w:rPr>
      </w:pPr>
      <w:r w:rsidRPr="00436139">
        <w:rPr>
          <w:rFonts w:ascii="Arial" w:hAnsi="Arial" w:cs="Arial"/>
          <w:color w:val="000000"/>
        </w:rPr>
        <w:t xml:space="preserve">Community Service </w:t>
      </w:r>
    </w:p>
    <w:p w14:paraId="2431F128" w14:textId="1951D342" w:rsidR="00C73F66" w:rsidRPr="00436139" w:rsidRDefault="00C73F66" w:rsidP="00436139">
      <w:pPr>
        <w:pStyle w:val="ListParagraph"/>
        <w:widowControl w:val="0"/>
        <w:numPr>
          <w:ilvl w:val="1"/>
          <w:numId w:val="2"/>
        </w:numPr>
        <w:autoSpaceDE w:val="0"/>
        <w:autoSpaceDN w:val="0"/>
        <w:adjustRightInd w:val="0"/>
        <w:rPr>
          <w:rFonts w:ascii="Arial" w:hAnsi="Arial" w:cs="Arial"/>
          <w:color w:val="000000"/>
        </w:rPr>
      </w:pPr>
      <w:r w:rsidRPr="00436139">
        <w:rPr>
          <w:rFonts w:ascii="Arial" w:hAnsi="Arial" w:cs="Arial"/>
          <w:color w:val="000000"/>
        </w:rPr>
        <w:t>Health Care</w:t>
      </w:r>
    </w:p>
    <w:p w14:paraId="5135F816" w14:textId="2CA41371" w:rsidR="00C73F66" w:rsidRPr="00436139" w:rsidRDefault="00C73F66" w:rsidP="00436139">
      <w:pPr>
        <w:pStyle w:val="ListParagraph"/>
        <w:widowControl w:val="0"/>
        <w:numPr>
          <w:ilvl w:val="0"/>
          <w:numId w:val="2"/>
        </w:numPr>
        <w:autoSpaceDE w:val="0"/>
        <w:autoSpaceDN w:val="0"/>
        <w:adjustRightInd w:val="0"/>
        <w:rPr>
          <w:rFonts w:ascii="Arial" w:hAnsi="Arial" w:cs="Arial"/>
          <w:color w:val="000000"/>
        </w:rPr>
      </w:pPr>
      <w:r w:rsidRPr="00436139">
        <w:rPr>
          <w:rFonts w:ascii="Arial" w:hAnsi="Arial" w:cs="Arial"/>
          <w:color w:val="000000"/>
        </w:rPr>
        <w:t>How are we going to finance higher education?</w:t>
      </w:r>
    </w:p>
    <w:p w14:paraId="7A75953C" w14:textId="6F6BB18D" w:rsidR="00C73F66" w:rsidRPr="00436139" w:rsidRDefault="0000316C" w:rsidP="00436139">
      <w:pPr>
        <w:pStyle w:val="ListParagraph"/>
        <w:widowControl w:val="0"/>
        <w:numPr>
          <w:ilvl w:val="1"/>
          <w:numId w:val="2"/>
        </w:numPr>
        <w:autoSpaceDE w:val="0"/>
        <w:autoSpaceDN w:val="0"/>
        <w:adjustRightInd w:val="0"/>
        <w:rPr>
          <w:rFonts w:ascii="Arial" w:hAnsi="Arial" w:cs="Arial"/>
          <w:color w:val="000000"/>
        </w:rPr>
      </w:pPr>
      <w:r w:rsidRPr="00436139">
        <w:rPr>
          <w:rFonts w:ascii="Arial" w:hAnsi="Arial" w:cs="Arial"/>
          <w:color w:val="000000"/>
        </w:rPr>
        <w:t>Student load debt is a major issue</w:t>
      </w:r>
    </w:p>
    <w:p w14:paraId="56339332" w14:textId="2683BFB3" w:rsidR="00C73F66" w:rsidRPr="00436139" w:rsidRDefault="0000316C" w:rsidP="00436139">
      <w:pPr>
        <w:pStyle w:val="ListParagraph"/>
        <w:widowControl w:val="0"/>
        <w:numPr>
          <w:ilvl w:val="1"/>
          <w:numId w:val="2"/>
        </w:numPr>
        <w:autoSpaceDE w:val="0"/>
        <w:autoSpaceDN w:val="0"/>
        <w:adjustRightInd w:val="0"/>
        <w:rPr>
          <w:rFonts w:ascii="Arial" w:hAnsi="Arial" w:cs="Arial"/>
          <w:color w:val="000000"/>
        </w:rPr>
      </w:pPr>
      <w:r w:rsidRPr="00436139">
        <w:rPr>
          <w:rFonts w:ascii="Arial" w:hAnsi="Arial" w:cs="Arial"/>
          <w:color w:val="000000"/>
        </w:rPr>
        <w:t>Need to continue k</w:t>
      </w:r>
      <w:r w:rsidR="00C73F66" w:rsidRPr="00436139">
        <w:rPr>
          <w:rFonts w:ascii="Arial" w:hAnsi="Arial" w:cs="Arial"/>
          <w:color w:val="000000"/>
        </w:rPr>
        <w:t xml:space="preserve">eeping tuition </w:t>
      </w:r>
      <w:r w:rsidRPr="00436139">
        <w:rPr>
          <w:rFonts w:ascii="Arial" w:hAnsi="Arial" w:cs="Arial"/>
          <w:color w:val="000000"/>
        </w:rPr>
        <w:t xml:space="preserve">as </w:t>
      </w:r>
      <w:r w:rsidR="00C73F66" w:rsidRPr="00436139">
        <w:rPr>
          <w:rFonts w:ascii="Arial" w:hAnsi="Arial" w:cs="Arial"/>
          <w:color w:val="000000"/>
        </w:rPr>
        <w:t>low</w:t>
      </w:r>
      <w:r w:rsidRPr="00436139">
        <w:rPr>
          <w:rFonts w:ascii="Arial" w:hAnsi="Arial" w:cs="Arial"/>
          <w:color w:val="000000"/>
        </w:rPr>
        <w:t xml:space="preserve"> as possible</w:t>
      </w:r>
    </w:p>
    <w:p w14:paraId="07585402" w14:textId="681DBF73" w:rsidR="00C73F66" w:rsidRPr="00436139" w:rsidRDefault="00C73F66" w:rsidP="00436139">
      <w:pPr>
        <w:pStyle w:val="ListParagraph"/>
        <w:widowControl w:val="0"/>
        <w:numPr>
          <w:ilvl w:val="1"/>
          <w:numId w:val="2"/>
        </w:numPr>
        <w:autoSpaceDE w:val="0"/>
        <w:autoSpaceDN w:val="0"/>
        <w:adjustRightInd w:val="0"/>
        <w:rPr>
          <w:rFonts w:ascii="Arial" w:hAnsi="Arial" w:cs="Arial"/>
          <w:color w:val="000000"/>
        </w:rPr>
      </w:pPr>
      <w:r w:rsidRPr="00436139">
        <w:rPr>
          <w:rFonts w:ascii="Arial" w:hAnsi="Arial" w:cs="Arial"/>
          <w:color w:val="000000"/>
        </w:rPr>
        <w:t>Assessment of program quality and reviews</w:t>
      </w:r>
    </w:p>
    <w:p w14:paraId="629B93A3" w14:textId="72F1ACF9" w:rsidR="00C73F66" w:rsidRPr="00436139" w:rsidRDefault="00C73F66" w:rsidP="00436139">
      <w:pPr>
        <w:pStyle w:val="ListParagraph"/>
        <w:widowControl w:val="0"/>
        <w:numPr>
          <w:ilvl w:val="1"/>
          <w:numId w:val="2"/>
        </w:numPr>
        <w:autoSpaceDE w:val="0"/>
        <w:autoSpaceDN w:val="0"/>
        <w:adjustRightInd w:val="0"/>
        <w:rPr>
          <w:rFonts w:ascii="Arial" w:hAnsi="Arial" w:cs="Arial"/>
          <w:color w:val="000000"/>
        </w:rPr>
      </w:pPr>
      <w:r w:rsidRPr="00436139">
        <w:rPr>
          <w:rFonts w:ascii="Arial" w:hAnsi="Arial" w:cs="Arial"/>
          <w:color w:val="000000"/>
        </w:rPr>
        <w:t>Operational efficiency</w:t>
      </w:r>
    </w:p>
    <w:p w14:paraId="2DD97B63" w14:textId="6FA876E7" w:rsidR="00117FEB" w:rsidRPr="00117FEB" w:rsidRDefault="00C73F66" w:rsidP="00436139">
      <w:pPr>
        <w:pStyle w:val="ListParagraph"/>
        <w:widowControl w:val="0"/>
        <w:numPr>
          <w:ilvl w:val="2"/>
          <w:numId w:val="2"/>
        </w:numPr>
        <w:autoSpaceDE w:val="0"/>
        <w:autoSpaceDN w:val="0"/>
        <w:adjustRightInd w:val="0"/>
        <w:rPr>
          <w:rFonts w:ascii="Arial" w:hAnsi="Arial" w:cs="Arial"/>
          <w:color w:val="000000"/>
        </w:rPr>
      </w:pPr>
      <w:r w:rsidRPr="00436139">
        <w:rPr>
          <w:rFonts w:ascii="Arial" w:hAnsi="Arial" w:cs="Arial"/>
          <w:color w:val="000000"/>
        </w:rPr>
        <w:t>Health care and utilities</w:t>
      </w:r>
    </w:p>
    <w:p w14:paraId="137B6239" w14:textId="77777777" w:rsidR="00C73F66" w:rsidRPr="00123114" w:rsidRDefault="00C73F66" w:rsidP="00856011">
      <w:pPr>
        <w:widowControl w:val="0"/>
        <w:autoSpaceDE w:val="0"/>
        <w:autoSpaceDN w:val="0"/>
        <w:adjustRightInd w:val="0"/>
        <w:rPr>
          <w:rFonts w:ascii="Arial" w:hAnsi="Arial" w:cs="Arial"/>
          <w:color w:val="000000"/>
        </w:rPr>
      </w:pPr>
    </w:p>
    <w:p w14:paraId="1944FFBE" w14:textId="2C40783D" w:rsidR="00C73F66" w:rsidRPr="00123114" w:rsidRDefault="006B21B8" w:rsidP="00856011">
      <w:pPr>
        <w:widowControl w:val="0"/>
        <w:autoSpaceDE w:val="0"/>
        <w:autoSpaceDN w:val="0"/>
        <w:adjustRightInd w:val="0"/>
        <w:rPr>
          <w:rFonts w:ascii="Arial" w:hAnsi="Arial" w:cs="Arial"/>
          <w:color w:val="000000"/>
        </w:rPr>
      </w:pPr>
      <w:r>
        <w:rPr>
          <w:rFonts w:ascii="Arial" w:hAnsi="Arial" w:cs="Arial"/>
          <w:color w:val="000000"/>
        </w:rPr>
        <w:t>To advance on these strategic directions we need to discuss several issues, including w</w:t>
      </w:r>
      <w:r w:rsidR="00C73F66" w:rsidRPr="00123114">
        <w:rPr>
          <w:rFonts w:ascii="Arial" w:hAnsi="Arial" w:cs="Arial"/>
          <w:color w:val="000000"/>
        </w:rPr>
        <w:t xml:space="preserve">hat are the metrics by which we are </w:t>
      </w:r>
      <w:r>
        <w:rPr>
          <w:rFonts w:ascii="Arial" w:hAnsi="Arial" w:cs="Arial"/>
          <w:color w:val="000000"/>
        </w:rPr>
        <w:t xml:space="preserve">to be </w:t>
      </w:r>
      <w:r w:rsidR="00C73F66" w:rsidRPr="00123114">
        <w:rPr>
          <w:rFonts w:ascii="Arial" w:hAnsi="Arial" w:cs="Arial"/>
          <w:color w:val="000000"/>
        </w:rPr>
        <w:t>judged</w:t>
      </w:r>
      <w:r>
        <w:rPr>
          <w:rFonts w:ascii="Arial" w:hAnsi="Arial" w:cs="Arial"/>
          <w:color w:val="000000"/>
        </w:rPr>
        <w:t>? The advisory group will be particularly useful in understanding</w:t>
      </w:r>
      <w:r w:rsidR="00C73F66" w:rsidRPr="00123114">
        <w:rPr>
          <w:rFonts w:ascii="Arial" w:hAnsi="Arial" w:cs="Arial"/>
          <w:color w:val="000000"/>
        </w:rPr>
        <w:t xml:space="preserve"> t</w:t>
      </w:r>
      <w:r>
        <w:rPr>
          <w:rFonts w:ascii="Arial" w:hAnsi="Arial" w:cs="Arial"/>
          <w:color w:val="000000"/>
        </w:rPr>
        <w:t>he needs in the employment secto</w:t>
      </w:r>
      <w:r w:rsidR="00C73F66" w:rsidRPr="00123114">
        <w:rPr>
          <w:rFonts w:ascii="Arial" w:hAnsi="Arial" w:cs="Arial"/>
          <w:color w:val="000000"/>
        </w:rPr>
        <w:t>r?</w:t>
      </w:r>
    </w:p>
    <w:p w14:paraId="46A7B5AC" w14:textId="2DD3C1AF" w:rsidR="00C73F66" w:rsidRPr="00123114" w:rsidRDefault="006B21B8" w:rsidP="00856011">
      <w:pPr>
        <w:widowControl w:val="0"/>
        <w:autoSpaceDE w:val="0"/>
        <w:autoSpaceDN w:val="0"/>
        <w:adjustRightInd w:val="0"/>
        <w:rPr>
          <w:rFonts w:ascii="Arial" w:hAnsi="Arial" w:cs="Arial"/>
          <w:color w:val="000000"/>
        </w:rPr>
      </w:pPr>
      <w:r>
        <w:rPr>
          <w:rFonts w:ascii="Arial" w:hAnsi="Arial" w:cs="Arial"/>
          <w:color w:val="000000"/>
        </w:rPr>
        <w:t>He will be</w:t>
      </w:r>
      <w:r w:rsidR="00C73F66" w:rsidRPr="00123114">
        <w:rPr>
          <w:rFonts w:ascii="Arial" w:hAnsi="Arial" w:cs="Arial"/>
          <w:color w:val="000000"/>
        </w:rPr>
        <w:t xml:space="preserve"> calling o</w:t>
      </w:r>
      <w:r>
        <w:rPr>
          <w:rFonts w:ascii="Arial" w:hAnsi="Arial" w:cs="Arial"/>
          <w:color w:val="000000"/>
        </w:rPr>
        <w:t>n Faculty for many of the other questions as we move forward.  There are m</w:t>
      </w:r>
      <w:r w:rsidR="00C73F66" w:rsidRPr="00123114">
        <w:rPr>
          <w:rFonts w:ascii="Arial" w:hAnsi="Arial" w:cs="Arial"/>
          <w:color w:val="000000"/>
        </w:rPr>
        <w:t>any challenges ahead</w:t>
      </w:r>
      <w:r>
        <w:rPr>
          <w:rFonts w:ascii="Arial" w:hAnsi="Arial" w:cs="Arial"/>
          <w:color w:val="000000"/>
        </w:rPr>
        <w:t xml:space="preserve"> and he looks forward to working with us.</w:t>
      </w:r>
    </w:p>
    <w:p w14:paraId="08D942B5" w14:textId="77777777" w:rsidR="00C73F66" w:rsidRPr="00123114" w:rsidRDefault="00C73F66" w:rsidP="00856011">
      <w:pPr>
        <w:widowControl w:val="0"/>
        <w:autoSpaceDE w:val="0"/>
        <w:autoSpaceDN w:val="0"/>
        <w:adjustRightInd w:val="0"/>
        <w:rPr>
          <w:rFonts w:ascii="Arial" w:hAnsi="Arial" w:cs="Arial"/>
          <w:color w:val="000000"/>
        </w:rPr>
      </w:pPr>
    </w:p>
    <w:p w14:paraId="75FEF32D" w14:textId="2FBA3416" w:rsidR="00C73F66" w:rsidRPr="00123114" w:rsidRDefault="006B21B8" w:rsidP="00856011">
      <w:pPr>
        <w:widowControl w:val="0"/>
        <w:autoSpaceDE w:val="0"/>
        <w:autoSpaceDN w:val="0"/>
        <w:adjustRightInd w:val="0"/>
        <w:rPr>
          <w:rFonts w:ascii="Arial" w:hAnsi="Arial" w:cs="Arial"/>
          <w:color w:val="000000"/>
        </w:rPr>
      </w:pPr>
      <w:r>
        <w:rPr>
          <w:rFonts w:ascii="Arial" w:hAnsi="Arial" w:cs="Arial"/>
          <w:color w:val="000000"/>
        </w:rPr>
        <w:t xml:space="preserve">Chairman </w:t>
      </w:r>
      <w:r w:rsidR="00C73F66" w:rsidRPr="00123114">
        <w:rPr>
          <w:rFonts w:ascii="Arial" w:hAnsi="Arial" w:cs="Arial"/>
          <w:color w:val="000000"/>
        </w:rPr>
        <w:t>Hans:</w:t>
      </w:r>
    </w:p>
    <w:p w14:paraId="79649423" w14:textId="77777777" w:rsidR="00C73F66" w:rsidRPr="00123114" w:rsidRDefault="00C73F66" w:rsidP="00856011">
      <w:pPr>
        <w:widowControl w:val="0"/>
        <w:autoSpaceDE w:val="0"/>
        <w:autoSpaceDN w:val="0"/>
        <w:adjustRightInd w:val="0"/>
        <w:rPr>
          <w:rFonts w:ascii="Arial" w:hAnsi="Arial" w:cs="Arial"/>
          <w:color w:val="000000"/>
        </w:rPr>
      </w:pPr>
    </w:p>
    <w:p w14:paraId="442C5497" w14:textId="499A10FB" w:rsidR="00C73F66" w:rsidRDefault="006C1152" w:rsidP="00856011">
      <w:pPr>
        <w:widowControl w:val="0"/>
        <w:autoSpaceDE w:val="0"/>
        <w:autoSpaceDN w:val="0"/>
        <w:adjustRightInd w:val="0"/>
        <w:rPr>
          <w:rFonts w:ascii="Arial" w:hAnsi="Arial" w:cs="Arial"/>
          <w:color w:val="000000"/>
        </w:rPr>
      </w:pPr>
      <w:r>
        <w:rPr>
          <w:rFonts w:ascii="Arial" w:hAnsi="Arial" w:cs="Arial"/>
          <w:color w:val="000000"/>
        </w:rPr>
        <w:t>The system is r</w:t>
      </w:r>
      <w:r w:rsidR="00C73F66" w:rsidRPr="00123114">
        <w:rPr>
          <w:rFonts w:ascii="Arial" w:hAnsi="Arial" w:cs="Arial"/>
          <w:color w:val="000000"/>
        </w:rPr>
        <w:t>equired to undergo strategic planning every five years</w:t>
      </w:r>
      <w:r w:rsidR="00A3121E">
        <w:rPr>
          <w:rFonts w:ascii="Arial" w:hAnsi="Arial" w:cs="Arial"/>
          <w:color w:val="000000"/>
        </w:rPr>
        <w:t xml:space="preserve"> and h</w:t>
      </w:r>
      <w:r>
        <w:rPr>
          <w:rFonts w:ascii="Arial" w:hAnsi="Arial" w:cs="Arial"/>
          <w:color w:val="000000"/>
        </w:rPr>
        <w:t xml:space="preserve">e worked on </w:t>
      </w:r>
      <w:r w:rsidR="00A3121E">
        <w:rPr>
          <w:rFonts w:ascii="Arial" w:hAnsi="Arial" w:cs="Arial"/>
          <w:color w:val="000000"/>
        </w:rPr>
        <w:t>UNC T</w:t>
      </w:r>
      <w:r w:rsidR="00C73F66" w:rsidRPr="00123114">
        <w:rPr>
          <w:rFonts w:ascii="Arial" w:hAnsi="Arial" w:cs="Arial"/>
          <w:color w:val="000000"/>
        </w:rPr>
        <w:t xml:space="preserve">omorrow </w:t>
      </w:r>
      <w:r>
        <w:rPr>
          <w:rFonts w:ascii="Arial" w:hAnsi="Arial" w:cs="Arial"/>
          <w:color w:val="000000"/>
        </w:rPr>
        <w:t xml:space="preserve">and thought it </w:t>
      </w:r>
      <w:r w:rsidR="00C73F66" w:rsidRPr="00123114">
        <w:rPr>
          <w:rFonts w:ascii="Arial" w:hAnsi="Arial" w:cs="Arial"/>
          <w:color w:val="000000"/>
        </w:rPr>
        <w:t>was a very useful and inclusive process</w:t>
      </w:r>
      <w:r>
        <w:rPr>
          <w:rFonts w:ascii="Arial" w:hAnsi="Arial" w:cs="Arial"/>
          <w:color w:val="000000"/>
        </w:rPr>
        <w:t>, although quite labor intensive</w:t>
      </w:r>
      <w:r w:rsidR="00A3121E">
        <w:rPr>
          <w:rFonts w:ascii="Arial" w:hAnsi="Arial" w:cs="Arial"/>
          <w:color w:val="000000"/>
        </w:rPr>
        <w:t>.</w:t>
      </w:r>
    </w:p>
    <w:p w14:paraId="7ABD4201" w14:textId="77777777" w:rsidR="00A3121E" w:rsidRPr="00123114" w:rsidRDefault="00A3121E" w:rsidP="00856011">
      <w:pPr>
        <w:widowControl w:val="0"/>
        <w:autoSpaceDE w:val="0"/>
        <w:autoSpaceDN w:val="0"/>
        <w:adjustRightInd w:val="0"/>
        <w:rPr>
          <w:rFonts w:ascii="Arial" w:hAnsi="Arial" w:cs="Arial"/>
          <w:color w:val="000000"/>
        </w:rPr>
      </w:pPr>
    </w:p>
    <w:p w14:paraId="253B63E5" w14:textId="71DF0255" w:rsidR="00C73F66" w:rsidRPr="00A10171" w:rsidRDefault="00C73F66" w:rsidP="00A10171">
      <w:pPr>
        <w:pStyle w:val="ListParagraph"/>
        <w:widowControl w:val="0"/>
        <w:numPr>
          <w:ilvl w:val="0"/>
          <w:numId w:val="3"/>
        </w:numPr>
        <w:autoSpaceDE w:val="0"/>
        <w:autoSpaceDN w:val="0"/>
        <w:adjustRightInd w:val="0"/>
        <w:rPr>
          <w:rFonts w:ascii="Arial" w:hAnsi="Arial" w:cs="Arial"/>
          <w:color w:val="000000"/>
        </w:rPr>
      </w:pPr>
      <w:r w:rsidRPr="00A10171">
        <w:rPr>
          <w:rFonts w:ascii="Arial" w:hAnsi="Arial" w:cs="Arial"/>
          <w:color w:val="000000"/>
        </w:rPr>
        <w:t>Objective here</w:t>
      </w:r>
      <w:r w:rsidR="006C1152" w:rsidRPr="00A10171">
        <w:rPr>
          <w:rFonts w:ascii="Arial" w:hAnsi="Arial" w:cs="Arial"/>
          <w:color w:val="000000"/>
        </w:rPr>
        <w:t>, in his mind</w:t>
      </w:r>
      <w:r w:rsidR="00A3121E" w:rsidRPr="00A10171">
        <w:rPr>
          <w:rFonts w:ascii="Arial" w:hAnsi="Arial" w:cs="Arial"/>
          <w:color w:val="000000"/>
        </w:rPr>
        <w:t>,</w:t>
      </w:r>
      <w:r w:rsidR="006C1152" w:rsidRPr="00A10171">
        <w:rPr>
          <w:rFonts w:ascii="Arial" w:hAnsi="Arial" w:cs="Arial"/>
          <w:color w:val="000000"/>
        </w:rPr>
        <w:t xml:space="preserve"> is a bit different, and that</w:t>
      </w:r>
      <w:r w:rsidRPr="00A10171">
        <w:rPr>
          <w:rFonts w:ascii="Arial" w:hAnsi="Arial" w:cs="Arial"/>
          <w:color w:val="000000"/>
        </w:rPr>
        <w:t xml:space="preserve"> is to renew support from business and political structure in the state for the system</w:t>
      </w:r>
      <w:r w:rsidR="006C1152" w:rsidRPr="00A10171">
        <w:rPr>
          <w:rFonts w:ascii="Arial" w:hAnsi="Arial" w:cs="Arial"/>
          <w:color w:val="000000"/>
        </w:rPr>
        <w:t>.  Since the prior process, there has been a severe economic recession</w:t>
      </w:r>
      <w:r w:rsidR="00A3121E" w:rsidRPr="00A10171">
        <w:rPr>
          <w:rFonts w:ascii="Arial" w:hAnsi="Arial" w:cs="Arial"/>
          <w:color w:val="000000"/>
        </w:rPr>
        <w:t>.</w:t>
      </w:r>
    </w:p>
    <w:p w14:paraId="67B59357" w14:textId="7D535899" w:rsidR="00C73F66" w:rsidRPr="00A10171" w:rsidRDefault="00C73F66" w:rsidP="00A10171">
      <w:pPr>
        <w:pStyle w:val="ListParagraph"/>
        <w:widowControl w:val="0"/>
        <w:numPr>
          <w:ilvl w:val="1"/>
          <w:numId w:val="3"/>
        </w:numPr>
        <w:autoSpaceDE w:val="0"/>
        <w:autoSpaceDN w:val="0"/>
        <w:adjustRightInd w:val="0"/>
        <w:rPr>
          <w:rFonts w:ascii="Arial" w:hAnsi="Arial" w:cs="Arial"/>
          <w:color w:val="000000"/>
        </w:rPr>
      </w:pPr>
      <w:r w:rsidRPr="00A10171">
        <w:rPr>
          <w:rFonts w:ascii="Arial" w:hAnsi="Arial" w:cs="Arial"/>
          <w:color w:val="000000"/>
        </w:rPr>
        <w:t>Budget issues have required reprioritization</w:t>
      </w:r>
      <w:r w:rsidR="006C1152" w:rsidRPr="00A10171">
        <w:rPr>
          <w:rFonts w:ascii="Arial" w:hAnsi="Arial" w:cs="Arial"/>
          <w:color w:val="000000"/>
        </w:rPr>
        <w:t>, which is positive in some ways, but has taken a toll</w:t>
      </w:r>
    </w:p>
    <w:p w14:paraId="780612C4" w14:textId="59D7A9D5" w:rsidR="00C73F66" w:rsidRPr="00A10171" w:rsidRDefault="00C73F66" w:rsidP="00A10171">
      <w:pPr>
        <w:pStyle w:val="ListParagraph"/>
        <w:widowControl w:val="0"/>
        <w:numPr>
          <w:ilvl w:val="1"/>
          <w:numId w:val="3"/>
        </w:numPr>
        <w:autoSpaceDE w:val="0"/>
        <w:autoSpaceDN w:val="0"/>
        <w:adjustRightInd w:val="0"/>
        <w:rPr>
          <w:rFonts w:ascii="Arial" w:hAnsi="Arial" w:cs="Arial"/>
          <w:color w:val="000000"/>
        </w:rPr>
      </w:pPr>
      <w:r w:rsidRPr="00A10171">
        <w:rPr>
          <w:rFonts w:ascii="Arial" w:hAnsi="Arial" w:cs="Arial"/>
          <w:color w:val="000000"/>
        </w:rPr>
        <w:t>Political establishment had previous leaders</w:t>
      </w:r>
      <w:r w:rsidR="006C1152" w:rsidRPr="00A10171">
        <w:rPr>
          <w:rFonts w:ascii="Arial" w:hAnsi="Arial" w:cs="Arial"/>
          <w:color w:val="000000"/>
        </w:rPr>
        <w:t xml:space="preserve"> like Marc </w:t>
      </w:r>
      <w:proofErr w:type="spellStart"/>
      <w:r w:rsidR="006C1152" w:rsidRPr="00A10171">
        <w:rPr>
          <w:rFonts w:ascii="Arial" w:hAnsi="Arial" w:cs="Arial"/>
          <w:color w:val="000000"/>
        </w:rPr>
        <w:t>Basnight</w:t>
      </w:r>
      <w:proofErr w:type="spellEnd"/>
      <w:r w:rsidR="006C1152" w:rsidRPr="00A10171">
        <w:rPr>
          <w:rFonts w:ascii="Arial" w:hAnsi="Arial" w:cs="Arial"/>
          <w:color w:val="000000"/>
        </w:rPr>
        <w:t xml:space="preserve"> and Tony Rand</w:t>
      </w:r>
      <w:r w:rsidRPr="00A10171">
        <w:rPr>
          <w:rFonts w:ascii="Arial" w:hAnsi="Arial" w:cs="Arial"/>
          <w:color w:val="000000"/>
        </w:rPr>
        <w:t xml:space="preserve"> that backed education as backbone of state development</w:t>
      </w:r>
      <w:r w:rsidR="00A3121E" w:rsidRPr="00A10171">
        <w:rPr>
          <w:rFonts w:ascii="Arial" w:hAnsi="Arial" w:cs="Arial"/>
          <w:color w:val="000000"/>
        </w:rPr>
        <w:t xml:space="preserve"> but they are no longer in place.</w:t>
      </w:r>
    </w:p>
    <w:p w14:paraId="68EB5510" w14:textId="07AE82F4" w:rsidR="00C73F66" w:rsidRPr="00A10171" w:rsidRDefault="00C73F66" w:rsidP="00A10171">
      <w:pPr>
        <w:pStyle w:val="ListParagraph"/>
        <w:widowControl w:val="0"/>
        <w:numPr>
          <w:ilvl w:val="1"/>
          <w:numId w:val="3"/>
        </w:numPr>
        <w:autoSpaceDE w:val="0"/>
        <w:autoSpaceDN w:val="0"/>
        <w:adjustRightInd w:val="0"/>
        <w:rPr>
          <w:rFonts w:ascii="Arial" w:hAnsi="Arial" w:cs="Arial"/>
          <w:color w:val="000000"/>
        </w:rPr>
      </w:pPr>
      <w:r w:rsidRPr="00A10171">
        <w:rPr>
          <w:rFonts w:ascii="Arial" w:hAnsi="Arial" w:cs="Arial"/>
          <w:color w:val="000000"/>
        </w:rPr>
        <w:t>Will be continued downward pressure on</w:t>
      </w:r>
      <w:r w:rsidR="006C1152" w:rsidRPr="00A10171">
        <w:rPr>
          <w:rFonts w:ascii="Arial" w:hAnsi="Arial" w:cs="Arial"/>
          <w:color w:val="000000"/>
        </w:rPr>
        <w:t xml:space="preserve"> both state and</w:t>
      </w:r>
      <w:r w:rsidRPr="00A10171">
        <w:rPr>
          <w:rFonts w:ascii="Arial" w:hAnsi="Arial" w:cs="Arial"/>
          <w:color w:val="000000"/>
        </w:rPr>
        <w:t xml:space="preserve"> federal funds</w:t>
      </w:r>
    </w:p>
    <w:p w14:paraId="3E0EC724" w14:textId="44C10138" w:rsidR="00C73F66" w:rsidRPr="00A10171" w:rsidRDefault="00C73F66" w:rsidP="00A10171">
      <w:pPr>
        <w:pStyle w:val="ListParagraph"/>
        <w:widowControl w:val="0"/>
        <w:numPr>
          <w:ilvl w:val="1"/>
          <w:numId w:val="3"/>
        </w:numPr>
        <w:autoSpaceDE w:val="0"/>
        <w:autoSpaceDN w:val="0"/>
        <w:adjustRightInd w:val="0"/>
        <w:rPr>
          <w:rFonts w:ascii="Arial" w:hAnsi="Arial" w:cs="Arial"/>
          <w:color w:val="000000"/>
        </w:rPr>
      </w:pPr>
      <w:r w:rsidRPr="00A10171">
        <w:rPr>
          <w:rFonts w:ascii="Arial" w:hAnsi="Arial" w:cs="Arial"/>
          <w:color w:val="000000"/>
        </w:rPr>
        <w:t>State budget will hopefully be stable but will be dealing with increasing demands</w:t>
      </w:r>
      <w:r w:rsidR="006C1152" w:rsidRPr="00A10171">
        <w:rPr>
          <w:rFonts w:ascii="Arial" w:hAnsi="Arial" w:cs="Arial"/>
          <w:color w:val="000000"/>
        </w:rPr>
        <w:t xml:space="preserve"> like growth in K-12 and community colleges</w:t>
      </w:r>
    </w:p>
    <w:p w14:paraId="71351AC0" w14:textId="1DBEE0D8" w:rsidR="00C73F66" w:rsidRPr="00A10171" w:rsidRDefault="006C1152" w:rsidP="00A10171">
      <w:pPr>
        <w:pStyle w:val="ListParagraph"/>
        <w:widowControl w:val="0"/>
        <w:numPr>
          <w:ilvl w:val="1"/>
          <w:numId w:val="3"/>
        </w:numPr>
        <w:autoSpaceDE w:val="0"/>
        <w:autoSpaceDN w:val="0"/>
        <w:adjustRightInd w:val="0"/>
        <w:rPr>
          <w:rFonts w:ascii="Arial" w:hAnsi="Arial" w:cs="Arial"/>
          <w:color w:val="000000"/>
        </w:rPr>
      </w:pPr>
      <w:r w:rsidRPr="00A10171">
        <w:rPr>
          <w:rFonts w:ascii="Arial" w:hAnsi="Arial" w:cs="Arial"/>
          <w:color w:val="000000"/>
        </w:rPr>
        <w:t>To renew the commitment he and Ross have invited some of those new</w:t>
      </w:r>
      <w:r w:rsidR="00C73F66" w:rsidRPr="00A10171">
        <w:rPr>
          <w:rFonts w:ascii="Arial" w:hAnsi="Arial" w:cs="Arial"/>
          <w:color w:val="000000"/>
        </w:rPr>
        <w:t xml:space="preserve"> leaders to be involved in the process</w:t>
      </w:r>
    </w:p>
    <w:p w14:paraId="24ED1617" w14:textId="74C148E7" w:rsidR="00C73F66" w:rsidRPr="00A10171" w:rsidRDefault="00C73F66" w:rsidP="00A10171">
      <w:pPr>
        <w:pStyle w:val="ListParagraph"/>
        <w:widowControl w:val="0"/>
        <w:numPr>
          <w:ilvl w:val="1"/>
          <w:numId w:val="3"/>
        </w:numPr>
        <w:autoSpaceDE w:val="0"/>
        <w:autoSpaceDN w:val="0"/>
        <w:adjustRightInd w:val="0"/>
        <w:rPr>
          <w:rFonts w:ascii="Arial" w:hAnsi="Arial" w:cs="Arial"/>
          <w:color w:val="000000"/>
        </w:rPr>
      </w:pPr>
      <w:r w:rsidRPr="00A10171">
        <w:rPr>
          <w:rFonts w:ascii="Arial" w:hAnsi="Arial" w:cs="Arial"/>
          <w:color w:val="000000"/>
        </w:rPr>
        <w:t>Hope and expectation that we will be rewarded</w:t>
      </w:r>
    </w:p>
    <w:p w14:paraId="6A9D886C" w14:textId="77777777" w:rsidR="00B64A69" w:rsidRPr="00123114" w:rsidRDefault="00B64A69" w:rsidP="00856011">
      <w:pPr>
        <w:widowControl w:val="0"/>
        <w:autoSpaceDE w:val="0"/>
        <w:autoSpaceDN w:val="0"/>
        <w:adjustRightInd w:val="0"/>
        <w:rPr>
          <w:rFonts w:ascii="Arial" w:hAnsi="Arial" w:cs="Arial"/>
          <w:color w:val="000000"/>
        </w:rPr>
      </w:pPr>
    </w:p>
    <w:p w14:paraId="0CB32897" w14:textId="776AA17E" w:rsidR="000558A5" w:rsidRPr="00123114" w:rsidRDefault="006C1152" w:rsidP="00856011">
      <w:pPr>
        <w:widowControl w:val="0"/>
        <w:autoSpaceDE w:val="0"/>
        <w:autoSpaceDN w:val="0"/>
        <w:adjustRightInd w:val="0"/>
        <w:rPr>
          <w:rFonts w:ascii="Arial" w:hAnsi="Arial" w:cs="Arial"/>
          <w:color w:val="000000"/>
        </w:rPr>
      </w:pPr>
      <w:r>
        <w:rPr>
          <w:rFonts w:ascii="Arial" w:hAnsi="Arial" w:cs="Arial"/>
          <w:color w:val="000000"/>
        </w:rPr>
        <w:t>He believes e</w:t>
      </w:r>
      <w:r w:rsidR="000558A5" w:rsidRPr="00123114">
        <w:rPr>
          <w:rFonts w:ascii="Arial" w:hAnsi="Arial" w:cs="Arial"/>
          <w:color w:val="000000"/>
        </w:rPr>
        <w:t xml:space="preserve">ducation is about more than developing job </w:t>
      </w:r>
      <w:r w:rsidR="00B37D53" w:rsidRPr="00123114">
        <w:rPr>
          <w:rFonts w:ascii="Arial" w:hAnsi="Arial" w:cs="Arial"/>
          <w:color w:val="000000"/>
        </w:rPr>
        <w:t>skills;</w:t>
      </w:r>
      <w:r w:rsidR="000558A5" w:rsidRPr="00123114">
        <w:rPr>
          <w:rFonts w:ascii="Arial" w:hAnsi="Arial" w:cs="Arial"/>
          <w:color w:val="000000"/>
        </w:rPr>
        <w:t xml:space="preserve"> it’s about</w:t>
      </w:r>
      <w:r w:rsidR="00B64A69">
        <w:rPr>
          <w:rFonts w:ascii="Arial" w:hAnsi="Arial" w:cs="Arial"/>
          <w:color w:val="000000"/>
        </w:rPr>
        <w:t xml:space="preserve"> the</w:t>
      </w:r>
      <w:r w:rsidR="000558A5" w:rsidRPr="00123114">
        <w:rPr>
          <w:rFonts w:ascii="Arial" w:hAnsi="Arial" w:cs="Arial"/>
          <w:color w:val="000000"/>
        </w:rPr>
        <w:t xml:space="preserve"> total experience</w:t>
      </w:r>
      <w:r w:rsidR="00A3121E">
        <w:rPr>
          <w:rFonts w:ascii="Arial" w:hAnsi="Arial" w:cs="Arial"/>
          <w:color w:val="000000"/>
        </w:rPr>
        <w:t xml:space="preserve">.  Being exposed to visual and performing arts, humanities, social sciences, </w:t>
      </w:r>
      <w:r w:rsidR="00B64A69">
        <w:rPr>
          <w:rFonts w:ascii="Arial" w:hAnsi="Arial" w:cs="Arial"/>
          <w:color w:val="000000"/>
        </w:rPr>
        <w:t xml:space="preserve">and </w:t>
      </w:r>
      <w:r w:rsidR="00A3121E">
        <w:rPr>
          <w:rFonts w:ascii="Arial" w:hAnsi="Arial" w:cs="Arial"/>
          <w:color w:val="000000"/>
        </w:rPr>
        <w:t>becoming a better citizen.  Th</w:t>
      </w:r>
      <w:r w:rsidR="00A10171">
        <w:rPr>
          <w:rFonts w:ascii="Arial" w:hAnsi="Arial" w:cs="Arial"/>
          <w:color w:val="000000"/>
        </w:rPr>
        <w:t>at is not a question on</w:t>
      </w:r>
      <w:r w:rsidR="00A3121E">
        <w:rPr>
          <w:rFonts w:ascii="Arial" w:hAnsi="Arial" w:cs="Arial"/>
          <w:color w:val="000000"/>
        </w:rPr>
        <w:t xml:space="preserve"> this committee.  Lots of </w:t>
      </w:r>
      <w:r w:rsidR="00A10171">
        <w:rPr>
          <w:rFonts w:ascii="Arial" w:hAnsi="Arial" w:cs="Arial"/>
          <w:color w:val="000000"/>
        </w:rPr>
        <w:t xml:space="preserve">the </w:t>
      </w:r>
      <w:r w:rsidR="00A3121E">
        <w:rPr>
          <w:rFonts w:ascii="Arial" w:hAnsi="Arial" w:cs="Arial"/>
          <w:color w:val="000000"/>
        </w:rPr>
        <w:t>talk will be around workforce needs, but he thinks that is a good thing coming back to the renewed connection.</w:t>
      </w:r>
    </w:p>
    <w:p w14:paraId="69E66587" w14:textId="77777777" w:rsidR="006C1152" w:rsidRDefault="006C1152" w:rsidP="00856011">
      <w:pPr>
        <w:widowControl w:val="0"/>
        <w:autoSpaceDE w:val="0"/>
        <w:autoSpaceDN w:val="0"/>
        <w:adjustRightInd w:val="0"/>
        <w:rPr>
          <w:rFonts w:ascii="Arial" w:hAnsi="Arial" w:cs="Arial"/>
          <w:color w:val="000000"/>
        </w:rPr>
      </w:pPr>
    </w:p>
    <w:p w14:paraId="78C6A607" w14:textId="358E21E8" w:rsidR="006C1152" w:rsidRDefault="006C1152" w:rsidP="006C1152">
      <w:pPr>
        <w:widowControl w:val="0"/>
        <w:autoSpaceDE w:val="0"/>
        <w:autoSpaceDN w:val="0"/>
        <w:adjustRightInd w:val="0"/>
        <w:rPr>
          <w:rFonts w:ascii="Arial" w:hAnsi="Arial" w:cs="Arial"/>
          <w:color w:val="000000"/>
        </w:rPr>
      </w:pPr>
      <w:r w:rsidRPr="00511E80">
        <w:rPr>
          <w:rFonts w:ascii="Arial" w:hAnsi="Arial" w:cs="Arial"/>
          <w:color w:val="000000"/>
        </w:rPr>
        <w:t xml:space="preserve">Process starts with President Ross and goes from there to </w:t>
      </w:r>
      <w:r w:rsidR="00A3121E">
        <w:rPr>
          <w:rFonts w:ascii="Arial" w:hAnsi="Arial" w:cs="Arial"/>
          <w:color w:val="000000"/>
        </w:rPr>
        <w:t xml:space="preserve">a </w:t>
      </w:r>
      <w:r w:rsidRPr="00511E80">
        <w:rPr>
          <w:rFonts w:ascii="Arial" w:hAnsi="Arial" w:cs="Arial"/>
          <w:color w:val="000000"/>
        </w:rPr>
        <w:t xml:space="preserve">working group:  Chancellors, GA Staff, </w:t>
      </w:r>
      <w:r w:rsidR="00A3121E">
        <w:rPr>
          <w:rFonts w:ascii="Arial" w:hAnsi="Arial" w:cs="Arial"/>
          <w:color w:val="000000"/>
        </w:rPr>
        <w:t xml:space="preserve">one BOG member.  This is the group that sets the agenda, develops documents, invites speakers, etc. </w:t>
      </w:r>
      <w:r w:rsidRPr="00511E80">
        <w:rPr>
          <w:rFonts w:ascii="Arial" w:hAnsi="Arial" w:cs="Arial"/>
          <w:color w:val="000000"/>
        </w:rPr>
        <w:t>and goes from there to broader steering committee (30 or so members with broad representation</w:t>
      </w:r>
      <w:r w:rsidR="00A3121E">
        <w:rPr>
          <w:rFonts w:ascii="Arial" w:hAnsi="Arial" w:cs="Arial"/>
          <w:color w:val="000000"/>
        </w:rPr>
        <w:t xml:space="preserve"> of Chancellors, BOG members, business and political leaders</w:t>
      </w:r>
      <w:r w:rsidRPr="00511E80">
        <w:rPr>
          <w:rFonts w:ascii="Arial" w:hAnsi="Arial" w:cs="Arial"/>
          <w:color w:val="000000"/>
        </w:rPr>
        <w:t>) and should be completed by January</w:t>
      </w:r>
      <w:r>
        <w:rPr>
          <w:rFonts w:ascii="Arial" w:hAnsi="Arial" w:cs="Arial"/>
          <w:color w:val="000000"/>
        </w:rPr>
        <w:t xml:space="preserve"> 2012.</w:t>
      </w:r>
    </w:p>
    <w:p w14:paraId="6C387BF5" w14:textId="77777777" w:rsidR="000558A5" w:rsidRPr="00123114" w:rsidRDefault="000558A5" w:rsidP="00856011">
      <w:pPr>
        <w:widowControl w:val="0"/>
        <w:autoSpaceDE w:val="0"/>
        <w:autoSpaceDN w:val="0"/>
        <w:adjustRightInd w:val="0"/>
        <w:rPr>
          <w:rFonts w:ascii="Arial" w:hAnsi="Arial" w:cs="Arial"/>
          <w:color w:val="000000"/>
        </w:rPr>
      </w:pPr>
    </w:p>
    <w:p w14:paraId="49B89C24" w14:textId="7205241F" w:rsidR="000558A5" w:rsidRPr="00123114" w:rsidRDefault="00007B2C" w:rsidP="00856011">
      <w:pPr>
        <w:widowControl w:val="0"/>
        <w:autoSpaceDE w:val="0"/>
        <w:autoSpaceDN w:val="0"/>
        <w:adjustRightInd w:val="0"/>
        <w:rPr>
          <w:rFonts w:ascii="Arial" w:hAnsi="Arial" w:cs="Arial"/>
          <w:color w:val="000000"/>
        </w:rPr>
      </w:pPr>
      <w:r>
        <w:rPr>
          <w:rFonts w:ascii="Arial" w:hAnsi="Arial" w:cs="Arial"/>
          <w:color w:val="000000"/>
        </w:rPr>
        <w:t xml:space="preserve">President </w:t>
      </w:r>
      <w:r w:rsidR="000558A5" w:rsidRPr="00123114">
        <w:rPr>
          <w:rFonts w:ascii="Arial" w:hAnsi="Arial" w:cs="Arial"/>
          <w:color w:val="000000"/>
        </w:rPr>
        <w:t>Ross:</w:t>
      </w:r>
    </w:p>
    <w:p w14:paraId="4A4AEFA3" w14:textId="77777777" w:rsidR="000558A5" w:rsidRPr="00123114" w:rsidRDefault="000558A5" w:rsidP="00856011">
      <w:pPr>
        <w:widowControl w:val="0"/>
        <w:autoSpaceDE w:val="0"/>
        <w:autoSpaceDN w:val="0"/>
        <w:adjustRightInd w:val="0"/>
        <w:rPr>
          <w:rFonts w:ascii="Arial" w:hAnsi="Arial" w:cs="Arial"/>
          <w:color w:val="000000"/>
        </w:rPr>
      </w:pPr>
    </w:p>
    <w:p w14:paraId="79BF8D7E" w14:textId="6C1899A1" w:rsidR="000558A5" w:rsidRPr="00D92420" w:rsidRDefault="00D92420" w:rsidP="00D92420">
      <w:pPr>
        <w:pStyle w:val="ListParagraph"/>
        <w:widowControl w:val="0"/>
        <w:numPr>
          <w:ilvl w:val="0"/>
          <w:numId w:val="3"/>
        </w:numPr>
        <w:autoSpaceDE w:val="0"/>
        <w:autoSpaceDN w:val="0"/>
        <w:adjustRightInd w:val="0"/>
        <w:rPr>
          <w:rFonts w:ascii="Arial" w:hAnsi="Arial" w:cs="Arial"/>
          <w:color w:val="000000"/>
        </w:rPr>
      </w:pPr>
      <w:r w:rsidRPr="00D92420">
        <w:rPr>
          <w:rFonts w:ascii="Arial" w:hAnsi="Arial" w:cs="Arial"/>
          <w:color w:val="000000"/>
        </w:rPr>
        <w:t>He believes that while the b</w:t>
      </w:r>
      <w:r w:rsidR="000558A5" w:rsidRPr="00D92420">
        <w:rPr>
          <w:rFonts w:ascii="Arial" w:hAnsi="Arial" w:cs="Arial"/>
          <w:color w:val="000000"/>
        </w:rPr>
        <w:t>udget is more stable than it was two years ago, but there are still significant issues</w:t>
      </w:r>
    </w:p>
    <w:p w14:paraId="44A426F7" w14:textId="71046808" w:rsidR="000558A5" w:rsidRPr="00D92420" w:rsidRDefault="00D92420" w:rsidP="00D92420">
      <w:pPr>
        <w:pStyle w:val="ListParagraph"/>
        <w:widowControl w:val="0"/>
        <w:numPr>
          <w:ilvl w:val="0"/>
          <w:numId w:val="3"/>
        </w:numPr>
        <w:autoSpaceDE w:val="0"/>
        <w:autoSpaceDN w:val="0"/>
        <w:adjustRightInd w:val="0"/>
        <w:rPr>
          <w:rFonts w:ascii="Arial" w:hAnsi="Arial" w:cs="Arial"/>
          <w:color w:val="000000"/>
        </w:rPr>
      </w:pPr>
      <w:r w:rsidRPr="00D92420">
        <w:rPr>
          <w:rFonts w:ascii="Arial" w:hAnsi="Arial" w:cs="Arial"/>
          <w:color w:val="000000"/>
        </w:rPr>
        <w:lastRenderedPageBreak/>
        <w:t>We still owe 2 billion dollars in</w:t>
      </w:r>
      <w:r w:rsidR="000558A5" w:rsidRPr="00D92420">
        <w:rPr>
          <w:rFonts w:ascii="Arial" w:hAnsi="Arial" w:cs="Arial"/>
          <w:color w:val="000000"/>
        </w:rPr>
        <w:t xml:space="preserve"> unemployment payments to Fed</w:t>
      </w:r>
      <w:r w:rsidR="000558A5" w:rsidRPr="00D92420">
        <w:rPr>
          <w:rFonts w:ascii="Arial" w:hAnsi="Arial" w:cs="Arial"/>
          <w:color w:val="000000"/>
        </w:rPr>
        <w:tab/>
      </w:r>
    </w:p>
    <w:p w14:paraId="51235B8A" w14:textId="4FAFAB4A" w:rsidR="000558A5" w:rsidRPr="00D92420" w:rsidRDefault="00D92420" w:rsidP="00D92420">
      <w:pPr>
        <w:pStyle w:val="ListParagraph"/>
        <w:widowControl w:val="0"/>
        <w:numPr>
          <w:ilvl w:val="0"/>
          <w:numId w:val="3"/>
        </w:numPr>
        <w:autoSpaceDE w:val="0"/>
        <w:autoSpaceDN w:val="0"/>
        <w:adjustRightInd w:val="0"/>
        <w:rPr>
          <w:rFonts w:ascii="Arial" w:hAnsi="Arial" w:cs="Arial"/>
          <w:color w:val="000000"/>
        </w:rPr>
      </w:pPr>
      <w:r w:rsidRPr="00D92420">
        <w:rPr>
          <w:rFonts w:ascii="Arial" w:hAnsi="Arial" w:cs="Arial"/>
          <w:color w:val="000000"/>
        </w:rPr>
        <w:t>4-5 billion dollars</w:t>
      </w:r>
      <w:r w:rsidR="000558A5" w:rsidRPr="00D92420">
        <w:rPr>
          <w:rFonts w:ascii="Arial" w:hAnsi="Arial" w:cs="Arial"/>
          <w:color w:val="000000"/>
        </w:rPr>
        <w:t xml:space="preserve"> in delayed </w:t>
      </w:r>
      <w:r w:rsidR="00B37D53" w:rsidRPr="00D92420">
        <w:rPr>
          <w:rFonts w:ascii="Arial" w:hAnsi="Arial" w:cs="Arial"/>
          <w:color w:val="000000"/>
        </w:rPr>
        <w:t>maintenance</w:t>
      </w:r>
      <w:r>
        <w:rPr>
          <w:rFonts w:ascii="Arial" w:hAnsi="Arial" w:cs="Arial"/>
          <w:color w:val="000000"/>
        </w:rPr>
        <w:t xml:space="preserve"> </w:t>
      </w:r>
      <w:r w:rsidRPr="00D92420">
        <w:rPr>
          <w:rFonts w:ascii="Arial" w:hAnsi="Arial" w:cs="Arial"/>
          <w:color w:val="000000"/>
        </w:rPr>
        <w:t>for the university</w:t>
      </w:r>
    </w:p>
    <w:p w14:paraId="253BD60B" w14:textId="522AA181" w:rsidR="000558A5" w:rsidRPr="00D92420" w:rsidRDefault="000558A5" w:rsidP="00D92420">
      <w:pPr>
        <w:pStyle w:val="ListParagraph"/>
        <w:widowControl w:val="0"/>
        <w:numPr>
          <w:ilvl w:val="0"/>
          <w:numId w:val="3"/>
        </w:numPr>
        <w:autoSpaceDE w:val="0"/>
        <w:autoSpaceDN w:val="0"/>
        <w:adjustRightInd w:val="0"/>
        <w:rPr>
          <w:rFonts w:ascii="Arial" w:hAnsi="Arial" w:cs="Arial"/>
          <w:color w:val="000000"/>
        </w:rPr>
      </w:pPr>
      <w:r w:rsidRPr="00D92420">
        <w:rPr>
          <w:rFonts w:ascii="Arial" w:hAnsi="Arial" w:cs="Arial"/>
          <w:color w:val="000000"/>
        </w:rPr>
        <w:t>Medicaid (already running a hole this year)</w:t>
      </w:r>
    </w:p>
    <w:p w14:paraId="27052648" w14:textId="5660EC24" w:rsidR="000558A5" w:rsidRPr="00D92420" w:rsidRDefault="00056585" w:rsidP="00D92420">
      <w:pPr>
        <w:pStyle w:val="ListParagraph"/>
        <w:widowControl w:val="0"/>
        <w:numPr>
          <w:ilvl w:val="0"/>
          <w:numId w:val="3"/>
        </w:numPr>
        <w:autoSpaceDE w:val="0"/>
        <w:autoSpaceDN w:val="0"/>
        <w:adjustRightInd w:val="0"/>
        <w:rPr>
          <w:rFonts w:ascii="Arial" w:hAnsi="Arial" w:cs="Arial"/>
          <w:color w:val="000000"/>
        </w:rPr>
      </w:pPr>
      <w:r w:rsidRPr="00D92420">
        <w:rPr>
          <w:rFonts w:ascii="Arial" w:hAnsi="Arial" w:cs="Arial"/>
          <w:color w:val="000000"/>
        </w:rPr>
        <w:t xml:space="preserve">Not going to be an immediate </w:t>
      </w:r>
      <w:r w:rsidR="00B37D53" w:rsidRPr="00D92420">
        <w:rPr>
          <w:rFonts w:ascii="Arial" w:hAnsi="Arial" w:cs="Arial"/>
          <w:color w:val="000000"/>
        </w:rPr>
        <w:t>bounce back</w:t>
      </w:r>
    </w:p>
    <w:p w14:paraId="70C40A3A" w14:textId="77777777" w:rsidR="00D92420" w:rsidRPr="00123114" w:rsidRDefault="00D92420" w:rsidP="00856011">
      <w:pPr>
        <w:widowControl w:val="0"/>
        <w:autoSpaceDE w:val="0"/>
        <w:autoSpaceDN w:val="0"/>
        <w:adjustRightInd w:val="0"/>
        <w:rPr>
          <w:rFonts w:ascii="Arial" w:hAnsi="Arial" w:cs="Arial"/>
          <w:color w:val="000000"/>
        </w:rPr>
      </w:pPr>
    </w:p>
    <w:p w14:paraId="0D04ABEE" w14:textId="4015F647" w:rsidR="0021486C" w:rsidRPr="00123114" w:rsidRDefault="00C067CE" w:rsidP="00856011">
      <w:pPr>
        <w:widowControl w:val="0"/>
        <w:autoSpaceDE w:val="0"/>
        <w:autoSpaceDN w:val="0"/>
        <w:adjustRightInd w:val="0"/>
        <w:rPr>
          <w:rFonts w:ascii="Arial" w:hAnsi="Arial" w:cs="Arial"/>
          <w:color w:val="000000"/>
        </w:rPr>
      </w:pPr>
      <w:r w:rsidRPr="00123114">
        <w:rPr>
          <w:rFonts w:ascii="Arial" w:hAnsi="Arial" w:cs="Arial"/>
          <w:color w:val="000000"/>
        </w:rPr>
        <w:t xml:space="preserve">Likely 60% of legislature will be first or second termers, </w:t>
      </w:r>
      <w:r w:rsidR="00D92420">
        <w:rPr>
          <w:rFonts w:ascii="Arial" w:hAnsi="Arial" w:cs="Arial"/>
          <w:color w:val="000000"/>
        </w:rPr>
        <w:t xml:space="preserve">and </w:t>
      </w:r>
      <w:r w:rsidRPr="00123114">
        <w:rPr>
          <w:rFonts w:ascii="Arial" w:hAnsi="Arial" w:cs="Arial"/>
          <w:color w:val="000000"/>
        </w:rPr>
        <w:t>many of them will not have been through th</w:t>
      </w:r>
      <w:r w:rsidR="00D92420">
        <w:rPr>
          <w:rFonts w:ascii="Arial" w:hAnsi="Arial" w:cs="Arial"/>
          <w:color w:val="000000"/>
        </w:rPr>
        <w:t>e budget process more than once. We</w:t>
      </w:r>
      <w:r w:rsidRPr="00123114">
        <w:rPr>
          <w:rFonts w:ascii="Arial" w:hAnsi="Arial" w:cs="Arial"/>
          <w:color w:val="000000"/>
        </w:rPr>
        <w:t xml:space="preserve"> will need to educate these people about what the system means and how it works</w:t>
      </w:r>
      <w:r w:rsidR="00D92420">
        <w:rPr>
          <w:rFonts w:ascii="Arial" w:hAnsi="Arial" w:cs="Arial"/>
          <w:color w:val="000000"/>
        </w:rPr>
        <w:t>.  There will also be a n</w:t>
      </w:r>
      <w:r w:rsidR="0021486C" w:rsidRPr="00123114">
        <w:rPr>
          <w:rFonts w:ascii="Arial" w:hAnsi="Arial" w:cs="Arial"/>
          <w:color w:val="000000"/>
        </w:rPr>
        <w:t>ew governor as well</w:t>
      </w:r>
      <w:r w:rsidR="00D92420">
        <w:rPr>
          <w:rFonts w:ascii="Arial" w:hAnsi="Arial" w:cs="Arial"/>
          <w:color w:val="000000"/>
        </w:rPr>
        <w:t>.</w:t>
      </w:r>
    </w:p>
    <w:p w14:paraId="3B13D6A6" w14:textId="77777777" w:rsidR="005C6A27" w:rsidRPr="00123114" w:rsidRDefault="005C6A27" w:rsidP="00856011">
      <w:pPr>
        <w:widowControl w:val="0"/>
        <w:autoSpaceDE w:val="0"/>
        <w:autoSpaceDN w:val="0"/>
        <w:adjustRightInd w:val="0"/>
        <w:rPr>
          <w:rFonts w:ascii="Arial" w:hAnsi="Arial" w:cs="Arial"/>
          <w:color w:val="000000"/>
        </w:rPr>
      </w:pPr>
    </w:p>
    <w:p w14:paraId="031E7108" w14:textId="2595E381" w:rsidR="005C6A27" w:rsidRPr="00123114" w:rsidRDefault="007C02C4" w:rsidP="00856011">
      <w:pPr>
        <w:widowControl w:val="0"/>
        <w:autoSpaceDE w:val="0"/>
        <w:autoSpaceDN w:val="0"/>
        <w:adjustRightInd w:val="0"/>
        <w:rPr>
          <w:rFonts w:ascii="Arial" w:hAnsi="Arial" w:cs="Arial"/>
          <w:color w:val="000000"/>
        </w:rPr>
      </w:pPr>
      <w:r>
        <w:rPr>
          <w:rFonts w:ascii="Arial" w:hAnsi="Arial" w:cs="Arial"/>
          <w:color w:val="000000"/>
        </w:rPr>
        <w:t>Q-</w:t>
      </w:r>
      <w:r w:rsidR="005C6A27" w:rsidRPr="00123114">
        <w:rPr>
          <w:rFonts w:ascii="Arial" w:hAnsi="Arial" w:cs="Arial"/>
          <w:color w:val="000000"/>
        </w:rPr>
        <w:t xml:space="preserve">Hans Kellner-NCSU:  Been through Strategic plan at University and wants to know what the results will look like in terms of detail.  We have large number of varied institutions with many different goals and needs.  How broad will conclusions of </w:t>
      </w:r>
      <w:r w:rsidR="00ED3CCF" w:rsidRPr="00123114">
        <w:rPr>
          <w:rFonts w:ascii="Arial" w:hAnsi="Arial" w:cs="Arial"/>
          <w:color w:val="000000"/>
        </w:rPr>
        <w:t>plan be, or will it be action steps that may cause difficulties at some campuses?</w:t>
      </w:r>
    </w:p>
    <w:p w14:paraId="0B6DD427" w14:textId="77777777" w:rsidR="00ED3CCF" w:rsidRPr="00123114" w:rsidRDefault="00ED3CCF" w:rsidP="00856011">
      <w:pPr>
        <w:widowControl w:val="0"/>
        <w:autoSpaceDE w:val="0"/>
        <w:autoSpaceDN w:val="0"/>
        <w:adjustRightInd w:val="0"/>
        <w:rPr>
          <w:rFonts w:ascii="Arial" w:hAnsi="Arial" w:cs="Arial"/>
          <w:color w:val="000000"/>
        </w:rPr>
      </w:pPr>
    </w:p>
    <w:p w14:paraId="6A74B36F" w14:textId="2FEC978F" w:rsidR="00ED3CCF" w:rsidRPr="00123114" w:rsidRDefault="00F43CC6" w:rsidP="00856011">
      <w:pPr>
        <w:widowControl w:val="0"/>
        <w:autoSpaceDE w:val="0"/>
        <w:autoSpaceDN w:val="0"/>
        <w:adjustRightInd w:val="0"/>
        <w:rPr>
          <w:rFonts w:ascii="Arial" w:hAnsi="Arial" w:cs="Arial"/>
          <w:color w:val="000000"/>
        </w:rPr>
      </w:pPr>
      <w:r>
        <w:rPr>
          <w:rFonts w:ascii="Arial" w:hAnsi="Arial" w:cs="Arial"/>
          <w:color w:val="000000"/>
        </w:rPr>
        <w:t>A-</w:t>
      </w:r>
      <w:r w:rsidR="00977892">
        <w:rPr>
          <w:rFonts w:ascii="Arial" w:hAnsi="Arial" w:cs="Arial"/>
          <w:color w:val="000000"/>
        </w:rPr>
        <w:t xml:space="preserve">Tom </w:t>
      </w:r>
      <w:r w:rsidR="00ED3CCF" w:rsidRPr="00123114">
        <w:rPr>
          <w:rFonts w:ascii="Arial" w:hAnsi="Arial" w:cs="Arial"/>
          <w:color w:val="000000"/>
        </w:rPr>
        <w:t xml:space="preserve">Ross:  Likely some of both, but there are some areas like degree attainment where there will be some </w:t>
      </w:r>
      <w:r w:rsidR="00977892">
        <w:rPr>
          <w:rFonts w:ascii="Arial" w:hAnsi="Arial" w:cs="Arial"/>
          <w:color w:val="000000"/>
        </w:rPr>
        <w:t xml:space="preserve">fairly </w:t>
      </w:r>
      <w:r w:rsidR="00ED3CCF" w:rsidRPr="00123114">
        <w:rPr>
          <w:rFonts w:ascii="Arial" w:hAnsi="Arial" w:cs="Arial"/>
          <w:color w:val="000000"/>
        </w:rPr>
        <w:t>specific go</w:t>
      </w:r>
      <w:r w:rsidR="00977892">
        <w:rPr>
          <w:rFonts w:ascii="Arial" w:hAnsi="Arial" w:cs="Arial"/>
          <w:color w:val="000000"/>
        </w:rPr>
        <w:t>als so that the BOG can go to the General Assembly</w:t>
      </w:r>
      <w:r w:rsidR="00ED3CCF" w:rsidRPr="00123114">
        <w:rPr>
          <w:rFonts w:ascii="Arial" w:hAnsi="Arial" w:cs="Arial"/>
          <w:color w:val="000000"/>
        </w:rPr>
        <w:t xml:space="preserve"> and ask for funds to support those goals.  There are others that will have specifics like efficiency</w:t>
      </w:r>
      <w:proofErr w:type="gramStart"/>
      <w:r w:rsidR="00ED3CCF" w:rsidRPr="00123114">
        <w:rPr>
          <w:rFonts w:ascii="Arial" w:hAnsi="Arial" w:cs="Arial"/>
          <w:color w:val="000000"/>
        </w:rPr>
        <w:t xml:space="preserve">, </w:t>
      </w:r>
      <w:r w:rsidR="00977892">
        <w:rPr>
          <w:rFonts w:ascii="Arial" w:hAnsi="Arial" w:cs="Arial"/>
          <w:color w:val="000000"/>
        </w:rPr>
        <w:t xml:space="preserve"> some</w:t>
      </w:r>
      <w:proofErr w:type="gramEnd"/>
      <w:r w:rsidR="00977892">
        <w:rPr>
          <w:rFonts w:ascii="Arial" w:hAnsi="Arial" w:cs="Arial"/>
          <w:color w:val="000000"/>
        </w:rPr>
        <w:t xml:space="preserve"> of the shared services and similar </w:t>
      </w:r>
      <w:r w:rsidR="00ED3CCF" w:rsidRPr="00123114">
        <w:rPr>
          <w:rFonts w:ascii="Arial" w:hAnsi="Arial" w:cs="Arial"/>
          <w:color w:val="000000"/>
        </w:rPr>
        <w:t>recommendations to save money</w:t>
      </w:r>
      <w:r w:rsidR="00977892">
        <w:rPr>
          <w:rFonts w:ascii="Arial" w:hAnsi="Arial" w:cs="Arial"/>
          <w:color w:val="000000"/>
        </w:rPr>
        <w:t>, mostly on the business side of the campus</w:t>
      </w:r>
      <w:r w:rsidR="00ED3CCF" w:rsidRPr="00123114">
        <w:rPr>
          <w:rFonts w:ascii="Arial" w:hAnsi="Arial" w:cs="Arial"/>
          <w:color w:val="000000"/>
        </w:rPr>
        <w:t>.</w:t>
      </w:r>
      <w:r w:rsidR="00977892">
        <w:rPr>
          <w:rFonts w:ascii="Arial" w:hAnsi="Arial" w:cs="Arial"/>
          <w:color w:val="000000"/>
        </w:rPr>
        <w:t xml:space="preserve"> Doesn’t anticipate any specific goals on the academic</w:t>
      </w:r>
      <w:r w:rsidR="008F3A5A">
        <w:rPr>
          <w:rFonts w:ascii="Arial" w:hAnsi="Arial" w:cs="Arial"/>
          <w:color w:val="000000"/>
        </w:rPr>
        <w:t xml:space="preserve"> sides, but may ask people to look hard at some things.</w:t>
      </w:r>
    </w:p>
    <w:p w14:paraId="35F8CDBF" w14:textId="77777777" w:rsidR="00ED3CCF" w:rsidRPr="00123114" w:rsidRDefault="00ED3CCF" w:rsidP="00856011">
      <w:pPr>
        <w:widowControl w:val="0"/>
        <w:autoSpaceDE w:val="0"/>
        <w:autoSpaceDN w:val="0"/>
        <w:adjustRightInd w:val="0"/>
        <w:rPr>
          <w:rFonts w:ascii="Arial" w:hAnsi="Arial" w:cs="Arial"/>
          <w:color w:val="000000"/>
        </w:rPr>
      </w:pPr>
    </w:p>
    <w:p w14:paraId="1FD4DA87" w14:textId="78DEE8D6" w:rsidR="00ED3CCF" w:rsidRPr="00123114" w:rsidRDefault="00977892" w:rsidP="00856011">
      <w:pPr>
        <w:widowControl w:val="0"/>
        <w:autoSpaceDE w:val="0"/>
        <w:autoSpaceDN w:val="0"/>
        <w:adjustRightInd w:val="0"/>
        <w:rPr>
          <w:rFonts w:ascii="Arial" w:hAnsi="Arial" w:cs="Arial"/>
          <w:color w:val="000000"/>
        </w:rPr>
      </w:pPr>
      <w:r>
        <w:rPr>
          <w:rFonts w:ascii="Arial" w:hAnsi="Arial" w:cs="Arial"/>
          <w:color w:val="000000"/>
        </w:rPr>
        <w:t>Q-Brian Sim</w:t>
      </w:r>
      <w:r w:rsidR="002F09DD">
        <w:rPr>
          <w:rFonts w:ascii="Arial" w:hAnsi="Arial" w:cs="Arial"/>
          <w:color w:val="000000"/>
        </w:rPr>
        <w:t>s-NCA</w:t>
      </w:r>
      <w:r w:rsidR="00FB05AD">
        <w:rPr>
          <w:rFonts w:ascii="Arial" w:hAnsi="Arial" w:cs="Arial"/>
          <w:color w:val="000000"/>
        </w:rPr>
        <w:t>&amp;</w:t>
      </w:r>
      <w:r w:rsidR="002F09DD">
        <w:rPr>
          <w:rFonts w:ascii="Arial" w:hAnsi="Arial" w:cs="Arial"/>
          <w:color w:val="000000"/>
        </w:rPr>
        <w:t>T</w:t>
      </w:r>
      <w:r>
        <w:rPr>
          <w:rFonts w:ascii="Arial" w:hAnsi="Arial" w:cs="Arial"/>
          <w:color w:val="000000"/>
        </w:rPr>
        <w:t xml:space="preserve">:  Spoke about the </w:t>
      </w:r>
      <w:r w:rsidR="008F3A5A">
        <w:rPr>
          <w:rFonts w:ascii="Arial" w:hAnsi="Arial" w:cs="Arial"/>
          <w:color w:val="000000"/>
        </w:rPr>
        <w:t xml:space="preserve">need to involve the </w:t>
      </w:r>
      <w:r>
        <w:rPr>
          <w:rFonts w:ascii="Arial" w:hAnsi="Arial" w:cs="Arial"/>
          <w:color w:val="000000"/>
        </w:rPr>
        <w:t>business and political community.  Have they g</w:t>
      </w:r>
      <w:r w:rsidR="00ED3CCF" w:rsidRPr="00123114">
        <w:rPr>
          <w:rFonts w:ascii="Arial" w:hAnsi="Arial" w:cs="Arial"/>
          <w:color w:val="000000"/>
        </w:rPr>
        <w:t xml:space="preserve">otten any pushback from faculty members about the </w:t>
      </w:r>
      <w:r w:rsidR="008F3A5A">
        <w:rPr>
          <w:rFonts w:ascii="Arial" w:hAnsi="Arial" w:cs="Arial"/>
          <w:color w:val="000000"/>
        </w:rPr>
        <w:t xml:space="preserve">perceived dangers of the </w:t>
      </w:r>
      <w:r w:rsidR="00ED3CCF" w:rsidRPr="00123114">
        <w:rPr>
          <w:rFonts w:ascii="Arial" w:hAnsi="Arial" w:cs="Arial"/>
          <w:color w:val="000000"/>
        </w:rPr>
        <w:t>close relationship between political and business community</w:t>
      </w:r>
      <w:r>
        <w:rPr>
          <w:rFonts w:ascii="Arial" w:hAnsi="Arial" w:cs="Arial"/>
          <w:color w:val="000000"/>
        </w:rPr>
        <w:t xml:space="preserve"> with this process</w:t>
      </w:r>
      <w:r w:rsidR="00CC5930">
        <w:rPr>
          <w:rFonts w:ascii="Arial" w:hAnsi="Arial" w:cs="Arial"/>
          <w:color w:val="000000"/>
        </w:rPr>
        <w:t xml:space="preserve"> and not </w:t>
      </w:r>
      <w:r w:rsidR="00ED3CCF" w:rsidRPr="00123114">
        <w:rPr>
          <w:rFonts w:ascii="Arial" w:hAnsi="Arial" w:cs="Arial"/>
          <w:color w:val="000000"/>
        </w:rPr>
        <w:t>the academic sector?</w:t>
      </w:r>
    </w:p>
    <w:p w14:paraId="43D0211E" w14:textId="77777777" w:rsidR="00ED3CCF" w:rsidRPr="00123114" w:rsidRDefault="00ED3CCF" w:rsidP="00856011">
      <w:pPr>
        <w:widowControl w:val="0"/>
        <w:autoSpaceDE w:val="0"/>
        <w:autoSpaceDN w:val="0"/>
        <w:adjustRightInd w:val="0"/>
        <w:rPr>
          <w:rFonts w:ascii="Arial" w:hAnsi="Arial" w:cs="Arial"/>
          <w:color w:val="000000"/>
        </w:rPr>
      </w:pPr>
    </w:p>
    <w:p w14:paraId="0AAE956E" w14:textId="19330549" w:rsidR="00ED3CCF" w:rsidRPr="00123114" w:rsidRDefault="008F3A5A" w:rsidP="00856011">
      <w:pPr>
        <w:widowControl w:val="0"/>
        <w:autoSpaceDE w:val="0"/>
        <w:autoSpaceDN w:val="0"/>
        <w:adjustRightInd w:val="0"/>
        <w:rPr>
          <w:rFonts w:ascii="Arial" w:hAnsi="Arial" w:cs="Arial"/>
          <w:color w:val="000000"/>
        </w:rPr>
      </w:pPr>
      <w:r>
        <w:rPr>
          <w:rFonts w:ascii="Arial" w:hAnsi="Arial" w:cs="Arial"/>
          <w:color w:val="000000"/>
        </w:rPr>
        <w:t>A- Peter Hans:  There have</w:t>
      </w:r>
      <w:r w:rsidR="00ED3CCF" w:rsidRPr="00123114">
        <w:rPr>
          <w:rFonts w:ascii="Arial" w:hAnsi="Arial" w:cs="Arial"/>
          <w:color w:val="000000"/>
        </w:rPr>
        <w:t xml:space="preserve"> been some concerns expressed</w:t>
      </w:r>
      <w:r>
        <w:rPr>
          <w:rFonts w:ascii="Arial" w:hAnsi="Arial" w:cs="Arial"/>
          <w:color w:val="000000"/>
        </w:rPr>
        <w:t xml:space="preserve"> about the shortage of faculty input</w:t>
      </w:r>
      <w:r w:rsidR="00ED3CCF" w:rsidRPr="00123114">
        <w:rPr>
          <w:rFonts w:ascii="Arial" w:hAnsi="Arial" w:cs="Arial"/>
          <w:color w:val="000000"/>
        </w:rPr>
        <w:t xml:space="preserve">, but the hope is that we can deal </w:t>
      </w:r>
      <w:r w:rsidR="00B37D53" w:rsidRPr="00123114">
        <w:rPr>
          <w:rFonts w:ascii="Arial" w:hAnsi="Arial" w:cs="Arial"/>
          <w:color w:val="000000"/>
        </w:rPr>
        <w:t>directly</w:t>
      </w:r>
      <w:r w:rsidR="00ED3CCF" w:rsidRPr="00123114">
        <w:rPr>
          <w:rFonts w:ascii="Arial" w:hAnsi="Arial" w:cs="Arial"/>
          <w:color w:val="000000"/>
        </w:rPr>
        <w:t xml:space="preserve"> with some concerns of those political or business people</w:t>
      </w:r>
      <w:r w:rsidR="003B5EDF">
        <w:rPr>
          <w:rFonts w:ascii="Arial" w:hAnsi="Arial" w:cs="Arial"/>
          <w:color w:val="000000"/>
        </w:rPr>
        <w:t xml:space="preserve"> in a strategic way that benefits the university.</w:t>
      </w:r>
    </w:p>
    <w:p w14:paraId="66A747D1" w14:textId="77777777" w:rsidR="00ED3CCF" w:rsidRPr="00123114" w:rsidRDefault="00ED3CCF" w:rsidP="00856011">
      <w:pPr>
        <w:widowControl w:val="0"/>
        <w:autoSpaceDE w:val="0"/>
        <w:autoSpaceDN w:val="0"/>
        <w:adjustRightInd w:val="0"/>
        <w:rPr>
          <w:rFonts w:ascii="Arial" w:hAnsi="Arial" w:cs="Arial"/>
          <w:color w:val="000000"/>
        </w:rPr>
      </w:pPr>
    </w:p>
    <w:p w14:paraId="1F83D363" w14:textId="17E75F4A" w:rsidR="00ED3CCF" w:rsidRPr="00123114" w:rsidRDefault="008E5174" w:rsidP="00856011">
      <w:pPr>
        <w:widowControl w:val="0"/>
        <w:autoSpaceDE w:val="0"/>
        <w:autoSpaceDN w:val="0"/>
        <w:adjustRightInd w:val="0"/>
        <w:rPr>
          <w:rFonts w:ascii="Arial" w:hAnsi="Arial" w:cs="Arial"/>
          <w:color w:val="000000"/>
        </w:rPr>
      </w:pPr>
      <w:r>
        <w:rPr>
          <w:rFonts w:ascii="Arial" w:hAnsi="Arial" w:cs="Arial"/>
          <w:color w:val="000000"/>
        </w:rPr>
        <w:t>Q-</w:t>
      </w:r>
      <w:r w:rsidRPr="008E5174">
        <w:rPr>
          <w:rFonts w:ascii="Arial" w:hAnsi="Arial" w:cs="Arial"/>
          <w:color w:val="000000"/>
        </w:rPr>
        <w:t xml:space="preserve">Steven </w:t>
      </w:r>
      <w:proofErr w:type="spellStart"/>
      <w:r w:rsidRPr="008E5174">
        <w:rPr>
          <w:rFonts w:ascii="Arial" w:hAnsi="Arial" w:cs="Arial"/>
          <w:color w:val="000000"/>
        </w:rPr>
        <w:t>Bachenheimer</w:t>
      </w:r>
      <w:proofErr w:type="spellEnd"/>
      <w:r w:rsidR="00ED3CCF" w:rsidRPr="00123114">
        <w:rPr>
          <w:rFonts w:ascii="Arial" w:hAnsi="Arial" w:cs="Arial"/>
          <w:color w:val="000000"/>
        </w:rPr>
        <w:t xml:space="preserve">-UNC:  People who are carrying out these plans are faculty and he fails to see how in this document how faculty </w:t>
      </w:r>
      <w:r w:rsidR="00B37D53" w:rsidRPr="00123114">
        <w:rPr>
          <w:rFonts w:ascii="Arial" w:hAnsi="Arial" w:cs="Arial"/>
          <w:color w:val="000000"/>
        </w:rPr>
        <w:t>concerns</w:t>
      </w:r>
      <w:r w:rsidR="00ED3CCF" w:rsidRPr="00123114">
        <w:rPr>
          <w:rFonts w:ascii="Arial" w:hAnsi="Arial" w:cs="Arial"/>
          <w:color w:val="000000"/>
        </w:rPr>
        <w:t xml:space="preserve"> and needs will be addressed.  No salary increases, faculty turnover, concerns about the type and quality of new faculty to be hired.  Views on replacement faculty, </w:t>
      </w:r>
      <w:r w:rsidR="00363ADE">
        <w:rPr>
          <w:rFonts w:ascii="Arial" w:hAnsi="Arial" w:cs="Arial"/>
          <w:color w:val="000000"/>
        </w:rPr>
        <w:t xml:space="preserve">who they will be, </w:t>
      </w:r>
      <w:r w:rsidR="00ED3CCF" w:rsidRPr="00123114">
        <w:rPr>
          <w:rFonts w:ascii="Arial" w:hAnsi="Arial" w:cs="Arial"/>
          <w:color w:val="000000"/>
        </w:rPr>
        <w:t xml:space="preserve">tenure </w:t>
      </w:r>
      <w:r w:rsidR="00B37D53" w:rsidRPr="00123114">
        <w:rPr>
          <w:rFonts w:ascii="Arial" w:hAnsi="Arial" w:cs="Arial"/>
          <w:color w:val="000000"/>
        </w:rPr>
        <w:t>vs.</w:t>
      </w:r>
      <w:r w:rsidR="00ED3CCF" w:rsidRPr="00123114">
        <w:rPr>
          <w:rFonts w:ascii="Arial" w:hAnsi="Arial" w:cs="Arial"/>
          <w:color w:val="000000"/>
        </w:rPr>
        <w:t xml:space="preserve"> non-tenure, </w:t>
      </w:r>
      <w:r w:rsidR="009A4803">
        <w:rPr>
          <w:rFonts w:ascii="Arial" w:hAnsi="Arial" w:cs="Arial"/>
          <w:color w:val="000000"/>
        </w:rPr>
        <w:t>how we will meet this huge coming need for degrees</w:t>
      </w:r>
      <w:r w:rsidR="00ED3CCF" w:rsidRPr="00123114">
        <w:rPr>
          <w:rFonts w:ascii="Arial" w:hAnsi="Arial" w:cs="Arial"/>
          <w:color w:val="000000"/>
        </w:rPr>
        <w:t>?</w:t>
      </w:r>
    </w:p>
    <w:p w14:paraId="6362916B" w14:textId="77777777" w:rsidR="00ED3CCF" w:rsidRPr="00123114" w:rsidRDefault="00ED3CCF" w:rsidP="00856011">
      <w:pPr>
        <w:widowControl w:val="0"/>
        <w:autoSpaceDE w:val="0"/>
        <w:autoSpaceDN w:val="0"/>
        <w:adjustRightInd w:val="0"/>
        <w:rPr>
          <w:rFonts w:ascii="Arial" w:hAnsi="Arial" w:cs="Arial"/>
          <w:color w:val="000000"/>
        </w:rPr>
      </w:pPr>
    </w:p>
    <w:p w14:paraId="3E57A01D" w14:textId="41D72C36" w:rsidR="00ED3CCF" w:rsidRPr="00123114" w:rsidRDefault="008E5174" w:rsidP="00856011">
      <w:pPr>
        <w:widowControl w:val="0"/>
        <w:autoSpaceDE w:val="0"/>
        <w:autoSpaceDN w:val="0"/>
        <w:adjustRightInd w:val="0"/>
        <w:rPr>
          <w:rFonts w:ascii="Arial" w:hAnsi="Arial" w:cs="Arial"/>
          <w:color w:val="000000"/>
        </w:rPr>
      </w:pPr>
      <w:r>
        <w:rPr>
          <w:rFonts w:ascii="Arial" w:hAnsi="Arial" w:cs="Arial"/>
          <w:color w:val="000000"/>
        </w:rPr>
        <w:t>A- Tom</w:t>
      </w:r>
      <w:r w:rsidR="006F3082">
        <w:rPr>
          <w:rFonts w:ascii="Arial" w:hAnsi="Arial" w:cs="Arial"/>
          <w:color w:val="000000"/>
        </w:rPr>
        <w:t xml:space="preserve"> </w:t>
      </w:r>
      <w:r w:rsidR="00ED3CCF" w:rsidRPr="00123114">
        <w:rPr>
          <w:rFonts w:ascii="Arial" w:hAnsi="Arial" w:cs="Arial"/>
          <w:color w:val="000000"/>
        </w:rPr>
        <w:t>Ross:  We need</w:t>
      </w:r>
      <w:r w:rsidR="006F3082">
        <w:rPr>
          <w:rFonts w:ascii="Arial" w:hAnsi="Arial" w:cs="Arial"/>
          <w:color w:val="000000"/>
        </w:rPr>
        <w:t xml:space="preserve"> the</w:t>
      </w:r>
      <w:r w:rsidR="00ED3CCF" w:rsidRPr="00123114">
        <w:rPr>
          <w:rFonts w:ascii="Arial" w:hAnsi="Arial" w:cs="Arial"/>
          <w:color w:val="000000"/>
        </w:rPr>
        <w:t xml:space="preserve"> investment of business and political community in </w:t>
      </w:r>
      <w:r w:rsidR="000A377E">
        <w:rPr>
          <w:rFonts w:ascii="Arial" w:hAnsi="Arial" w:cs="Arial"/>
          <w:color w:val="000000"/>
        </w:rPr>
        <w:t xml:space="preserve">meeting </w:t>
      </w:r>
      <w:r w:rsidR="00ED3CCF" w:rsidRPr="00123114">
        <w:rPr>
          <w:rFonts w:ascii="Arial" w:hAnsi="Arial" w:cs="Arial"/>
          <w:color w:val="000000"/>
        </w:rPr>
        <w:t xml:space="preserve">the </w:t>
      </w:r>
      <w:r w:rsidR="006F3082">
        <w:rPr>
          <w:rFonts w:ascii="Arial" w:hAnsi="Arial" w:cs="Arial"/>
          <w:color w:val="000000"/>
        </w:rPr>
        <w:t xml:space="preserve">strategic </w:t>
      </w:r>
      <w:r w:rsidR="00ED3CCF" w:rsidRPr="00123114">
        <w:rPr>
          <w:rFonts w:ascii="Arial" w:hAnsi="Arial" w:cs="Arial"/>
          <w:color w:val="000000"/>
        </w:rPr>
        <w:t>goals, but we should be making decisions locally on how we meet those goals.</w:t>
      </w:r>
      <w:r w:rsidR="00D143C5" w:rsidRPr="00123114">
        <w:rPr>
          <w:rFonts w:ascii="Arial" w:hAnsi="Arial" w:cs="Arial"/>
          <w:color w:val="000000"/>
        </w:rPr>
        <w:t xml:space="preserve"> </w:t>
      </w:r>
      <w:r w:rsidR="00ED3CCF" w:rsidRPr="00123114">
        <w:rPr>
          <w:rFonts w:ascii="Arial" w:hAnsi="Arial" w:cs="Arial"/>
          <w:color w:val="000000"/>
        </w:rPr>
        <w:t xml:space="preserve">Discussions are occurring about how our benefits and compensation are </w:t>
      </w:r>
      <w:r w:rsidR="00372F75">
        <w:rPr>
          <w:rFonts w:ascii="Arial" w:hAnsi="Arial" w:cs="Arial"/>
          <w:color w:val="000000"/>
        </w:rPr>
        <w:t>comp</w:t>
      </w:r>
      <w:r w:rsidR="00B37D53" w:rsidRPr="00123114">
        <w:rPr>
          <w:rFonts w:ascii="Arial" w:hAnsi="Arial" w:cs="Arial"/>
          <w:color w:val="000000"/>
        </w:rPr>
        <w:t>e</w:t>
      </w:r>
      <w:r w:rsidR="00372F75">
        <w:rPr>
          <w:rFonts w:ascii="Arial" w:hAnsi="Arial" w:cs="Arial"/>
          <w:color w:val="000000"/>
        </w:rPr>
        <w:t>ti</w:t>
      </w:r>
      <w:r w:rsidR="00B37D53" w:rsidRPr="00123114">
        <w:rPr>
          <w:rFonts w:ascii="Arial" w:hAnsi="Arial" w:cs="Arial"/>
          <w:color w:val="000000"/>
        </w:rPr>
        <w:t>tive</w:t>
      </w:r>
      <w:r w:rsidR="00372F75">
        <w:rPr>
          <w:rFonts w:ascii="Arial" w:hAnsi="Arial" w:cs="Arial"/>
          <w:color w:val="000000"/>
        </w:rPr>
        <w:t xml:space="preserve"> with</w:t>
      </w:r>
      <w:r w:rsidR="00ED3CCF" w:rsidRPr="00123114">
        <w:rPr>
          <w:rFonts w:ascii="Arial" w:hAnsi="Arial" w:cs="Arial"/>
          <w:color w:val="000000"/>
        </w:rPr>
        <w:t xml:space="preserve"> other states.  </w:t>
      </w:r>
      <w:r w:rsidR="00FA146B">
        <w:rPr>
          <w:rFonts w:ascii="Arial" w:hAnsi="Arial" w:cs="Arial"/>
          <w:color w:val="000000"/>
        </w:rPr>
        <w:t>There will be some discussion about tenure and some education of a few of the Board Members that t</w:t>
      </w:r>
      <w:r w:rsidR="00ED3CCF" w:rsidRPr="00123114">
        <w:rPr>
          <w:rFonts w:ascii="Arial" w:hAnsi="Arial" w:cs="Arial"/>
          <w:color w:val="000000"/>
        </w:rPr>
        <w:t xml:space="preserve">enure is also necessary for </w:t>
      </w:r>
      <w:r w:rsidR="00B37D53" w:rsidRPr="00123114">
        <w:rPr>
          <w:rFonts w:ascii="Arial" w:hAnsi="Arial" w:cs="Arial"/>
          <w:color w:val="000000"/>
        </w:rPr>
        <w:t>competitiveness</w:t>
      </w:r>
      <w:r w:rsidR="00ED3CCF" w:rsidRPr="00123114">
        <w:rPr>
          <w:rFonts w:ascii="Arial" w:hAnsi="Arial" w:cs="Arial"/>
          <w:color w:val="000000"/>
        </w:rPr>
        <w:t xml:space="preserve">.  Funds </w:t>
      </w:r>
      <w:r w:rsidR="00FA146B">
        <w:rPr>
          <w:rFonts w:ascii="Arial" w:hAnsi="Arial" w:cs="Arial"/>
          <w:color w:val="000000"/>
        </w:rPr>
        <w:t xml:space="preserve">must be </w:t>
      </w:r>
      <w:r w:rsidR="00ED3CCF" w:rsidRPr="00123114">
        <w:rPr>
          <w:rFonts w:ascii="Arial" w:hAnsi="Arial" w:cs="Arial"/>
          <w:color w:val="000000"/>
        </w:rPr>
        <w:t xml:space="preserve">allocated for retention and </w:t>
      </w:r>
      <w:r w:rsidR="00ED3CCF" w:rsidRPr="00123114">
        <w:rPr>
          <w:rFonts w:ascii="Arial" w:hAnsi="Arial" w:cs="Arial"/>
          <w:color w:val="000000"/>
        </w:rPr>
        <w:lastRenderedPageBreak/>
        <w:t xml:space="preserve">recruiting good </w:t>
      </w:r>
      <w:r w:rsidR="00223A53">
        <w:rPr>
          <w:rFonts w:ascii="Arial" w:hAnsi="Arial" w:cs="Arial"/>
          <w:color w:val="000000"/>
        </w:rPr>
        <w:t xml:space="preserve">new </w:t>
      </w:r>
      <w:r w:rsidR="00ED3CCF" w:rsidRPr="00123114">
        <w:rPr>
          <w:rFonts w:ascii="Arial" w:hAnsi="Arial" w:cs="Arial"/>
          <w:color w:val="000000"/>
        </w:rPr>
        <w:t>faculty.</w:t>
      </w:r>
      <w:r w:rsidR="00D143C5" w:rsidRPr="00123114">
        <w:rPr>
          <w:rFonts w:ascii="Arial" w:hAnsi="Arial" w:cs="Arial"/>
          <w:color w:val="000000"/>
        </w:rPr>
        <w:t xml:space="preserve">  Part of this discussion is an education of the BOG and steering committee.</w:t>
      </w:r>
    </w:p>
    <w:p w14:paraId="7795EB05" w14:textId="77777777" w:rsidR="00D143C5" w:rsidRPr="00123114" w:rsidRDefault="00D143C5" w:rsidP="00856011">
      <w:pPr>
        <w:widowControl w:val="0"/>
        <w:autoSpaceDE w:val="0"/>
        <w:autoSpaceDN w:val="0"/>
        <w:adjustRightInd w:val="0"/>
        <w:rPr>
          <w:rFonts w:ascii="Arial" w:hAnsi="Arial" w:cs="Arial"/>
          <w:color w:val="000000"/>
        </w:rPr>
      </w:pPr>
    </w:p>
    <w:p w14:paraId="5E797A53" w14:textId="1312770B" w:rsidR="00D143C5" w:rsidRPr="00123114" w:rsidRDefault="00223A53" w:rsidP="00856011">
      <w:pPr>
        <w:widowControl w:val="0"/>
        <w:autoSpaceDE w:val="0"/>
        <w:autoSpaceDN w:val="0"/>
        <w:adjustRightInd w:val="0"/>
        <w:rPr>
          <w:rFonts w:ascii="Arial" w:hAnsi="Arial" w:cs="Arial"/>
          <w:color w:val="000000"/>
        </w:rPr>
      </w:pPr>
      <w:r>
        <w:rPr>
          <w:rFonts w:ascii="Arial" w:hAnsi="Arial" w:cs="Arial"/>
          <w:color w:val="000000"/>
        </w:rPr>
        <w:t>Q-</w:t>
      </w:r>
      <w:r w:rsidR="00D143C5" w:rsidRPr="00123114">
        <w:rPr>
          <w:rFonts w:ascii="Arial" w:hAnsi="Arial" w:cs="Arial"/>
          <w:color w:val="000000"/>
        </w:rPr>
        <w:t xml:space="preserve">Chet Dilday-FSU:  While not as inclusive as UNC tomorrow because of time frame, but can we do more.  There is an assumption that we can educate the business and political community, but can we change minds about some of the biases?  Even if the economy gets better, can we develop a plan for when the economy </w:t>
      </w:r>
      <w:r w:rsidR="00B37D53" w:rsidRPr="00123114">
        <w:rPr>
          <w:rFonts w:ascii="Arial" w:hAnsi="Arial" w:cs="Arial"/>
          <w:color w:val="000000"/>
        </w:rPr>
        <w:t>inevitably</w:t>
      </w:r>
      <w:r w:rsidR="00C13624" w:rsidRPr="00123114">
        <w:rPr>
          <w:rFonts w:ascii="Arial" w:hAnsi="Arial" w:cs="Arial"/>
          <w:color w:val="000000"/>
        </w:rPr>
        <w:t xml:space="preserve"> goes down?  We need to reach out to the people of the state.  We are depending on the 1% to do the right thing?  Many of these folks were elected on the promise of lower taxes.</w:t>
      </w:r>
      <w:r w:rsidR="00774515">
        <w:rPr>
          <w:rFonts w:ascii="Arial" w:hAnsi="Arial" w:cs="Arial"/>
          <w:color w:val="000000"/>
        </w:rPr>
        <w:t xml:space="preserve">  Building a vast machine to support the military and business </w:t>
      </w:r>
      <w:r w:rsidR="00985356">
        <w:rPr>
          <w:rFonts w:ascii="Arial" w:hAnsi="Arial" w:cs="Arial"/>
          <w:color w:val="000000"/>
        </w:rPr>
        <w:t>entrepreneurs</w:t>
      </w:r>
      <w:r w:rsidR="00774515">
        <w:rPr>
          <w:rFonts w:ascii="Arial" w:hAnsi="Arial" w:cs="Arial"/>
          <w:color w:val="000000"/>
        </w:rPr>
        <w:t>, but what about the 47% who need a social safety network</w:t>
      </w:r>
      <w:r w:rsidR="00985356">
        <w:rPr>
          <w:rFonts w:ascii="Arial" w:hAnsi="Arial" w:cs="Arial"/>
          <w:color w:val="000000"/>
        </w:rPr>
        <w:t>?</w:t>
      </w:r>
    </w:p>
    <w:p w14:paraId="209A9F6F" w14:textId="77777777" w:rsidR="00C13624" w:rsidRPr="00123114" w:rsidRDefault="00C13624" w:rsidP="00856011">
      <w:pPr>
        <w:widowControl w:val="0"/>
        <w:autoSpaceDE w:val="0"/>
        <w:autoSpaceDN w:val="0"/>
        <w:adjustRightInd w:val="0"/>
        <w:rPr>
          <w:rFonts w:ascii="Arial" w:hAnsi="Arial" w:cs="Arial"/>
          <w:color w:val="000000"/>
        </w:rPr>
      </w:pPr>
    </w:p>
    <w:p w14:paraId="11F1FE01" w14:textId="0844B52F" w:rsidR="00C13624" w:rsidRPr="00123114" w:rsidRDefault="00C241EE" w:rsidP="00856011">
      <w:pPr>
        <w:widowControl w:val="0"/>
        <w:autoSpaceDE w:val="0"/>
        <w:autoSpaceDN w:val="0"/>
        <w:adjustRightInd w:val="0"/>
        <w:rPr>
          <w:rFonts w:ascii="Arial" w:hAnsi="Arial" w:cs="Arial"/>
          <w:color w:val="000000"/>
        </w:rPr>
      </w:pPr>
      <w:r>
        <w:rPr>
          <w:rFonts w:ascii="Arial" w:hAnsi="Arial" w:cs="Arial"/>
          <w:color w:val="000000"/>
        </w:rPr>
        <w:t xml:space="preserve">A-Tom </w:t>
      </w:r>
      <w:r w:rsidR="00C13624" w:rsidRPr="00123114">
        <w:rPr>
          <w:rFonts w:ascii="Arial" w:hAnsi="Arial" w:cs="Arial"/>
          <w:color w:val="000000"/>
        </w:rPr>
        <w:t xml:space="preserve">Ross:  History of UNC has been bipartisan and both parties have pulled together for the system.  </w:t>
      </w:r>
      <w:r>
        <w:rPr>
          <w:rFonts w:ascii="Arial" w:hAnsi="Arial" w:cs="Arial"/>
          <w:color w:val="000000"/>
        </w:rPr>
        <w:t xml:space="preserve">Chairman </w:t>
      </w:r>
      <w:r w:rsidR="00C13624" w:rsidRPr="00123114">
        <w:rPr>
          <w:rFonts w:ascii="Arial" w:hAnsi="Arial" w:cs="Arial"/>
          <w:color w:val="000000"/>
        </w:rPr>
        <w:t xml:space="preserve">Hans and </w:t>
      </w:r>
      <w:r>
        <w:rPr>
          <w:rFonts w:ascii="Arial" w:hAnsi="Arial" w:cs="Arial"/>
          <w:color w:val="000000"/>
        </w:rPr>
        <w:t>I (</w:t>
      </w:r>
      <w:r w:rsidR="00C13624" w:rsidRPr="00123114">
        <w:rPr>
          <w:rFonts w:ascii="Arial" w:hAnsi="Arial" w:cs="Arial"/>
          <w:color w:val="000000"/>
        </w:rPr>
        <w:t>Ross</w:t>
      </w:r>
      <w:r>
        <w:rPr>
          <w:rFonts w:ascii="Arial" w:hAnsi="Arial" w:cs="Arial"/>
          <w:color w:val="000000"/>
        </w:rPr>
        <w:t>)</w:t>
      </w:r>
      <w:r w:rsidR="00C13624" w:rsidRPr="00123114">
        <w:rPr>
          <w:rFonts w:ascii="Arial" w:hAnsi="Arial" w:cs="Arial"/>
          <w:color w:val="000000"/>
        </w:rPr>
        <w:t xml:space="preserve"> came fro</w:t>
      </w:r>
      <w:r>
        <w:rPr>
          <w:rFonts w:ascii="Arial" w:hAnsi="Arial" w:cs="Arial"/>
          <w:color w:val="000000"/>
        </w:rPr>
        <w:t>m different backgrounds but we</w:t>
      </w:r>
      <w:r w:rsidR="00C13624" w:rsidRPr="00123114">
        <w:rPr>
          <w:rFonts w:ascii="Arial" w:hAnsi="Arial" w:cs="Arial"/>
          <w:color w:val="000000"/>
        </w:rPr>
        <w:t xml:space="preserve"> both pull together</w:t>
      </w:r>
      <w:r>
        <w:rPr>
          <w:rFonts w:ascii="Arial" w:hAnsi="Arial" w:cs="Arial"/>
          <w:color w:val="000000"/>
        </w:rPr>
        <w:t xml:space="preserve"> to improve the system</w:t>
      </w:r>
      <w:r w:rsidR="00C13624" w:rsidRPr="00123114">
        <w:rPr>
          <w:rFonts w:ascii="Arial" w:hAnsi="Arial" w:cs="Arial"/>
          <w:color w:val="000000"/>
        </w:rPr>
        <w:t>.</w:t>
      </w:r>
      <w:r>
        <w:rPr>
          <w:rFonts w:ascii="Arial" w:hAnsi="Arial" w:cs="Arial"/>
          <w:color w:val="000000"/>
        </w:rPr>
        <w:t xml:space="preserve"> </w:t>
      </w:r>
      <w:r w:rsidR="00C13624" w:rsidRPr="00123114">
        <w:rPr>
          <w:rFonts w:ascii="Arial" w:hAnsi="Arial" w:cs="Arial"/>
          <w:color w:val="000000"/>
        </w:rPr>
        <w:t>Some of the lightning rods</w:t>
      </w:r>
      <w:r>
        <w:rPr>
          <w:rFonts w:ascii="Arial" w:hAnsi="Arial" w:cs="Arial"/>
          <w:color w:val="000000"/>
        </w:rPr>
        <w:t xml:space="preserve"> on the strategic planning group</w:t>
      </w:r>
      <w:r w:rsidR="00C13624" w:rsidRPr="00123114">
        <w:rPr>
          <w:rFonts w:ascii="Arial" w:hAnsi="Arial" w:cs="Arial"/>
          <w:color w:val="000000"/>
        </w:rPr>
        <w:t xml:space="preserve"> have been big supporters of the university</w:t>
      </w:r>
      <w:r w:rsidR="00140CBA">
        <w:rPr>
          <w:rFonts w:ascii="Arial" w:hAnsi="Arial" w:cs="Arial"/>
          <w:color w:val="000000"/>
        </w:rPr>
        <w:t>, and they are deeply committed to the university regardless of their politics</w:t>
      </w:r>
      <w:r w:rsidR="00C13624" w:rsidRPr="00123114">
        <w:rPr>
          <w:rFonts w:ascii="Arial" w:hAnsi="Arial" w:cs="Arial"/>
          <w:color w:val="000000"/>
        </w:rPr>
        <w:t>.</w:t>
      </w:r>
      <w:r>
        <w:rPr>
          <w:rFonts w:ascii="Arial" w:hAnsi="Arial" w:cs="Arial"/>
          <w:color w:val="000000"/>
        </w:rPr>
        <w:t xml:space="preserve"> </w:t>
      </w:r>
      <w:r w:rsidR="00C13624" w:rsidRPr="00123114">
        <w:rPr>
          <w:rFonts w:ascii="Arial" w:hAnsi="Arial" w:cs="Arial"/>
          <w:color w:val="000000"/>
        </w:rPr>
        <w:t xml:space="preserve">You have to work within the environment you are given, </w:t>
      </w:r>
      <w:r>
        <w:rPr>
          <w:rFonts w:ascii="Arial" w:hAnsi="Arial" w:cs="Arial"/>
          <w:color w:val="000000"/>
        </w:rPr>
        <w:t xml:space="preserve">which </w:t>
      </w:r>
      <w:r w:rsidR="00C13624" w:rsidRPr="00123114">
        <w:rPr>
          <w:rFonts w:ascii="Arial" w:hAnsi="Arial" w:cs="Arial"/>
          <w:color w:val="000000"/>
        </w:rPr>
        <w:t>may change radically in November, but may not.</w:t>
      </w:r>
      <w:r>
        <w:rPr>
          <w:rFonts w:ascii="Arial" w:hAnsi="Arial" w:cs="Arial"/>
          <w:color w:val="000000"/>
        </w:rPr>
        <w:t xml:space="preserve"> </w:t>
      </w:r>
      <w:r w:rsidR="00C13624" w:rsidRPr="00123114">
        <w:rPr>
          <w:rFonts w:ascii="Arial" w:hAnsi="Arial" w:cs="Arial"/>
          <w:color w:val="000000"/>
        </w:rPr>
        <w:t>We have an ongoing effort to build public message using every avenue to tell them what the system does for them.</w:t>
      </w:r>
      <w:r w:rsidR="00FA0109">
        <w:rPr>
          <w:rFonts w:ascii="Arial" w:hAnsi="Arial" w:cs="Arial"/>
          <w:color w:val="000000"/>
        </w:rPr>
        <w:t xml:space="preserve">  Social media, a map that shows everything the university does on a </w:t>
      </w:r>
      <w:r w:rsidR="00E37862">
        <w:rPr>
          <w:rFonts w:ascii="Arial" w:hAnsi="Arial" w:cs="Arial"/>
          <w:color w:val="000000"/>
        </w:rPr>
        <w:t>county-by-county</w:t>
      </w:r>
      <w:r w:rsidR="00FA0109">
        <w:rPr>
          <w:rFonts w:ascii="Arial" w:hAnsi="Arial" w:cs="Arial"/>
          <w:color w:val="000000"/>
        </w:rPr>
        <w:t xml:space="preserve"> basis.</w:t>
      </w:r>
    </w:p>
    <w:p w14:paraId="46C1C17F" w14:textId="77777777" w:rsidR="007D3169" w:rsidRPr="00123114" w:rsidRDefault="007D3169" w:rsidP="00856011">
      <w:pPr>
        <w:widowControl w:val="0"/>
        <w:autoSpaceDE w:val="0"/>
        <w:autoSpaceDN w:val="0"/>
        <w:adjustRightInd w:val="0"/>
        <w:rPr>
          <w:rFonts w:ascii="Arial" w:hAnsi="Arial" w:cs="Arial"/>
          <w:color w:val="000000"/>
        </w:rPr>
      </w:pPr>
    </w:p>
    <w:p w14:paraId="12290D84" w14:textId="41A202A1" w:rsidR="007D3169" w:rsidRPr="00123114" w:rsidRDefault="00521753" w:rsidP="00856011">
      <w:pPr>
        <w:widowControl w:val="0"/>
        <w:autoSpaceDE w:val="0"/>
        <w:autoSpaceDN w:val="0"/>
        <w:adjustRightInd w:val="0"/>
        <w:rPr>
          <w:rFonts w:ascii="Arial" w:hAnsi="Arial" w:cs="Arial"/>
          <w:color w:val="000000"/>
        </w:rPr>
      </w:pPr>
      <w:r>
        <w:rPr>
          <w:rFonts w:ascii="Arial" w:hAnsi="Arial" w:cs="Arial"/>
          <w:color w:val="000000"/>
        </w:rPr>
        <w:t>Q-</w:t>
      </w:r>
      <w:r w:rsidR="007D3169" w:rsidRPr="00123114">
        <w:rPr>
          <w:rFonts w:ascii="Arial" w:hAnsi="Arial" w:cs="Arial"/>
          <w:color w:val="000000"/>
        </w:rPr>
        <w:t>Sarah Russell-NCSSM:  In what ways can the communities</w:t>
      </w:r>
      <w:r w:rsidR="007D21AE">
        <w:rPr>
          <w:rFonts w:ascii="Arial" w:hAnsi="Arial" w:cs="Arial"/>
          <w:color w:val="000000"/>
        </w:rPr>
        <w:t xml:space="preserve"> on the various campuses</w:t>
      </w:r>
      <w:r w:rsidR="007D3169" w:rsidRPr="00123114">
        <w:rPr>
          <w:rFonts w:ascii="Arial" w:hAnsi="Arial" w:cs="Arial"/>
          <w:color w:val="000000"/>
        </w:rPr>
        <w:t xml:space="preserve"> support these decisions by bringing information and materials to the planning group considering the short time frame?</w:t>
      </w:r>
      <w:r w:rsidR="0099212A">
        <w:rPr>
          <w:rFonts w:ascii="Arial" w:hAnsi="Arial" w:cs="Arial"/>
          <w:color w:val="000000"/>
        </w:rPr>
        <w:t xml:space="preserve"> What kinds of requests for data and what can we do to help with the process.</w:t>
      </w:r>
    </w:p>
    <w:p w14:paraId="4BF83567" w14:textId="77777777" w:rsidR="007D3169" w:rsidRPr="00123114" w:rsidRDefault="007D3169" w:rsidP="00856011">
      <w:pPr>
        <w:widowControl w:val="0"/>
        <w:autoSpaceDE w:val="0"/>
        <w:autoSpaceDN w:val="0"/>
        <w:adjustRightInd w:val="0"/>
        <w:rPr>
          <w:rFonts w:ascii="Arial" w:hAnsi="Arial" w:cs="Arial"/>
          <w:color w:val="000000"/>
        </w:rPr>
      </w:pPr>
    </w:p>
    <w:p w14:paraId="18104DD3" w14:textId="67227E66" w:rsidR="007D3169" w:rsidRPr="00123114" w:rsidRDefault="001C6A0F" w:rsidP="00856011">
      <w:pPr>
        <w:widowControl w:val="0"/>
        <w:autoSpaceDE w:val="0"/>
        <w:autoSpaceDN w:val="0"/>
        <w:adjustRightInd w:val="0"/>
        <w:rPr>
          <w:rFonts w:ascii="Arial" w:hAnsi="Arial" w:cs="Arial"/>
          <w:color w:val="000000"/>
        </w:rPr>
      </w:pPr>
      <w:r>
        <w:rPr>
          <w:rFonts w:ascii="Arial" w:hAnsi="Arial" w:cs="Arial"/>
          <w:color w:val="000000"/>
        </w:rPr>
        <w:t xml:space="preserve">A-Tom </w:t>
      </w:r>
      <w:r w:rsidR="007D3169" w:rsidRPr="00123114">
        <w:rPr>
          <w:rFonts w:ascii="Arial" w:hAnsi="Arial" w:cs="Arial"/>
          <w:color w:val="000000"/>
        </w:rPr>
        <w:t xml:space="preserve">Ross:  </w:t>
      </w:r>
      <w:r w:rsidR="0099212A">
        <w:rPr>
          <w:rFonts w:ascii="Arial" w:hAnsi="Arial" w:cs="Arial"/>
          <w:color w:val="000000"/>
        </w:rPr>
        <w:t>By</w:t>
      </w:r>
      <w:r w:rsidR="00DC5248" w:rsidRPr="00123114">
        <w:rPr>
          <w:rFonts w:ascii="Arial" w:hAnsi="Arial" w:cs="Arial"/>
          <w:color w:val="000000"/>
        </w:rPr>
        <w:t xml:space="preserve"> faculty to gather information on technological utilization</w:t>
      </w:r>
      <w:r w:rsidR="0099212A">
        <w:rPr>
          <w:rFonts w:ascii="Arial" w:hAnsi="Arial" w:cs="Arial"/>
          <w:color w:val="000000"/>
        </w:rPr>
        <w:t xml:space="preserve"> in the classroom, how much distance education</w:t>
      </w:r>
      <w:r w:rsidR="00DC5248" w:rsidRPr="00123114">
        <w:rPr>
          <w:rFonts w:ascii="Arial" w:hAnsi="Arial" w:cs="Arial"/>
          <w:color w:val="000000"/>
        </w:rPr>
        <w:t xml:space="preserve"> and innovative teaching methods</w:t>
      </w:r>
      <w:r w:rsidR="0099212A">
        <w:rPr>
          <w:rFonts w:ascii="Arial" w:hAnsi="Arial" w:cs="Arial"/>
          <w:color w:val="000000"/>
        </w:rPr>
        <w:t xml:space="preserve"> like flipping the classroom</w:t>
      </w:r>
      <w:r w:rsidR="00BC2E7B">
        <w:rPr>
          <w:rFonts w:ascii="Arial" w:hAnsi="Arial" w:cs="Arial"/>
          <w:color w:val="000000"/>
        </w:rPr>
        <w:t>.  There has to be a l</w:t>
      </w:r>
      <w:r w:rsidR="00DC5248" w:rsidRPr="00123114">
        <w:rPr>
          <w:rFonts w:ascii="Arial" w:hAnsi="Arial" w:cs="Arial"/>
          <w:color w:val="000000"/>
        </w:rPr>
        <w:t xml:space="preserve">ot going on in campuses utilizing technology to assess and enrich </w:t>
      </w:r>
      <w:r w:rsidR="00B37D53" w:rsidRPr="00123114">
        <w:rPr>
          <w:rFonts w:ascii="Arial" w:hAnsi="Arial" w:cs="Arial"/>
          <w:color w:val="000000"/>
        </w:rPr>
        <w:t>students’</w:t>
      </w:r>
      <w:r w:rsidR="00DC5248" w:rsidRPr="00123114">
        <w:rPr>
          <w:rFonts w:ascii="Arial" w:hAnsi="Arial" w:cs="Arial"/>
          <w:color w:val="000000"/>
        </w:rPr>
        <w:t xml:space="preserve"> experiences.</w:t>
      </w:r>
      <w:r w:rsidR="00CF01B9">
        <w:rPr>
          <w:rFonts w:ascii="Arial" w:hAnsi="Arial" w:cs="Arial"/>
          <w:color w:val="000000"/>
        </w:rPr>
        <w:t xml:space="preserve"> </w:t>
      </w:r>
      <w:proofErr w:type="gramStart"/>
      <w:r w:rsidR="00CF01B9">
        <w:rPr>
          <w:rFonts w:ascii="Arial" w:hAnsi="Arial" w:cs="Arial"/>
          <w:color w:val="000000"/>
        </w:rPr>
        <w:t>Lots of pressure and focused attention</w:t>
      </w:r>
      <w:r w:rsidR="00FC6354">
        <w:rPr>
          <w:rFonts w:ascii="Arial" w:hAnsi="Arial" w:cs="Arial"/>
          <w:color w:val="000000"/>
        </w:rPr>
        <w:t xml:space="preserve"> by the advisory group</w:t>
      </w:r>
      <w:r w:rsidR="00CF01B9">
        <w:rPr>
          <w:rFonts w:ascii="Arial" w:hAnsi="Arial" w:cs="Arial"/>
          <w:color w:val="000000"/>
        </w:rPr>
        <w:t xml:space="preserve"> on doing this better and faster.</w:t>
      </w:r>
      <w:proofErr w:type="gramEnd"/>
      <w:r w:rsidR="00E37862">
        <w:rPr>
          <w:rFonts w:ascii="Arial" w:hAnsi="Arial" w:cs="Arial"/>
          <w:color w:val="000000"/>
        </w:rPr>
        <w:t xml:space="preserve"> Have to figure out how much retooling of the faculty to carry out this process.</w:t>
      </w:r>
    </w:p>
    <w:p w14:paraId="20719CBF" w14:textId="77777777" w:rsidR="00841984" w:rsidRPr="00123114" w:rsidRDefault="00841984" w:rsidP="00856011">
      <w:pPr>
        <w:widowControl w:val="0"/>
        <w:autoSpaceDE w:val="0"/>
        <w:autoSpaceDN w:val="0"/>
        <w:adjustRightInd w:val="0"/>
        <w:rPr>
          <w:rFonts w:ascii="Arial" w:hAnsi="Arial" w:cs="Arial"/>
          <w:color w:val="000000"/>
        </w:rPr>
      </w:pPr>
    </w:p>
    <w:p w14:paraId="41970D79" w14:textId="7B94E0FE" w:rsidR="00841984" w:rsidRPr="00123114" w:rsidRDefault="007E41FC" w:rsidP="00856011">
      <w:pPr>
        <w:widowControl w:val="0"/>
        <w:autoSpaceDE w:val="0"/>
        <w:autoSpaceDN w:val="0"/>
        <w:adjustRightInd w:val="0"/>
        <w:rPr>
          <w:rFonts w:ascii="Arial" w:hAnsi="Arial" w:cs="Arial"/>
          <w:color w:val="000000"/>
        </w:rPr>
      </w:pPr>
      <w:r>
        <w:rPr>
          <w:rFonts w:ascii="Arial" w:hAnsi="Arial" w:cs="Arial"/>
          <w:color w:val="000000"/>
        </w:rPr>
        <w:t xml:space="preserve">A- Peter </w:t>
      </w:r>
      <w:r w:rsidR="00841984" w:rsidRPr="00123114">
        <w:rPr>
          <w:rFonts w:ascii="Arial" w:hAnsi="Arial" w:cs="Arial"/>
          <w:color w:val="000000"/>
        </w:rPr>
        <w:t xml:space="preserve">Hans:  Each meeting of the </w:t>
      </w:r>
      <w:r w:rsidR="00965E23">
        <w:rPr>
          <w:rFonts w:ascii="Arial" w:hAnsi="Arial" w:cs="Arial"/>
          <w:color w:val="000000"/>
        </w:rPr>
        <w:t xml:space="preserve">working and advisory </w:t>
      </w:r>
      <w:r w:rsidR="00841984" w:rsidRPr="00123114">
        <w:rPr>
          <w:rFonts w:ascii="Arial" w:hAnsi="Arial" w:cs="Arial"/>
          <w:color w:val="000000"/>
        </w:rPr>
        <w:t xml:space="preserve">groups </w:t>
      </w:r>
      <w:r w:rsidR="00B37D53" w:rsidRPr="00123114">
        <w:rPr>
          <w:rFonts w:ascii="Arial" w:hAnsi="Arial" w:cs="Arial"/>
          <w:color w:val="000000"/>
        </w:rPr>
        <w:t>is</w:t>
      </w:r>
      <w:r w:rsidR="00841984" w:rsidRPr="00123114">
        <w:rPr>
          <w:rFonts w:ascii="Arial" w:hAnsi="Arial" w:cs="Arial"/>
          <w:color w:val="000000"/>
        </w:rPr>
        <w:t xml:space="preserve"> open to the public</w:t>
      </w:r>
      <w:r w:rsidR="00100484" w:rsidRPr="00123114">
        <w:rPr>
          <w:rFonts w:ascii="Arial" w:hAnsi="Arial" w:cs="Arial"/>
          <w:color w:val="000000"/>
        </w:rPr>
        <w:t xml:space="preserve"> and they want to hear from you</w:t>
      </w:r>
      <w:r w:rsidR="00662BD8">
        <w:rPr>
          <w:rFonts w:ascii="Arial" w:hAnsi="Arial" w:cs="Arial"/>
          <w:color w:val="000000"/>
        </w:rPr>
        <w:t>.</w:t>
      </w:r>
      <w:r w:rsidR="00965E23">
        <w:rPr>
          <w:rFonts w:ascii="Arial" w:hAnsi="Arial" w:cs="Arial"/>
          <w:color w:val="000000"/>
        </w:rPr>
        <w:t xml:space="preserve">  Catherine </w:t>
      </w:r>
      <w:proofErr w:type="spellStart"/>
      <w:r w:rsidR="00965E23">
        <w:rPr>
          <w:rFonts w:ascii="Arial" w:hAnsi="Arial" w:cs="Arial"/>
          <w:color w:val="000000"/>
        </w:rPr>
        <w:t>Risgby</w:t>
      </w:r>
      <w:proofErr w:type="spellEnd"/>
      <w:r w:rsidR="00965E23">
        <w:rPr>
          <w:rFonts w:ascii="Arial" w:hAnsi="Arial" w:cs="Arial"/>
          <w:color w:val="000000"/>
        </w:rPr>
        <w:t xml:space="preserve"> is on the advisory committee.  Dr. Kim Johnson (UNC) is coming next week to talk about how the state’s demographics have changed and how to make education </w:t>
      </w:r>
      <w:r w:rsidR="006D7ECF">
        <w:rPr>
          <w:rFonts w:ascii="Arial" w:hAnsi="Arial" w:cs="Arial"/>
          <w:color w:val="000000"/>
        </w:rPr>
        <w:t>accessible</w:t>
      </w:r>
      <w:r w:rsidR="00965E23">
        <w:rPr>
          <w:rFonts w:ascii="Arial" w:hAnsi="Arial" w:cs="Arial"/>
          <w:color w:val="000000"/>
        </w:rPr>
        <w:t xml:space="preserve"> and affordable.  Wants to hear from faculty, staff and students.</w:t>
      </w:r>
    </w:p>
    <w:p w14:paraId="7BC95913" w14:textId="77777777" w:rsidR="00100484" w:rsidRPr="00123114" w:rsidRDefault="00100484" w:rsidP="00856011">
      <w:pPr>
        <w:widowControl w:val="0"/>
        <w:autoSpaceDE w:val="0"/>
        <w:autoSpaceDN w:val="0"/>
        <w:adjustRightInd w:val="0"/>
        <w:rPr>
          <w:rFonts w:ascii="Arial" w:hAnsi="Arial" w:cs="Arial"/>
          <w:color w:val="000000"/>
        </w:rPr>
      </w:pPr>
    </w:p>
    <w:p w14:paraId="0844DA06" w14:textId="112516FF" w:rsidR="00100484" w:rsidRPr="00123114" w:rsidRDefault="007E55FD" w:rsidP="00856011">
      <w:pPr>
        <w:widowControl w:val="0"/>
        <w:autoSpaceDE w:val="0"/>
        <w:autoSpaceDN w:val="0"/>
        <w:adjustRightInd w:val="0"/>
        <w:rPr>
          <w:rFonts w:ascii="Arial" w:hAnsi="Arial" w:cs="Arial"/>
          <w:color w:val="000000"/>
        </w:rPr>
      </w:pPr>
      <w:r>
        <w:rPr>
          <w:rFonts w:ascii="Arial" w:hAnsi="Arial" w:cs="Arial"/>
          <w:color w:val="000000"/>
        </w:rPr>
        <w:t xml:space="preserve">Q- Catherine </w:t>
      </w:r>
      <w:proofErr w:type="spellStart"/>
      <w:r w:rsidR="00100484" w:rsidRPr="00123114">
        <w:rPr>
          <w:rFonts w:ascii="Arial" w:hAnsi="Arial" w:cs="Arial"/>
          <w:color w:val="000000"/>
        </w:rPr>
        <w:t>Risgby</w:t>
      </w:r>
      <w:proofErr w:type="spellEnd"/>
      <w:r w:rsidR="00100484" w:rsidRPr="00123114">
        <w:rPr>
          <w:rFonts w:ascii="Arial" w:hAnsi="Arial" w:cs="Arial"/>
          <w:color w:val="000000"/>
        </w:rPr>
        <w:t>:  Will the meeting dates and other materials going to be available on the website?</w:t>
      </w:r>
    </w:p>
    <w:p w14:paraId="4BBF8E53" w14:textId="77777777" w:rsidR="00100484" w:rsidRPr="00123114" w:rsidRDefault="00100484" w:rsidP="00856011">
      <w:pPr>
        <w:widowControl w:val="0"/>
        <w:autoSpaceDE w:val="0"/>
        <w:autoSpaceDN w:val="0"/>
        <w:adjustRightInd w:val="0"/>
        <w:rPr>
          <w:rFonts w:ascii="Arial" w:hAnsi="Arial" w:cs="Arial"/>
          <w:color w:val="000000"/>
        </w:rPr>
      </w:pPr>
    </w:p>
    <w:p w14:paraId="184ED0B0" w14:textId="11DC9E2C" w:rsidR="00100484" w:rsidRPr="00123114" w:rsidRDefault="007E55FD" w:rsidP="00856011">
      <w:pPr>
        <w:widowControl w:val="0"/>
        <w:autoSpaceDE w:val="0"/>
        <w:autoSpaceDN w:val="0"/>
        <w:adjustRightInd w:val="0"/>
        <w:rPr>
          <w:rFonts w:ascii="Arial" w:hAnsi="Arial" w:cs="Arial"/>
          <w:color w:val="000000"/>
        </w:rPr>
      </w:pPr>
      <w:r>
        <w:rPr>
          <w:rFonts w:ascii="Arial" w:hAnsi="Arial" w:cs="Arial"/>
          <w:color w:val="000000"/>
        </w:rPr>
        <w:t>A-Tom</w:t>
      </w:r>
      <w:r w:rsidR="00100484" w:rsidRPr="00123114">
        <w:rPr>
          <w:rFonts w:ascii="Arial" w:hAnsi="Arial" w:cs="Arial"/>
          <w:color w:val="000000"/>
        </w:rPr>
        <w:t xml:space="preserve"> Ross:  Yes, </w:t>
      </w:r>
      <w:proofErr w:type="spellStart"/>
      <w:r w:rsidR="00100484" w:rsidRPr="00123114">
        <w:rPr>
          <w:rFonts w:ascii="Arial" w:hAnsi="Arial" w:cs="Arial"/>
          <w:color w:val="000000"/>
        </w:rPr>
        <w:t>Kim</w:t>
      </w:r>
      <w:r w:rsidR="008C5D8C">
        <w:rPr>
          <w:rFonts w:ascii="Arial" w:hAnsi="Arial" w:cs="Arial"/>
          <w:color w:val="000000"/>
        </w:rPr>
        <w:t>rey</w:t>
      </w:r>
      <w:proofErr w:type="spellEnd"/>
      <w:r w:rsidR="00100484" w:rsidRPr="00123114">
        <w:rPr>
          <w:rFonts w:ascii="Arial" w:hAnsi="Arial" w:cs="Arial"/>
          <w:color w:val="000000"/>
        </w:rPr>
        <w:t xml:space="preserve"> </w:t>
      </w:r>
      <w:proofErr w:type="spellStart"/>
      <w:r w:rsidR="008C5D8C">
        <w:rPr>
          <w:rFonts w:ascii="Arial" w:hAnsi="Arial" w:cs="Arial"/>
          <w:color w:val="000000"/>
        </w:rPr>
        <w:t>Rhine</w:t>
      </w:r>
      <w:r w:rsidR="00B37D53" w:rsidRPr="00123114">
        <w:rPr>
          <w:rFonts w:ascii="Arial" w:hAnsi="Arial" w:cs="Arial"/>
          <w:color w:val="000000"/>
        </w:rPr>
        <w:t>hardt</w:t>
      </w:r>
      <w:proofErr w:type="spellEnd"/>
      <w:r w:rsidR="00100484" w:rsidRPr="00123114">
        <w:rPr>
          <w:rFonts w:ascii="Arial" w:hAnsi="Arial" w:cs="Arial"/>
          <w:color w:val="000000"/>
        </w:rPr>
        <w:t xml:space="preserve"> is leading this effort.</w:t>
      </w:r>
    </w:p>
    <w:p w14:paraId="3FD201D5" w14:textId="77777777" w:rsidR="00C73F66" w:rsidRPr="00123114" w:rsidRDefault="00C73F66" w:rsidP="00856011">
      <w:pPr>
        <w:widowControl w:val="0"/>
        <w:autoSpaceDE w:val="0"/>
        <w:autoSpaceDN w:val="0"/>
        <w:adjustRightInd w:val="0"/>
        <w:rPr>
          <w:rFonts w:ascii="Arial" w:hAnsi="Arial" w:cs="Arial"/>
          <w:color w:val="000000"/>
        </w:rPr>
      </w:pPr>
    </w:p>
    <w:p w14:paraId="31A5C60E" w14:textId="77777777" w:rsidR="008546CA" w:rsidRPr="00123114" w:rsidRDefault="008546CA" w:rsidP="00856011">
      <w:pPr>
        <w:widowControl w:val="0"/>
        <w:autoSpaceDE w:val="0"/>
        <w:autoSpaceDN w:val="0"/>
        <w:adjustRightInd w:val="0"/>
        <w:rPr>
          <w:rFonts w:ascii="Arial" w:hAnsi="Arial" w:cs="Arial"/>
          <w:color w:val="000000"/>
        </w:rPr>
      </w:pPr>
    </w:p>
    <w:p w14:paraId="28F670B5" w14:textId="4FFACE93" w:rsidR="00856011" w:rsidRPr="00123114" w:rsidRDefault="00100484" w:rsidP="00856011">
      <w:pPr>
        <w:widowControl w:val="0"/>
        <w:autoSpaceDE w:val="0"/>
        <w:autoSpaceDN w:val="0"/>
        <w:adjustRightInd w:val="0"/>
        <w:rPr>
          <w:rFonts w:ascii="Arial" w:hAnsi="Arial" w:cs="Arial"/>
          <w:color w:val="000000"/>
        </w:rPr>
      </w:pPr>
      <w:proofErr w:type="gramStart"/>
      <w:r w:rsidRPr="00123114">
        <w:rPr>
          <w:rFonts w:ascii="Arial" w:hAnsi="Arial" w:cs="Arial"/>
          <w:color w:val="000000"/>
        </w:rPr>
        <w:t xml:space="preserve">10:02 </w:t>
      </w:r>
      <w:r w:rsidR="00856011" w:rsidRPr="00123114">
        <w:rPr>
          <w:rFonts w:ascii="Arial" w:hAnsi="Arial" w:cs="Arial"/>
          <w:color w:val="000000"/>
        </w:rPr>
        <w:t xml:space="preserve"> Suzanne</w:t>
      </w:r>
      <w:proofErr w:type="gramEnd"/>
      <w:r w:rsidR="00856011" w:rsidRPr="00123114">
        <w:rPr>
          <w:rFonts w:ascii="Arial" w:hAnsi="Arial" w:cs="Arial"/>
          <w:color w:val="000000"/>
        </w:rPr>
        <w:t xml:space="preserve"> Ortega, Senior Vice President for Academic Affairs</w:t>
      </w:r>
    </w:p>
    <w:p w14:paraId="406F9B8E" w14:textId="77777777" w:rsidR="00100484" w:rsidRPr="00123114" w:rsidRDefault="00100484" w:rsidP="00856011">
      <w:pPr>
        <w:widowControl w:val="0"/>
        <w:autoSpaceDE w:val="0"/>
        <w:autoSpaceDN w:val="0"/>
        <w:adjustRightInd w:val="0"/>
        <w:rPr>
          <w:rFonts w:ascii="Arial" w:hAnsi="Arial" w:cs="Arial"/>
          <w:color w:val="000000"/>
        </w:rPr>
      </w:pPr>
    </w:p>
    <w:p w14:paraId="14AF6470" w14:textId="4BFB9944" w:rsidR="00100484" w:rsidRPr="00123114" w:rsidRDefault="00947163" w:rsidP="00856011">
      <w:pPr>
        <w:widowControl w:val="0"/>
        <w:autoSpaceDE w:val="0"/>
        <w:autoSpaceDN w:val="0"/>
        <w:adjustRightInd w:val="0"/>
        <w:rPr>
          <w:rFonts w:ascii="Arial" w:hAnsi="Arial" w:cs="Arial"/>
          <w:color w:val="000000"/>
        </w:rPr>
      </w:pPr>
      <w:r w:rsidRPr="00123114">
        <w:rPr>
          <w:rFonts w:ascii="Arial" w:hAnsi="Arial" w:cs="Arial"/>
          <w:color w:val="000000"/>
        </w:rPr>
        <w:t>Most immediate priorities</w:t>
      </w:r>
      <w:r w:rsidR="00232234">
        <w:rPr>
          <w:rFonts w:ascii="Arial" w:hAnsi="Arial" w:cs="Arial"/>
          <w:color w:val="000000"/>
        </w:rPr>
        <w:t xml:space="preserve"> in her opinion</w:t>
      </w:r>
      <w:r w:rsidRPr="00123114">
        <w:rPr>
          <w:rFonts w:ascii="Arial" w:hAnsi="Arial" w:cs="Arial"/>
          <w:color w:val="000000"/>
        </w:rPr>
        <w:t>:</w:t>
      </w:r>
    </w:p>
    <w:p w14:paraId="63D3B60A" w14:textId="77777777" w:rsidR="00232234" w:rsidRDefault="00232234" w:rsidP="00856011">
      <w:pPr>
        <w:widowControl w:val="0"/>
        <w:autoSpaceDE w:val="0"/>
        <w:autoSpaceDN w:val="0"/>
        <w:adjustRightInd w:val="0"/>
        <w:rPr>
          <w:rFonts w:ascii="Arial" w:hAnsi="Arial" w:cs="Arial"/>
          <w:color w:val="000000"/>
        </w:rPr>
      </w:pPr>
    </w:p>
    <w:p w14:paraId="318344E3" w14:textId="2A25F29D" w:rsidR="00947163" w:rsidRPr="009B595E" w:rsidRDefault="00232234" w:rsidP="009B595E">
      <w:pPr>
        <w:pStyle w:val="ListParagraph"/>
        <w:widowControl w:val="0"/>
        <w:numPr>
          <w:ilvl w:val="0"/>
          <w:numId w:val="4"/>
        </w:numPr>
        <w:autoSpaceDE w:val="0"/>
        <w:autoSpaceDN w:val="0"/>
        <w:adjustRightInd w:val="0"/>
        <w:rPr>
          <w:rFonts w:ascii="Arial" w:hAnsi="Arial" w:cs="Arial"/>
          <w:color w:val="000000"/>
        </w:rPr>
      </w:pPr>
      <w:r w:rsidRPr="009B595E">
        <w:rPr>
          <w:rFonts w:ascii="Arial" w:hAnsi="Arial" w:cs="Arial"/>
          <w:color w:val="000000"/>
        </w:rPr>
        <w:t>Review of</w:t>
      </w:r>
      <w:r w:rsidR="00947163" w:rsidRPr="009B595E">
        <w:rPr>
          <w:rFonts w:ascii="Arial" w:hAnsi="Arial" w:cs="Arial"/>
          <w:color w:val="000000"/>
        </w:rPr>
        <w:t xml:space="preserve"> CAO meeting</w:t>
      </w:r>
      <w:r w:rsidRPr="009B595E">
        <w:rPr>
          <w:rFonts w:ascii="Arial" w:hAnsi="Arial" w:cs="Arial"/>
          <w:color w:val="000000"/>
        </w:rPr>
        <w:t xml:space="preserve"> agenda for next week</w:t>
      </w:r>
    </w:p>
    <w:p w14:paraId="71BFB564" w14:textId="2405D923" w:rsidR="00947163" w:rsidRPr="009B595E" w:rsidRDefault="00947163" w:rsidP="009B595E">
      <w:pPr>
        <w:pStyle w:val="ListParagraph"/>
        <w:widowControl w:val="0"/>
        <w:numPr>
          <w:ilvl w:val="1"/>
          <w:numId w:val="4"/>
        </w:numPr>
        <w:autoSpaceDE w:val="0"/>
        <w:autoSpaceDN w:val="0"/>
        <w:adjustRightInd w:val="0"/>
        <w:rPr>
          <w:rFonts w:ascii="Arial" w:hAnsi="Arial" w:cs="Arial"/>
          <w:color w:val="000000"/>
        </w:rPr>
      </w:pPr>
      <w:r w:rsidRPr="009B595E">
        <w:rPr>
          <w:rFonts w:ascii="Arial" w:hAnsi="Arial" w:cs="Arial"/>
          <w:color w:val="000000"/>
        </w:rPr>
        <w:t>Discussion of Academics First</w:t>
      </w:r>
    </w:p>
    <w:p w14:paraId="216FB6D9" w14:textId="7A8E8D4E" w:rsidR="00232234" w:rsidRPr="009B595E" w:rsidRDefault="00232234" w:rsidP="009B595E">
      <w:pPr>
        <w:pStyle w:val="ListParagraph"/>
        <w:widowControl w:val="0"/>
        <w:numPr>
          <w:ilvl w:val="1"/>
          <w:numId w:val="4"/>
        </w:numPr>
        <w:autoSpaceDE w:val="0"/>
        <w:autoSpaceDN w:val="0"/>
        <w:adjustRightInd w:val="0"/>
        <w:rPr>
          <w:rFonts w:ascii="Arial" w:hAnsi="Arial" w:cs="Arial"/>
          <w:color w:val="000000"/>
        </w:rPr>
      </w:pPr>
      <w:r w:rsidRPr="009B595E">
        <w:rPr>
          <w:rFonts w:ascii="Arial" w:hAnsi="Arial" w:cs="Arial"/>
          <w:color w:val="000000"/>
        </w:rPr>
        <w:t>Increase in s</w:t>
      </w:r>
      <w:r w:rsidR="00947163" w:rsidRPr="009B595E">
        <w:rPr>
          <w:rFonts w:ascii="Arial" w:hAnsi="Arial" w:cs="Arial"/>
          <w:color w:val="000000"/>
        </w:rPr>
        <w:t>at</w:t>
      </w:r>
      <w:r w:rsidRPr="009B595E">
        <w:rPr>
          <w:rFonts w:ascii="Arial" w:hAnsi="Arial" w:cs="Arial"/>
          <w:color w:val="000000"/>
        </w:rPr>
        <w:t>isfactory</w:t>
      </w:r>
      <w:r w:rsidR="00947163" w:rsidRPr="009B595E">
        <w:rPr>
          <w:rFonts w:ascii="Arial" w:hAnsi="Arial" w:cs="Arial"/>
          <w:color w:val="000000"/>
        </w:rPr>
        <w:t xml:space="preserve"> </w:t>
      </w:r>
      <w:r w:rsidRPr="009B595E">
        <w:rPr>
          <w:rFonts w:ascii="Arial" w:hAnsi="Arial" w:cs="Arial"/>
          <w:color w:val="000000"/>
        </w:rPr>
        <w:t>a</w:t>
      </w:r>
      <w:r w:rsidR="00B37D53" w:rsidRPr="009B595E">
        <w:rPr>
          <w:rFonts w:ascii="Arial" w:hAnsi="Arial" w:cs="Arial"/>
          <w:color w:val="000000"/>
        </w:rPr>
        <w:t>cademic</w:t>
      </w:r>
      <w:r w:rsidRPr="009B595E">
        <w:rPr>
          <w:rFonts w:ascii="Arial" w:hAnsi="Arial" w:cs="Arial"/>
          <w:color w:val="000000"/>
        </w:rPr>
        <w:t xml:space="preserve"> progress standards</w:t>
      </w:r>
    </w:p>
    <w:p w14:paraId="2AF39B15" w14:textId="36963359" w:rsidR="00947163" w:rsidRPr="009B595E" w:rsidRDefault="00B37D53" w:rsidP="009B595E">
      <w:pPr>
        <w:pStyle w:val="ListParagraph"/>
        <w:widowControl w:val="0"/>
        <w:numPr>
          <w:ilvl w:val="1"/>
          <w:numId w:val="4"/>
        </w:numPr>
        <w:autoSpaceDE w:val="0"/>
        <w:autoSpaceDN w:val="0"/>
        <w:adjustRightInd w:val="0"/>
        <w:rPr>
          <w:rFonts w:ascii="Arial" w:hAnsi="Arial" w:cs="Arial"/>
          <w:color w:val="000000"/>
        </w:rPr>
      </w:pPr>
      <w:r w:rsidRPr="009B595E">
        <w:rPr>
          <w:rFonts w:ascii="Arial" w:hAnsi="Arial" w:cs="Arial"/>
          <w:color w:val="000000"/>
        </w:rPr>
        <w:t>Census</w:t>
      </w:r>
      <w:r w:rsidR="00947163" w:rsidRPr="009B595E">
        <w:rPr>
          <w:rFonts w:ascii="Arial" w:hAnsi="Arial" w:cs="Arial"/>
          <w:color w:val="000000"/>
        </w:rPr>
        <w:t xml:space="preserve"> day</w:t>
      </w:r>
      <w:r w:rsidR="00232234" w:rsidRPr="009B595E">
        <w:rPr>
          <w:rFonts w:ascii="Arial" w:hAnsi="Arial" w:cs="Arial"/>
          <w:color w:val="000000"/>
        </w:rPr>
        <w:t xml:space="preserve"> as uniform add/drop date</w:t>
      </w:r>
    </w:p>
    <w:p w14:paraId="1C24991A" w14:textId="1E89D28E" w:rsidR="00C7740E" w:rsidRPr="009B595E" w:rsidRDefault="00C7740E" w:rsidP="009B595E">
      <w:pPr>
        <w:pStyle w:val="ListParagraph"/>
        <w:widowControl w:val="0"/>
        <w:numPr>
          <w:ilvl w:val="1"/>
          <w:numId w:val="4"/>
        </w:numPr>
        <w:autoSpaceDE w:val="0"/>
        <w:autoSpaceDN w:val="0"/>
        <w:adjustRightInd w:val="0"/>
        <w:rPr>
          <w:rFonts w:ascii="Arial" w:hAnsi="Arial" w:cs="Arial"/>
          <w:color w:val="000000"/>
        </w:rPr>
      </w:pPr>
      <w:r w:rsidRPr="009B595E">
        <w:rPr>
          <w:rFonts w:ascii="Arial" w:hAnsi="Arial" w:cs="Arial"/>
          <w:color w:val="000000"/>
        </w:rPr>
        <w:t>Early warning system policy</w:t>
      </w:r>
    </w:p>
    <w:p w14:paraId="04D5C1CA" w14:textId="1B21CA8C" w:rsidR="00947163" w:rsidRPr="009B595E" w:rsidRDefault="00C7740E" w:rsidP="009B595E">
      <w:pPr>
        <w:pStyle w:val="ListParagraph"/>
        <w:widowControl w:val="0"/>
        <w:numPr>
          <w:ilvl w:val="2"/>
          <w:numId w:val="4"/>
        </w:numPr>
        <w:autoSpaceDE w:val="0"/>
        <w:autoSpaceDN w:val="0"/>
        <w:adjustRightInd w:val="0"/>
        <w:rPr>
          <w:rFonts w:ascii="Arial" w:hAnsi="Arial" w:cs="Arial"/>
          <w:color w:val="000000"/>
        </w:rPr>
      </w:pPr>
      <w:r w:rsidRPr="009B595E">
        <w:rPr>
          <w:rFonts w:ascii="Arial" w:hAnsi="Arial" w:cs="Arial"/>
          <w:color w:val="000000"/>
        </w:rPr>
        <w:t>All campuses should develop a system</w:t>
      </w:r>
    </w:p>
    <w:p w14:paraId="76DF9417" w14:textId="41268991" w:rsidR="00947163" w:rsidRPr="009B595E" w:rsidRDefault="00947163" w:rsidP="009B595E">
      <w:pPr>
        <w:pStyle w:val="ListParagraph"/>
        <w:widowControl w:val="0"/>
        <w:numPr>
          <w:ilvl w:val="2"/>
          <w:numId w:val="4"/>
        </w:numPr>
        <w:autoSpaceDE w:val="0"/>
        <w:autoSpaceDN w:val="0"/>
        <w:adjustRightInd w:val="0"/>
        <w:rPr>
          <w:rFonts w:ascii="Arial" w:hAnsi="Arial" w:cs="Arial"/>
          <w:color w:val="000000"/>
        </w:rPr>
      </w:pPr>
      <w:r w:rsidRPr="009B595E">
        <w:rPr>
          <w:rFonts w:ascii="Arial" w:hAnsi="Arial" w:cs="Arial"/>
          <w:color w:val="000000"/>
        </w:rPr>
        <w:t>Timely Feedback</w:t>
      </w:r>
      <w:r w:rsidR="00C7740E" w:rsidRPr="009B595E">
        <w:rPr>
          <w:rFonts w:ascii="Arial" w:hAnsi="Arial" w:cs="Arial"/>
          <w:color w:val="000000"/>
        </w:rPr>
        <w:t xml:space="preserve"> before middle of the term</w:t>
      </w:r>
    </w:p>
    <w:p w14:paraId="2ECC0C41" w14:textId="2914E813" w:rsidR="00947163" w:rsidRPr="009B595E" w:rsidRDefault="00947163" w:rsidP="009B595E">
      <w:pPr>
        <w:pStyle w:val="ListParagraph"/>
        <w:widowControl w:val="0"/>
        <w:numPr>
          <w:ilvl w:val="0"/>
          <w:numId w:val="4"/>
        </w:numPr>
        <w:autoSpaceDE w:val="0"/>
        <w:autoSpaceDN w:val="0"/>
        <w:adjustRightInd w:val="0"/>
        <w:rPr>
          <w:rFonts w:ascii="Arial" w:hAnsi="Arial" w:cs="Arial"/>
          <w:color w:val="000000"/>
        </w:rPr>
      </w:pPr>
      <w:r w:rsidRPr="009B595E">
        <w:rPr>
          <w:rFonts w:ascii="Arial" w:hAnsi="Arial" w:cs="Arial"/>
          <w:color w:val="000000"/>
        </w:rPr>
        <w:t>Assessment of Economic Development and Community Engagement</w:t>
      </w:r>
    </w:p>
    <w:p w14:paraId="2217F08E" w14:textId="39485078" w:rsidR="00947163" w:rsidRPr="009B595E" w:rsidRDefault="00947163" w:rsidP="009B595E">
      <w:pPr>
        <w:pStyle w:val="ListParagraph"/>
        <w:widowControl w:val="0"/>
        <w:numPr>
          <w:ilvl w:val="1"/>
          <w:numId w:val="4"/>
        </w:numPr>
        <w:autoSpaceDE w:val="0"/>
        <w:autoSpaceDN w:val="0"/>
        <w:adjustRightInd w:val="0"/>
        <w:rPr>
          <w:rFonts w:ascii="Arial" w:hAnsi="Arial" w:cs="Arial"/>
          <w:color w:val="000000"/>
        </w:rPr>
      </w:pPr>
      <w:r w:rsidRPr="009B595E">
        <w:rPr>
          <w:rFonts w:ascii="Arial" w:hAnsi="Arial" w:cs="Arial"/>
          <w:color w:val="000000"/>
        </w:rPr>
        <w:t>Uniform faculty accomplishment system that crosswalks across campus/system</w:t>
      </w:r>
    </w:p>
    <w:p w14:paraId="259F5622" w14:textId="352A581B" w:rsidR="00DC254D" w:rsidRPr="009B595E" w:rsidRDefault="00DC254D" w:rsidP="009B595E">
      <w:pPr>
        <w:pStyle w:val="ListParagraph"/>
        <w:widowControl w:val="0"/>
        <w:numPr>
          <w:ilvl w:val="1"/>
          <w:numId w:val="4"/>
        </w:numPr>
        <w:autoSpaceDE w:val="0"/>
        <w:autoSpaceDN w:val="0"/>
        <w:adjustRightInd w:val="0"/>
        <w:rPr>
          <w:rFonts w:ascii="Arial" w:hAnsi="Arial" w:cs="Arial"/>
          <w:color w:val="000000"/>
        </w:rPr>
      </w:pPr>
      <w:r w:rsidRPr="009B595E">
        <w:rPr>
          <w:rFonts w:ascii="Arial" w:hAnsi="Arial" w:cs="Arial"/>
          <w:color w:val="000000"/>
        </w:rPr>
        <w:t>How does a campus collect information to assess their level of community engagement</w:t>
      </w:r>
    </w:p>
    <w:p w14:paraId="6CB82207" w14:textId="02861877" w:rsidR="00DC254D" w:rsidRPr="009B595E" w:rsidRDefault="00DC254D" w:rsidP="009B595E">
      <w:pPr>
        <w:pStyle w:val="ListParagraph"/>
        <w:widowControl w:val="0"/>
        <w:numPr>
          <w:ilvl w:val="1"/>
          <w:numId w:val="4"/>
        </w:numPr>
        <w:autoSpaceDE w:val="0"/>
        <w:autoSpaceDN w:val="0"/>
        <w:adjustRightInd w:val="0"/>
        <w:rPr>
          <w:rFonts w:ascii="Arial" w:hAnsi="Arial" w:cs="Arial"/>
          <w:color w:val="000000"/>
        </w:rPr>
      </w:pPr>
      <w:r w:rsidRPr="009B595E">
        <w:rPr>
          <w:rFonts w:ascii="Arial" w:hAnsi="Arial" w:cs="Arial"/>
          <w:color w:val="000000"/>
        </w:rPr>
        <w:t>Had heard that some faculty don’t want an accomplishment system</w:t>
      </w:r>
    </w:p>
    <w:p w14:paraId="2D7E8641" w14:textId="005BFD7D" w:rsidR="00DC254D" w:rsidRPr="009B595E" w:rsidRDefault="00DC254D" w:rsidP="009B595E">
      <w:pPr>
        <w:pStyle w:val="ListParagraph"/>
        <w:widowControl w:val="0"/>
        <w:numPr>
          <w:ilvl w:val="2"/>
          <w:numId w:val="4"/>
        </w:numPr>
        <w:autoSpaceDE w:val="0"/>
        <w:autoSpaceDN w:val="0"/>
        <w:adjustRightInd w:val="0"/>
        <w:rPr>
          <w:rFonts w:ascii="Arial" w:hAnsi="Arial" w:cs="Arial"/>
          <w:color w:val="000000"/>
        </w:rPr>
      </w:pPr>
      <w:r w:rsidRPr="009B595E">
        <w:rPr>
          <w:rFonts w:ascii="Arial" w:hAnsi="Arial" w:cs="Arial"/>
          <w:color w:val="000000"/>
        </w:rPr>
        <w:t>But</w:t>
      </w:r>
      <w:r w:rsidR="00007B2C">
        <w:rPr>
          <w:rFonts w:ascii="Arial" w:hAnsi="Arial" w:cs="Arial"/>
          <w:color w:val="000000"/>
        </w:rPr>
        <w:t xml:space="preserve"> if we are truly to rew</w:t>
      </w:r>
      <w:r w:rsidRPr="009B595E">
        <w:rPr>
          <w:rFonts w:ascii="Arial" w:hAnsi="Arial" w:cs="Arial"/>
          <w:color w:val="000000"/>
        </w:rPr>
        <w:t>ard facu</w:t>
      </w:r>
      <w:r w:rsidR="00007B2C">
        <w:rPr>
          <w:rFonts w:ascii="Arial" w:hAnsi="Arial" w:cs="Arial"/>
          <w:color w:val="000000"/>
        </w:rPr>
        <w:t>l</w:t>
      </w:r>
      <w:r w:rsidRPr="009B595E">
        <w:rPr>
          <w:rFonts w:ascii="Arial" w:hAnsi="Arial" w:cs="Arial"/>
          <w:color w:val="000000"/>
        </w:rPr>
        <w:t>ty and campuses, we need to collect this information</w:t>
      </w:r>
    </w:p>
    <w:p w14:paraId="6727CEA4" w14:textId="2751B665" w:rsidR="00DC254D" w:rsidRPr="009B595E" w:rsidRDefault="00DC254D" w:rsidP="009B595E">
      <w:pPr>
        <w:pStyle w:val="ListParagraph"/>
        <w:widowControl w:val="0"/>
        <w:numPr>
          <w:ilvl w:val="2"/>
          <w:numId w:val="4"/>
        </w:numPr>
        <w:autoSpaceDE w:val="0"/>
        <w:autoSpaceDN w:val="0"/>
        <w:adjustRightInd w:val="0"/>
        <w:rPr>
          <w:rFonts w:ascii="Arial" w:hAnsi="Arial" w:cs="Arial"/>
          <w:color w:val="000000"/>
        </w:rPr>
      </w:pPr>
      <w:r w:rsidRPr="009B595E">
        <w:rPr>
          <w:rFonts w:ascii="Arial" w:hAnsi="Arial" w:cs="Arial"/>
          <w:color w:val="000000"/>
        </w:rPr>
        <w:t>Do we want to develop our own system?</w:t>
      </w:r>
    </w:p>
    <w:p w14:paraId="0B742E4A" w14:textId="77777777" w:rsidR="00947163" w:rsidRPr="00123114" w:rsidRDefault="00947163" w:rsidP="00856011">
      <w:pPr>
        <w:widowControl w:val="0"/>
        <w:autoSpaceDE w:val="0"/>
        <w:autoSpaceDN w:val="0"/>
        <w:adjustRightInd w:val="0"/>
        <w:rPr>
          <w:rFonts w:ascii="Arial" w:hAnsi="Arial" w:cs="Arial"/>
          <w:color w:val="000000"/>
        </w:rPr>
      </w:pPr>
    </w:p>
    <w:p w14:paraId="0E98F5BD" w14:textId="4B369481" w:rsidR="00947163" w:rsidRPr="00123114" w:rsidRDefault="00DC254D" w:rsidP="00856011">
      <w:pPr>
        <w:widowControl w:val="0"/>
        <w:autoSpaceDE w:val="0"/>
        <w:autoSpaceDN w:val="0"/>
        <w:adjustRightInd w:val="0"/>
        <w:rPr>
          <w:rFonts w:ascii="Arial" w:hAnsi="Arial" w:cs="Arial"/>
          <w:color w:val="000000"/>
        </w:rPr>
      </w:pPr>
      <w:r>
        <w:rPr>
          <w:rFonts w:ascii="Arial" w:hAnsi="Arial" w:cs="Arial"/>
          <w:color w:val="000000"/>
        </w:rPr>
        <w:t>Q-</w:t>
      </w:r>
      <w:r w:rsidR="00947163" w:rsidRPr="00123114">
        <w:rPr>
          <w:rFonts w:ascii="Arial" w:hAnsi="Arial" w:cs="Arial"/>
          <w:color w:val="000000"/>
        </w:rPr>
        <w:t xml:space="preserve">Jimmy Reeves-UNCW:  Each campus is making it up as they go along, and he is in favor of a unified system so long as the faculty are involved in the development of the system. </w:t>
      </w:r>
      <w:r>
        <w:rPr>
          <w:rFonts w:ascii="Arial" w:hAnsi="Arial" w:cs="Arial"/>
          <w:color w:val="000000"/>
        </w:rPr>
        <w:t>He is convinced a lot of the data that is reported is flawed.</w:t>
      </w:r>
      <w:r w:rsidR="00947163" w:rsidRPr="00123114">
        <w:rPr>
          <w:rFonts w:ascii="Arial" w:hAnsi="Arial" w:cs="Arial"/>
          <w:color w:val="000000"/>
        </w:rPr>
        <w:t xml:space="preserve"> </w:t>
      </w:r>
    </w:p>
    <w:p w14:paraId="1D180BA3" w14:textId="77777777" w:rsidR="00947163" w:rsidRPr="00123114" w:rsidRDefault="00947163" w:rsidP="00856011">
      <w:pPr>
        <w:widowControl w:val="0"/>
        <w:autoSpaceDE w:val="0"/>
        <w:autoSpaceDN w:val="0"/>
        <w:adjustRightInd w:val="0"/>
        <w:rPr>
          <w:rFonts w:ascii="Arial" w:hAnsi="Arial" w:cs="Arial"/>
          <w:color w:val="000000"/>
        </w:rPr>
      </w:pPr>
    </w:p>
    <w:p w14:paraId="49074817" w14:textId="2C3EB898" w:rsidR="00947163" w:rsidRPr="00123114" w:rsidRDefault="00932A56" w:rsidP="00856011">
      <w:pPr>
        <w:widowControl w:val="0"/>
        <w:autoSpaceDE w:val="0"/>
        <w:autoSpaceDN w:val="0"/>
        <w:adjustRightInd w:val="0"/>
        <w:rPr>
          <w:rFonts w:ascii="Arial" w:hAnsi="Arial" w:cs="Arial"/>
          <w:color w:val="000000"/>
        </w:rPr>
      </w:pPr>
      <w:r>
        <w:rPr>
          <w:rFonts w:ascii="Arial" w:hAnsi="Arial" w:cs="Arial"/>
          <w:color w:val="000000"/>
        </w:rPr>
        <w:t>A- Suzanne Ortega:  Agreed, the real question is c</w:t>
      </w:r>
      <w:r w:rsidR="00947163" w:rsidRPr="00123114">
        <w:rPr>
          <w:rFonts w:ascii="Arial" w:hAnsi="Arial" w:cs="Arial"/>
          <w:color w:val="000000"/>
        </w:rPr>
        <w:t xml:space="preserve">an we find a system that is robust enough and precise enough to generate meaningful </w:t>
      </w:r>
      <w:r w:rsidR="00B37D53" w:rsidRPr="00123114">
        <w:rPr>
          <w:rFonts w:ascii="Arial" w:hAnsi="Arial" w:cs="Arial"/>
          <w:color w:val="000000"/>
        </w:rPr>
        <w:t>data?</w:t>
      </w:r>
      <w:r>
        <w:rPr>
          <w:rFonts w:ascii="Arial" w:hAnsi="Arial" w:cs="Arial"/>
          <w:color w:val="000000"/>
        </w:rPr>
        <w:t xml:space="preserve"> Is the platform amenable and useful for data mining and report </w:t>
      </w:r>
      <w:r w:rsidR="006D7ECF">
        <w:rPr>
          <w:rFonts w:ascii="Arial" w:hAnsi="Arial" w:cs="Arial"/>
          <w:color w:val="000000"/>
        </w:rPr>
        <w:t>generation?</w:t>
      </w:r>
    </w:p>
    <w:p w14:paraId="37657FE2" w14:textId="77777777" w:rsidR="00947163" w:rsidRPr="00123114" w:rsidRDefault="00947163" w:rsidP="00856011">
      <w:pPr>
        <w:widowControl w:val="0"/>
        <w:autoSpaceDE w:val="0"/>
        <w:autoSpaceDN w:val="0"/>
        <w:adjustRightInd w:val="0"/>
        <w:rPr>
          <w:rFonts w:ascii="Arial" w:hAnsi="Arial" w:cs="Arial"/>
          <w:color w:val="000000"/>
        </w:rPr>
      </w:pPr>
    </w:p>
    <w:p w14:paraId="197C3914" w14:textId="19FDB596" w:rsidR="00947163" w:rsidRPr="00123114" w:rsidRDefault="00932A56" w:rsidP="00856011">
      <w:pPr>
        <w:widowControl w:val="0"/>
        <w:autoSpaceDE w:val="0"/>
        <w:autoSpaceDN w:val="0"/>
        <w:adjustRightInd w:val="0"/>
        <w:rPr>
          <w:rFonts w:ascii="Arial" w:hAnsi="Arial" w:cs="Arial"/>
          <w:color w:val="000000"/>
        </w:rPr>
      </w:pPr>
      <w:r>
        <w:rPr>
          <w:rFonts w:ascii="Arial" w:hAnsi="Arial" w:cs="Arial"/>
          <w:color w:val="000000"/>
        </w:rPr>
        <w:t>Q-</w:t>
      </w:r>
      <w:r w:rsidR="00947163" w:rsidRPr="00123114">
        <w:rPr>
          <w:rFonts w:ascii="Arial" w:hAnsi="Arial" w:cs="Arial"/>
          <w:color w:val="000000"/>
        </w:rPr>
        <w:t xml:space="preserve">Jim Martin-NCSU:  </w:t>
      </w:r>
      <w:r w:rsidR="00DE5B60">
        <w:rPr>
          <w:rFonts w:ascii="Arial" w:hAnsi="Arial" w:cs="Arial"/>
          <w:color w:val="000000"/>
        </w:rPr>
        <w:t xml:space="preserve">This whole discussion truly hinges on the “if” you discussed. </w:t>
      </w:r>
      <w:r w:rsidR="00947163" w:rsidRPr="00123114">
        <w:rPr>
          <w:rFonts w:ascii="Arial" w:hAnsi="Arial" w:cs="Arial"/>
          <w:color w:val="000000"/>
        </w:rPr>
        <w:t>If we are truly going to reward, if we had confidence that it would work</w:t>
      </w:r>
      <w:r w:rsidR="00AF4276">
        <w:rPr>
          <w:rFonts w:ascii="Arial" w:hAnsi="Arial" w:cs="Arial"/>
          <w:color w:val="000000"/>
        </w:rPr>
        <w:t>, if there will be merit pay</w:t>
      </w:r>
      <w:r w:rsidR="00947163" w:rsidRPr="00123114">
        <w:rPr>
          <w:rFonts w:ascii="Arial" w:hAnsi="Arial" w:cs="Arial"/>
          <w:color w:val="000000"/>
        </w:rPr>
        <w:t xml:space="preserve">.  The problem is that we have heard for twenty years that we will have accountability, but we have seen that more accountability seems to be </w:t>
      </w:r>
      <w:r w:rsidR="002B71E9" w:rsidRPr="00123114">
        <w:rPr>
          <w:rFonts w:ascii="Arial" w:hAnsi="Arial" w:cs="Arial"/>
          <w:color w:val="000000"/>
        </w:rPr>
        <w:t>that we spend more time documenting and doing less.</w:t>
      </w:r>
      <w:r w:rsidR="00A11F58">
        <w:rPr>
          <w:rFonts w:ascii="Arial" w:hAnsi="Arial" w:cs="Arial"/>
          <w:color w:val="000000"/>
        </w:rPr>
        <w:t xml:space="preserve"> Can you give us a sense if there is any commitment to answering these “ifs”?</w:t>
      </w:r>
    </w:p>
    <w:p w14:paraId="0582C526" w14:textId="77777777" w:rsidR="002B71E9" w:rsidRPr="00123114" w:rsidRDefault="002B71E9" w:rsidP="00856011">
      <w:pPr>
        <w:widowControl w:val="0"/>
        <w:autoSpaceDE w:val="0"/>
        <w:autoSpaceDN w:val="0"/>
        <w:adjustRightInd w:val="0"/>
        <w:rPr>
          <w:rFonts w:ascii="Arial" w:hAnsi="Arial" w:cs="Arial"/>
          <w:color w:val="000000"/>
        </w:rPr>
      </w:pPr>
    </w:p>
    <w:p w14:paraId="05EA9972" w14:textId="11792318" w:rsidR="002B71E9" w:rsidRPr="00123114" w:rsidRDefault="00D31970" w:rsidP="00856011">
      <w:pPr>
        <w:widowControl w:val="0"/>
        <w:autoSpaceDE w:val="0"/>
        <w:autoSpaceDN w:val="0"/>
        <w:adjustRightInd w:val="0"/>
        <w:rPr>
          <w:rFonts w:ascii="Arial" w:hAnsi="Arial" w:cs="Arial"/>
          <w:color w:val="000000"/>
        </w:rPr>
      </w:pPr>
      <w:r>
        <w:rPr>
          <w:rFonts w:ascii="Arial" w:hAnsi="Arial" w:cs="Arial"/>
          <w:color w:val="000000"/>
        </w:rPr>
        <w:t xml:space="preserve">A-Suzanne </w:t>
      </w:r>
      <w:r w:rsidR="002B71E9" w:rsidRPr="00123114">
        <w:rPr>
          <w:rFonts w:ascii="Arial" w:hAnsi="Arial" w:cs="Arial"/>
          <w:color w:val="000000"/>
        </w:rPr>
        <w:t xml:space="preserve">Ortega:  Some is </w:t>
      </w:r>
      <w:r w:rsidR="006D7ECF">
        <w:rPr>
          <w:rFonts w:ascii="Arial" w:hAnsi="Arial" w:cs="Arial"/>
          <w:color w:val="000000"/>
        </w:rPr>
        <w:t>accountability;</w:t>
      </w:r>
      <w:r w:rsidR="00A11F58">
        <w:rPr>
          <w:rFonts w:ascii="Arial" w:hAnsi="Arial" w:cs="Arial"/>
          <w:color w:val="000000"/>
        </w:rPr>
        <w:t xml:space="preserve"> some of it is public relations in outreach to the citizenry</w:t>
      </w:r>
      <w:r w:rsidR="002B71E9" w:rsidRPr="00123114">
        <w:rPr>
          <w:rFonts w:ascii="Arial" w:hAnsi="Arial" w:cs="Arial"/>
          <w:color w:val="000000"/>
        </w:rPr>
        <w:t>.  The real problem is that if this is something we value, then we need a way to measure it and reward it.</w:t>
      </w:r>
    </w:p>
    <w:p w14:paraId="1758A016" w14:textId="77777777" w:rsidR="00BC0114" w:rsidRPr="00123114" w:rsidRDefault="00BC0114" w:rsidP="00856011">
      <w:pPr>
        <w:widowControl w:val="0"/>
        <w:autoSpaceDE w:val="0"/>
        <w:autoSpaceDN w:val="0"/>
        <w:adjustRightInd w:val="0"/>
        <w:rPr>
          <w:rFonts w:ascii="Arial" w:hAnsi="Arial" w:cs="Arial"/>
          <w:color w:val="000000"/>
        </w:rPr>
      </w:pPr>
    </w:p>
    <w:p w14:paraId="3E02191A" w14:textId="1F8BE338" w:rsidR="00BC0114" w:rsidRPr="00123114" w:rsidRDefault="00E93FA0" w:rsidP="00856011">
      <w:pPr>
        <w:widowControl w:val="0"/>
        <w:autoSpaceDE w:val="0"/>
        <w:autoSpaceDN w:val="0"/>
        <w:adjustRightInd w:val="0"/>
        <w:rPr>
          <w:rFonts w:ascii="Arial" w:hAnsi="Arial" w:cs="Arial"/>
          <w:color w:val="000000"/>
        </w:rPr>
      </w:pPr>
      <w:r>
        <w:rPr>
          <w:rFonts w:ascii="Arial" w:hAnsi="Arial" w:cs="Arial"/>
          <w:color w:val="000000"/>
        </w:rPr>
        <w:t>Q-George Wilson-NCCU:  Aren’t we c</w:t>
      </w:r>
      <w:r w:rsidR="00FD37DF">
        <w:rPr>
          <w:rFonts w:ascii="Arial" w:hAnsi="Arial" w:cs="Arial"/>
          <w:color w:val="000000"/>
        </w:rPr>
        <w:t xml:space="preserve">omparing apples and oranges? </w:t>
      </w:r>
      <w:r w:rsidR="00BC0114" w:rsidRPr="00123114">
        <w:rPr>
          <w:rFonts w:ascii="Arial" w:hAnsi="Arial" w:cs="Arial"/>
          <w:color w:val="000000"/>
        </w:rPr>
        <w:t xml:space="preserve">  May punish sm</w:t>
      </w:r>
      <w:r>
        <w:rPr>
          <w:rFonts w:ascii="Arial" w:hAnsi="Arial" w:cs="Arial"/>
          <w:color w:val="000000"/>
        </w:rPr>
        <w:t>aller universities and HMI’s.  He has c</w:t>
      </w:r>
      <w:r w:rsidR="00BC0114" w:rsidRPr="00123114">
        <w:rPr>
          <w:rFonts w:ascii="Arial" w:hAnsi="Arial" w:cs="Arial"/>
          <w:color w:val="000000"/>
        </w:rPr>
        <w:t>oncerns about how the data is used</w:t>
      </w:r>
      <w:r w:rsidR="003754B4">
        <w:rPr>
          <w:rFonts w:ascii="Arial" w:hAnsi="Arial" w:cs="Arial"/>
          <w:color w:val="000000"/>
        </w:rPr>
        <w:t xml:space="preserve"> to make </w:t>
      </w:r>
      <w:r w:rsidR="006D7ECF">
        <w:rPr>
          <w:rFonts w:ascii="Arial" w:hAnsi="Arial" w:cs="Arial"/>
          <w:color w:val="000000"/>
        </w:rPr>
        <w:t>comparisons</w:t>
      </w:r>
      <w:r w:rsidR="00BC0114" w:rsidRPr="00123114">
        <w:rPr>
          <w:rFonts w:ascii="Arial" w:hAnsi="Arial" w:cs="Arial"/>
          <w:color w:val="000000"/>
        </w:rPr>
        <w:t>.</w:t>
      </w:r>
    </w:p>
    <w:p w14:paraId="43B7115F" w14:textId="77777777" w:rsidR="00BC0114" w:rsidRPr="00123114" w:rsidRDefault="00BC0114" w:rsidP="00856011">
      <w:pPr>
        <w:widowControl w:val="0"/>
        <w:autoSpaceDE w:val="0"/>
        <w:autoSpaceDN w:val="0"/>
        <w:adjustRightInd w:val="0"/>
        <w:rPr>
          <w:rFonts w:ascii="Arial" w:hAnsi="Arial" w:cs="Arial"/>
          <w:color w:val="000000"/>
        </w:rPr>
      </w:pPr>
    </w:p>
    <w:p w14:paraId="7BAF57A8" w14:textId="3AB7B2B9" w:rsidR="00BC0114" w:rsidRPr="00123114" w:rsidRDefault="00FF2369" w:rsidP="00856011">
      <w:pPr>
        <w:widowControl w:val="0"/>
        <w:autoSpaceDE w:val="0"/>
        <w:autoSpaceDN w:val="0"/>
        <w:adjustRightInd w:val="0"/>
        <w:rPr>
          <w:rFonts w:ascii="Arial" w:hAnsi="Arial" w:cs="Arial"/>
          <w:color w:val="000000"/>
        </w:rPr>
      </w:pPr>
      <w:r>
        <w:rPr>
          <w:rFonts w:ascii="Arial" w:hAnsi="Arial" w:cs="Arial"/>
          <w:color w:val="000000"/>
        </w:rPr>
        <w:t>A-Suzanne</w:t>
      </w:r>
      <w:r w:rsidR="00FD37DF">
        <w:rPr>
          <w:rFonts w:ascii="Arial" w:hAnsi="Arial" w:cs="Arial"/>
          <w:color w:val="000000"/>
        </w:rPr>
        <w:t xml:space="preserve"> </w:t>
      </w:r>
      <w:r w:rsidR="00BC0114" w:rsidRPr="00123114">
        <w:rPr>
          <w:rFonts w:ascii="Arial" w:hAnsi="Arial" w:cs="Arial"/>
          <w:color w:val="000000"/>
        </w:rPr>
        <w:t>Ortega:  Fully understand.</w:t>
      </w:r>
      <w:r w:rsidR="003C470E">
        <w:rPr>
          <w:rFonts w:ascii="Arial" w:hAnsi="Arial" w:cs="Arial"/>
          <w:color w:val="000000"/>
        </w:rPr>
        <w:t xml:space="preserve"> We have made a concerted effort to do system wide reports and then do each campus separately to see the patterns of performance and change over time.</w:t>
      </w:r>
    </w:p>
    <w:p w14:paraId="10C2B8F4" w14:textId="77777777" w:rsidR="00BC0114" w:rsidRPr="00123114" w:rsidRDefault="00BC0114" w:rsidP="00856011">
      <w:pPr>
        <w:widowControl w:val="0"/>
        <w:autoSpaceDE w:val="0"/>
        <w:autoSpaceDN w:val="0"/>
        <w:adjustRightInd w:val="0"/>
        <w:rPr>
          <w:rFonts w:ascii="Arial" w:hAnsi="Arial" w:cs="Arial"/>
          <w:color w:val="000000"/>
        </w:rPr>
      </w:pPr>
    </w:p>
    <w:p w14:paraId="7D428E28" w14:textId="177A4634" w:rsidR="00BC0114" w:rsidRPr="00123114" w:rsidRDefault="00FC22AF" w:rsidP="00856011">
      <w:pPr>
        <w:widowControl w:val="0"/>
        <w:autoSpaceDE w:val="0"/>
        <w:autoSpaceDN w:val="0"/>
        <w:adjustRightInd w:val="0"/>
        <w:rPr>
          <w:rFonts w:ascii="Arial" w:hAnsi="Arial" w:cs="Arial"/>
          <w:color w:val="000000"/>
        </w:rPr>
      </w:pPr>
      <w:r>
        <w:rPr>
          <w:rFonts w:ascii="Arial" w:hAnsi="Arial" w:cs="Arial"/>
          <w:color w:val="000000"/>
        </w:rPr>
        <w:t>A-</w:t>
      </w:r>
      <w:r w:rsidR="00BC0114" w:rsidRPr="00123114">
        <w:rPr>
          <w:rFonts w:ascii="Arial" w:hAnsi="Arial" w:cs="Arial"/>
          <w:color w:val="000000"/>
        </w:rPr>
        <w:t>Leslie Boney</w:t>
      </w:r>
      <w:r w:rsidR="00446388">
        <w:rPr>
          <w:rFonts w:ascii="Arial" w:hAnsi="Arial" w:cs="Arial"/>
          <w:color w:val="000000"/>
        </w:rPr>
        <w:t>-VP</w:t>
      </w:r>
      <w:r w:rsidR="00BC0114" w:rsidRPr="00123114">
        <w:rPr>
          <w:rFonts w:ascii="Arial" w:hAnsi="Arial" w:cs="Arial"/>
          <w:color w:val="000000"/>
        </w:rPr>
        <w:t xml:space="preserve">:  We have tried in makeup of committees to be inclusive of different types of universities.  Tried to pick variables that each institution can use to assess and work on.  Unfortunately there is not a national </w:t>
      </w:r>
      <w:r w:rsidR="00B37D53" w:rsidRPr="00123114">
        <w:rPr>
          <w:rFonts w:ascii="Arial" w:hAnsi="Arial" w:cs="Arial"/>
          <w:color w:val="000000"/>
        </w:rPr>
        <w:t>consensus</w:t>
      </w:r>
      <w:r w:rsidR="00BC0114" w:rsidRPr="00123114">
        <w:rPr>
          <w:rFonts w:ascii="Arial" w:hAnsi="Arial" w:cs="Arial"/>
          <w:color w:val="000000"/>
        </w:rPr>
        <w:t xml:space="preserve"> on how to measure these things.</w:t>
      </w:r>
    </w:p>
    <w:p w14:paraId="2E8A9CB0" w14:textId="77777777" w:rsidR="00BC0114" w:rsidRPr="00123114" w:rsidRDefault="00BC0114" w:rsidP="00856011">
      <w:pPr>
        <w:widowControl w:val="0"/>
        <w:autoSpaceDE w:val="0"/>
        <w:autoSpaceDN w:val="0"/>
        <w:adjustRightInd w:val="0"/>
        <w:rPr>
          <w:rFonts w:ascii="Arial" w:hAnsi="Arial" w:cs="Arial"/>
          <w:color w:val="000000"/>
        </w:rPr>
      </w:pPr>
    </w:p>
    <w:p w14:paraId="1D4F07E6" w14:textId="54143FBF" w:rsidR="00BC0114" w:rsidRPr="00123114" w:rsidRDefault="001C5873" w:rsidP="00856011">
      <w:pPr>
        <w:widowControl w:val="0"/>
        <w:autoSpaceDE w:val="0"/>
        <w:autoSpaceDN w:val="0"/>
        <w:adjustRightInd w:val="0"/>
        <w:rPr>
          <w:rFonts w:ascii="Arial" w:hAnsi="Arial" w:cs="Arial"/>
          <w:color w:val="000000"/>
        </w:rPr>
      </w:pPr>
      <w:proofErr w:type="spellStart"/>
      <w:r w:rsidRPr="001C5873">
        <w:rPr>
          <w:rFonts w:ascii="Arial" w:hAnsi="Arial" w:cs="Arial"/>
          <w:color w:val="000000"/>
        </w:rPr>
        <w:t>Notis</w:t>
      </w:r>
      <w:proofErr w:type="spellEnd"/>
      <w:r w:rsidRPr="001C5873">
        <w:rPr>
          <w:rFonts w:ascii="Arial" w:hAnsi="Arial" w:cs="Arial"/>
          <w:color w:val="000000"/>
        </w:rPr>
        <w:t xml:space="preserve"> </w:t>
      </w:r>
      <w:proofErr w:type="spellStart"/>
      <w:r w:rsidRPr="001C5873">
        <w:rPr>
          <w:rFonts w:ascii="Arial" w:hAnsi="Arial" w:cs="Arial"/>
          <w:color w:val="000000"/>
        </w:rPr>
        <w:t>Pagiavlas</w:t>
      </w:r>
      <w:proofErr w:type="spellEnd"/>
      <w:r w:rsidR="00BC0114" w:rsidRPr="00123114">
        <w:rPr>
          <w:rFonts w:ascii="Arial" w:hAnsi="Arial" w:cs="Arial"/>
          <w:color w:val="000000"/>
        </w:rPr>
        <w:t xml:space="preserve">-WSSU:  Part of committee, have to sacrifice uniqueness for specificity so </w:t>
      </w:r>
      <w:r w:rsidR="00FC22AF">
        <w:rPr>
          <w:rFonts w:ascii="Arial" w:hAnsi="Arial" w:cs="Arial"/>
          <w:color w:val="000000"/>
        </w:rPr>
        <w:t xml:space="preserve">there is that </w:t>
      </w:r>
      <w:r w:rsidR="00BC0114" w:rsidRPr="00123114">
        <w:rPr>
          <w:rFonts w:ascii="Arial" w:hAnsi="Arial" w:cs="Arial"/>
          <w:color w:val="000000"/>
        </w:rPr>
        <w:t>push-pull</w:t>
      </w:r>
      <w:r w:rsidR="00FC22AF">
        <w:rPr>
          <w:rFonts w:ascii="Arial" w:hAnsi="Arial" w:cs="Arial"/>
          <w:color w:val="000000"/>
        </w:rPr>
        <w:t xml:space="preserve"> aspect to the process</w:t>
      </w:r>
      <w:r w:rsidR="00BC0114" w:rsidRPr="00123114">
        <w:rPr>
          <w:rFonts w:ascii="Arial" w:hAnsi="Arial" w:cs="Arial"/>
          <w:color w:val="000000"/>
        </w:rPr>
        <w:t xml:space="preserve">.  </w:t>
      </w:r>
      <w:proofErr w:type="gramStart"/>
      <w:r w:rsidR="00BC0114" w:rsidRPr="00123114">
        <w:rPr>
          <w:rFonts w:ascii="Arial" w:hAnsi="Arial" w:cs="Arial"/>
          <w:color w:val="000000"/>
        </w:rPr>
        <w:t xml:space="preserve">Still very difficult to quantitate so both </w:t>
      </w:r>
      <w:proofErr w:type="spellStart"/>
      <w:r w:rsidR="00BC0114" w:rsidRPr="00123114">
        <w:rPr>
          <w:rFonts w:ascii="Arial" w:hAnsi="Arial" w:cs="Arial"/>
          <w:color w:val="000000"/>
        </w:rPr>
        <w:t>quantitive</w:t>
      </w:r>
      <w:proofErr w:type="spellEnd"/>
      <w:r w:rsidR="00BC0114" w:rsidRPr="00123114">
        <w:rPr>
          <w:rFonts w:ascii="Arial" w:hAnsi="Arial" w:cs="Arial"/>
          <w:color w:val="000000"/>
        </w:rPr>
        <w:t xml:space="preserve"> measurements and anecdotal as well.</w:t>
      </w:r>
      <w:proofErr w:type="gramEnd"/>
      <w:r w:rsidR="00BC0114" w:rsidRPr="00123114">
        <w:rPr>
          <w:rFonts w:ascii="Arial" w:hAnsi="Arial" w:cs="Arial"/>
          <w:color w:val="000000"/>
        </w:rPr>
        <w:t xml:space="preserve">  Challenge faculty to consider how to prove we are worth something to outsiders.</w:t>
      </w:r>
    </w:p>
    <w:p w14:paraId="22E88529" w14:textId="77777777" w:rsidR="00947163" w:rsidRPr="00123114" w:rsidRDefault="00947163" w:rsidP="00856011">
      <w:pPr>
        <w:widowControl w:val="0"/>
        <w:autoSpaceDE w:val="0"/>
        <w:autoSpaceDN w:val="0"/>
        <w:adjustRightInd w:val="0"/>
        <w:rPr>
          <w:rFonts w:ascii="Arial" w:hAnsi="Arial" w:cs="Arial"/>
          <w:color w:val="000000"/>
        </w:rPr>
      </w:pPr>
    </w:p>
    <w:p w14:paraId="0FFE32B7" w14:textId="56906EC1" w:rsidR="00856011" w:rsidRPr="00123114" w:rsidRDefault="001E72E0" w:rsidP="00856011">
      <w:pPr>
        <w:widowControl w:val="0"/>
        <w:autoSpaceDE w:val="0"/>
        <w:autoSpaceDN w:val="0"/>
        <w:adjustRightInd w:val="0"/>
        <w:rPr>
          <w:rFonts w:ascii="Arial" w:hAnsi="Arial" w:cs="Arial"/>
          <w:color w:val="000000"/>
        </w:rPr>
      </w:pPr>
      <w:r>
        <w:rPr>
          <w:rFonts w:ascii="Arial" w:hAnsi="Arial" w:cs="Arial"/>
          <w:color w:val="000000"/>
        </w:rPr>
        <w:t>10:35</w:t>
      </w:r>
      <w:r w:rsidR="00856011" w:rsidRPr="00123114">
        <w:rPr>
          <w:rFonts w:ascii="Arial" w:hAnsi="Arial" w:cs="Arial"/>
          <w:color w:val="000000"/>
        </w:rPr>
        <w:t xml:space="preserve"> Roundtable Discussions (brief intro, then 30 minutes per session) </w:t>
      </w:r>
    </w:p>
    <w:p w14:paraId="767EDAEC" w14:textId="6BDC2314" w:rsidR="00856011" w:rsidRPr="00A37D19" w:rsidRDefault="00856011" w:rsidP="00A37D19">
      <w:pPr>
        <w:pStyle w:val="ListParagraph"/>
        <w:widowControl w:val="0"/>
        <w:numPr>
          <w:ilvl w:val="0"/>
          <w:numId w:val="5"/>
        </w:numPr>
        <w:autoSpaceDE w:val="0"/>
        <w:autoSpaceDN w:val="0"/>
        <w:adjustRightInd w:val="0"/>
        <w:rPr>
          <w:rFonts w:ascii="Arial" w:hAnsi="Arial" w:cs="Arial"/>
          <w:color w:val="000000"/>
        </w:rPr>
      </w:pPr>
      <w:r w:rsidRPr="00A37D19">
        <w:rPr>
          <w:rFonts w:ascii="Arial" w:hAnsi="Arial" w:cs="Arial"/>
          <w:color w:val="000000"/>
        </w:rPr>
        <w:t>Articulation Issues (FAEC Facilitators: Sarah Russell and Jim Martin) (GA participants: Suzanne Ortega, Bruce</w:t>
      </w:r>
      <w:r w:rsidR="001E72E0" w:rsidRPr="00A37D19">
        <w:rPr>
          <w:rFonts w:ascii="Arial" w:hAnsi="Arial" w:cs="Arial"/>
          <w:color w:val="000000"/>
        </w:rPr>
        <w:t xml:space="preserve"> </w:t>
      </w:r>
      <w:proofErr w:type="spellStart"/>
      <w:r w:rsidRPr="00A37D19">
        <w:rPr>
          <w:rFonts w:ascii="Arial" w:hAnsi="Arial" w:cs="Arial"/>
          <w:color w:val="000000"/>
        </w:rPr>
        <w:t>Mallette</w:t>
      </w:r>
      <w:proofErr w:type="spellEnd"/>
      <w:r w:rsidRPr="00A37D19">
        <w:rPr>
          <w:rFonts w:ascii="Arial" w:hAnsi="Arial" w:cs="Arial"/>
          <w:color w:val="000000"/>
        </w:rPr>
        <w:t>, Alisa Chapman, Maggie O’Hara)</w:t>
      </w:r>
    </w:p>
    <w:p w14:paraId="7CBA82EF" w14:textId="789314D4" w:rsidR="00856011" w:rsidRPr="00A37D19" w:rsidRDefault="00856011" w:rsidP="00A37D19">
      <w:pPr>
        <w:pStyle w:val="ListParagraph"/>
        <w:widowControl w:val="0"/>
        <w:numPr>
          <w:ilvl w:val="0"/>
          <w:numId w:val="5"/>
        </w:numPr>
        <w:autoSpaceDE w:val="0"/>
        <w:autoSpaceDN w:val="0"/>
        <w:adjustRightInd w:val="0"/>
        <w:rPr>
          <w:rFonts w:ascii="Arial" w:hAnsi="Arial" w:cs="Arial"/>
          <w:color w:val="000000"/>
        </w:rPr>
      </w:pPr>
      <w:r w:rsidRPr="00A37D19">
        <w:rPr>
          <w:rFonts w:ascii="Arial" w:hAnsi="Arial" w:cs="Arial"/>
          <w:color w:val="000000"/>
        </w:rPr>
        <w:t>International Programs (FAEC Facilitators: Margery Coulson-Clark and Hans Kellner) (GA participants: Leslie</w:t>
      </w:r>
      <w:r w:rsidR="00A37D19" w:rsidRPr="00A37D19">
        <w:rPr>
          <w:rFonts w:ascii="Arial" w:hAnsi="Arial" w:cs="Arial"/>
          <w:color w:val="000000"/>
        </w:rPr>
        <w:t xml:space="preserve"> </w:t>
      </w:r>
      <w:r w:rsidRPr="00A37D19">
        <w:rPr>
          <w:rFonts w:ascii="Arial" w:hAnsi="Arial" w:cs="Arial"/>
          <w:color w:val="000000"/>
        </w:rPr>
        <w:t>Boney)</w:t>
      </w:r>
    </w:p>
    <w:p w14:paraId="0E619330" w14:textId="21C20850" w:rsidR="00A37D19" w:rsidRDefault="00856011" w:rsidP="00856011">
      <w:pPr>
        <w:pStyle w:val="ListParagraph"/>
        <w:widowControl w:val="0"/>
        <w:numPr>
          <w:ilvl w:val="0"/>
          <w:numId w:val="5"/>
        </w:numPr>
        <w:autoSpaceDE w:val="0"/>
        <w:autoSpaceDN w:val="0"/>
        <w:adjustRightInd w:val="0"/>
        <w:rPr>
          <w:rFonts w:ascii="Arial" w:hAnsi="Arial" w:cs="Arial"/>
          <w:color w:val="000000"/>
        </w:rPr>
      </w:pPr>
      <w:r w:rsidRPr="00A37D19">
        <w:rPr>
          <w:rFonts w:ascii="Arial" w:hAnsi="Arial" w:cs="Arial"/>
          <w:color w:val="000000"/>
        </w:rPr>
        <w:t>Student Success and the Performance F</w:t>
      </w:r>
      <w:r w:rsidR="00A37D19" w:rsidRPr="00A37D19">
        <w:rPr>
          <w:rFonts w:ascii="Arial" w:hAnsi="Arial" w:cs="Arial"/>
          <w:color w:val="000000"/>
        </w:rPr>
        <w:t xml:space="preserve">unding Model (FAEC Facilitator: </w:t>
      </w:r>
      <w:r w:rsidRPr="00A37D19">
        <w:rPr>
          <w:rFonts w:ascii="Arial" w:hAnsi="Arial" w:cs="Arial"/>
          <w:color w:val="000000"/>
        </w:rPr>
        <w:t>Andrew Morehead) (GA participants:</w:t>
      </w:r>
      <w:r w:rsidR="00A37D19" w:rsidRPr="00A37D19">
        <w:rPr>
          <w:rFonts w:ascii="Arial" w:hAnsi="Arial" w:cs="Arial"/>
          <w:color w:val="000000"/>
        </w:rPr>
        <w:t xml:space="preserve"> </w:t>
      </w:r>
      <w:r w:rsidRPr="00A37D19">
        <w:rPr>
          <w:rFonts w:ascii="Arial" w:hAnsi="Arial" w:cs="Arial"/>
          <w:color w:val="000000"/>
        </w:rPr>
        <w:t>Kerri Dixon, Kate Henz, Dan Vogel)</w:t>
      </w:r>
    </w:p>
    <w:p w14:paraId="2BC5BA42" w14:textId="77777777" w:rsidR="00A37D19" w:rsidRPr="00A37D19" w:rsidRDefault="00A37D19" w:rsidP="00A37D19">
      <w:pPr>
        <w:widowControl w:val="0"/>
        <w:autoSpaceDE w:val="0"/>
        <w:autoSpaceDN w:val="0"/>
        <w:adjustRightInd w:val="0"/>
        <w:rPr>
          <w:rFonts w:ascii="Arial" w:hAnsi="Arial" w:cs="Arial"/>
          <w:color w:val="000000"/>
        </w:rPr>
      </w:pPr>
    </w:p>
    <w:p w14:paraId="1B5A3430" w14:textId="77777777" w:rsidR="00856011" w:rsidRPr="00123114" w:rsidRDefault="00856011" w:rsidP="00856011">
      <w:pPr>
        <w:widowControl w:val="0"/>
        <w:autoSpaceDE w:val="0"/>
        <w:autoSpaceDN w:val="0"/>
        <w:adjustRightInd w:val="0"/>
        <w:rPr>
          <w:rFonts w:ascii="Arial" w:hAnsi="Arial" w:cs="Arial"/>
          <w:color w:val="000000"/>
        </w:rPr>
      </w:pPr>
      <w:r w:rsidRPr="00123114">
        <w:rPr>
          <w:rFonts w:ascii="Arial" w:hAnsi="Arial" w:cs="Arial"/>
          <w:color w:val="000000"/>
        </w:rPr>
        <w:t>12:00 Lunch (Board Room)</w:t>
      </w:r>
    </w:p>
    <w:p w14:paraId="61A85468" w14:textId="77777777" w:rsidR="004922EF" w:rsidRPr="00123114" w:rsidRDefault="004922EF" w:rsidP="00856011">
      <w:pPr>
        <w:widowControl w:val="0"/>
        <w:autoSpaceDE w:val="0"/>
        <w:autoSpaceDN w:val="0"/>
        <w:adjustRightInd w:val="0"/>
        <w:rPr>
          <w:rFonts w:ascii="Arial" w:hAnsi="Arial" w:cs="Arial"/>
          <w:color w:val="000000"/>
        </w:rPr>
      </w:pPr>
    </w:p>
    <w:p w14:paraId="5A39CA4F" w14:textId="03741B0E" w:rsidR="00856011" w:rsidRPr="00123114" w:rsidRDefault="00045264" w:rsidP="00045264">
      <w:pPr>
        <w:widowControl w:val="0"/>
        <w:autoSpaceDE w:val="0"/>
        <w:autoSpaceDN w:val="0"/>
        <w:adjustRightInd w:val="0"/>
        <w:rPr>
          <w:rFonts w:ascii="Arial" w:hAnsi="Arial" w:cs="Arial"/>
          <w:color w:val="000000"/>
        </w:rPr>
      </w:pPr>
      <w:r>
        <w:rPr>
          <w:rFonts w:ascii="Arial" w:hAnsi="Arial" w:cs="Arial"/>
          <w:color w:val="000000"/>
        </w:rPr>
        <w:t xml:space="preserve">1:00 </w:t>
      </w:r>
      <w:r w:rsidR="00E84D08">
        <w:rPr>
          <w:rFonts w:ascii="Arial" w:hAnsi="Arial" w:cs="Arial"/>
          <w:color w:val="000000"/>
        </w:rPr>
        <w:t>Chair Rigsby</w:t>
      </w:r>
      <w:r>
        <w:rPr>
          <w:rFonts w:ascii="Arial" w:hAnsi="Arial" w:cs="Arial"/>
          <w:color w:val="000000"/>
        </w:rPr>
        <w:t xml:space="preserve"> discussed the decision by the FAEC during their retreat to reform four of the </w:t>
      </w:r>
      <w:r w:rsidR="00017F17">
        <w:rPr>
          <w:rFonts w:ascii="Arial" w:hAnsi="Arial" w:cs="Arial"/>
          <w:color w:val="000000"/>
        </w:rPr>
        <w:t>previous</w:t>
      </w:r>
      <w:r>
        <w:rPr>
          <w:rFonts w:ascii="Arial" w:hAnsi="Arial" w:cs="Arial"/>
          <w:color w:val="000000"/>
        </w:rPr>
        <w:t xml:space="preserve"> committees, with several new subcommittees in some of those. </w:t>
      </w:r>
    </w:p>
    <w:p w14:paraId="11BAFD37" w14:textId="77777777" w:rsidR="004922EF" w:rsidRPr="00123114" w:rsidRDefault="004922EF" w:rsidP="00856011">
      <w:pPr>
        <w:widowControl w:val="0"/>
        <w:autoSpaceDE w:val="0"/>
        <w:autoSpaceDN w:val="0"/>
        <w:adjustRightInd w:val="0"/>
        <w:rPr>
          <w:rFonts w:ascii="Arial" w:hAnsi="Arial" w:cs="Arial"/>
          <w:color w:val="000000"/>
        </w:rPr>
      </w:pPr>
    </w:p>
    <w:p w14:paraId="5B08EE2A" w14:textId="69FE09A9" w:rsidR="004922EF" w:rsidRPr="00123114" w:rsidRDefault="00045264" w:rsidP="00856011">
      <w:pPr>
        <w:widowControl w:val="0"/>
        <w:autoSpaceDE w:val="0"/>
        <w:autoSpaceDN w:val="0"/>
        <w:adjustRightInd w:val="0"/>
        <w:rPr>
          <w:rFonts w:ascii="Arial" w:hAnsi="Arial" w:cs="Arial"/>
          <w:color w:val="000000"/>
        </w:rPr>
      </w:pPr>
      <w:r>
        <w:rPr>
          <w:rFonts w:ascii="Arial" w:hAnsi="Arial" w:cs="Arial"/>
          <w:color w:val="000000"/>
        </w:rPr>
        <w:t xml:space="preserve">We have set the adjournment time </w:t>
      </w:r>
      <w:r w:rsidR="004922EF" w:rsidRPr="00123114">
        <w:rPr>
          <w:rFonts w:ascii="Arial" w:hAnsi="Arial" w:cs="Arial"/>
          <w:color w:val="000000"/>
        </w:rPr>
        <w:t>so that we have more time for committee work</w:t>
      </w:r>
      <w:r>
        <w:rPr>
          <w:rFonts w:ascii="Arial" w:hAnsi="Arial" w:cs="Arial"/>
          <w:color w:val="000000"/>
        </w:rPr>
        <w:t>, so plan to attend until at least 4:00-4:30 so we maintain a quorum and can do business. She reminded the Assembly delegates</w:t>
      </w:r>
      <w:r w:rsidR="004922EF" w:rsidRPr="00123114">
        <w:rPr>
          <w:rFonts w:ascii="Arial" w:hAnsi="Arial" w:cs="Arial"/>
          <w:color w:val="000000"/>
        </w:rPr>
        <w:t xml:space="preserve"> to send alternate if you cannot attend, </w:t>
      </w:r>
      <w:r>
        <w:rPr>
          <w:rFonts w:ascii="Arial" w:hAnsi="Arial" w:cs="Arial"/>
          <w:color w:val="000000"/>
        </w:rPr>
        <w:t xml:space="preserve">and </w:t>
      </w:r>
      <w:r w:rsidR="004922EF" w:rsidRPr="00123114">
        <w:rPr>
          <w:rFonts w:ascii="Arial" w:hAnsi="Arial" w:cs="Arial"/>
          <w:color w:val="000000"/>
        </w:rPr>
        <w:t xml:space="preserve">give them </w:t>
      </w:r>
      <w:r>
        <w:rPr>
          <w:rFonts w:ascii="Arial" w:hAnsi="Arial" w:cs="Arial"/>
          <w:color w:val="000000"/>
        </w:rPr>
        <w:t>the</w:t>
      </w:r>
      <w:r w:rsidR="004922EF" w:rsidRPr="00123114">
        <w:rPr>
          <w:rFonts w:ascii="Arial" w:hAnsi="Arial" w:cs="Arial"/>
          <w:color w:val="000000"/>
        </w:rPr>
        <w:t xml:space="preserve"> materials</w:t>
      </w:r>
      <w:r>
        <w:rPr>
          <w:rFonts w:ascii="Arial" w:hAnsi="Arial" w:cs="Arial"/>
          <w:color w:val="000000"/>
        </w:rPr>
        <w:t xml:space="preserve"> relevant to your committee assignment.</w:t>
      </w:r>
    </w:p>
    <w:p w14:paraId="35F1CDBF" w14:textId="77777777" w:rsidR="00045264" w:rsidRDefault="00045264" w:rsidP="00856011">
      <w:pPr>
        <w:widowControl w:val="0"/>
        <w:autoSpaceDE w:val="0"/>
        <w:autoSpaceDN w:val="0"/>
        <w:adjustRightInd w:val="0"/>
        <w:rPr>
          <w:rFonts w:ascii="Arial" w:hAnsi="Arial" w:cs="Arial"/>
          <w:color w:val="000000"/>
        </w:rPr>
      </w:pPr>
    </w:p>
    <w:p w14:paraId="00A5A4FE" w14:textId="33086A53" w:rsidR="004922EF" w:rsidRPr="00123114" w:rsidRDefault="00045264" w:rsidP="00856011">
      <w:pPr>
        <w:widowControl w:val="0"/>
        <w:autoSpaceDE w:val="0"/>
        <w:autoSpaceDN w:val="0"/>
        <w:adjustRightInd w:val="0"/>
        <w:rPr>
          <w:rFonts w:ascii="Arial" w:hAnsi="Arial" w:cs="Arial"/>
          <w:color w:val="000000"/>
        </w:rPr>
      </w:pPr>
      <w:r>
        <w:rPr>
          <w:rFonts w:ascii="Arial" w:hAnsi="Arial" w:cs="Arial"/>
          <w:color w:val="000000"/>
        </w:rPr>
        <w:t xml:space="preserve">Also, </w:t>
      </w:r>
      <w:r w:rsidR="00E84D08">
        <w:rPr>
          <w:rFonts w:ascii="Arial" w:hAnsi="Arial" w:cs="Arial"/>
          <w:color w:val="000000"/>
        </w:rPr>
        <w:t>Chair Rigsby</w:t>
      </w:r>
      <w:r>
        <w:rPr>
          <w:rFonts w:ascii="Arial" w:hAnsi="Arial" w:cs="Arial"/>
          <w:color w:val="000000"/>
        </w:rPr>
        <w:t xml:space="preserve"> reminded the assembly that they should go back to their</w:t>
      </w:r>
      <w:r w:rsidR="004922EF" w:rsidRPr="00123114">
        <w:rPr>
          <w:rFonts w:ascii="Arial" w:hAnsi="Arial" w:cs="Arial"/>
          <w:color w:val="000000"/>
        </w:rPr>
        <w:t xml:space="preserve"> campus and share information with </w:t>
      </w:r>
      <w:r>
        <w:rPr>
          <w:rFonts w:ascii="Arial" w:hAnsi="Arial" w:cs="Arial"/>
          <w:color w:val="000000"/>
        </w:rPr>
        <w:t xml:space="preserve">the </w:t>
      </w:r>
      <w:r w:rsidR="004922EF" w:rsidRPr="00123114">
        <w:rPr>
          <w:rFonts w:ascii="Arial" w:hAnsi="Arial" w:cs="Arial"/>
          <w:color w:val="000000"/>
        </w:rPr>
        <w:t>faculty senate</w:t>
      </w:r>
      <w:r>
        <w:rPr>
          <w:rFonts w:ascii="Arial" w:hAnsi="Arial" w:cs="Arial"/>
          <w:color w:val="000000"/>
        </w:rPr>
        <w:t>s.</w:t>
      </w:r>
    </w:p>
    <w:p w14:paraId="1CF915F2" w14:textId="77777777" w:rsidR="00045264" w:rsidRDefault="00045264" w:rsidP="00856011">
      <w:pPr>
        <w:widowControl w:val="0"/>
        <w:autoSpaceDE w:val="0"/>
        <w:autoSpaceDN w:val="0"/>
        <w:adjustRightInd w:val="0"/>
        <w:rPr>
          <w:rFonts w:ascii="Arial" w:hAnsi="Arial" w:cs="Arial"/>
          <w:color w:val="000000"/>
        </w:rPr>
      </w:pPr>
    </w:p>
    <w:p w14:paraId="080C8B09" w14:textId="7C0037B7" w:rsidR="004922EF" w:rsidRPr="00123114" w:rsidRDefault="004922EF" w:rsidP="00856011">
      <w:pPr>
        <w:widowControl w:val="0"/>
        <w:autoSpaceDE w:val="0"/>
        <w:autoSpaceDN w:val="0"/>
        <w:adjustRightInd w:val="0"/>
        <w:rPr>
          <w:rFonts w:ascii="Arial" w:hAnsi="Arial" w:cs="Arial"/>
          <w:color w:val="000000"/>
        </w:rPr>
      </w:pPr>
      <w:proofErr w:type="gramStart"/>
      <w:r w:rsidRPr="00123114">
        <w:rPr>
          <w:rFonts w:ascii="Arial" w:hAnsi="Arial" w:cs="Arial"/>
          <w:color w:val="000000"/>
        </w:rPr>
        <w:t>Introduction of Committee Chairs</w:t>
      </w:r>
      <w:r w:rsidR="002E1307">
        <w:rPr>
          <w:rFonts w:ascii="Arial" w:hAnsi="Arial" w:cs="Arial"/>
          <w:color w:val="000000"/>
        </w:rPr>
        <w:t xml:space="preserve"> and brief discussion of charges</w:t>
      </w:r>
      <w:r w:rsidR="00E84D08">
        <w:rPr>
          <w:rFonts w:ascii="Arial" w:hAnsi="Arial" w:cs="Arial"/>
          <w:color w:val="000000"/>
        </w:rPr>
        <w:t>.</w:t>
      </w:r>
      <w:proofErr w:type="gramEnd"/>
    </w:p>
    <w:p w14:paraId="66ED2BA7" w14:textId="77777777" w:rsidR="00B22F52" w:rsidRDefault="00B22F52" w:rsidP="00856011">
      <w:pPr>
        <w:widowControl w:val="0"/>
        <w:autoSpaceDE w:val="0"/>
        <w:autoSpaceDN w:val="0"/>
        <w:adjustRightInd w:val="0"/>
        <w:rPr>
          <w:rFonts w:ascii="Arial" w:hAnsi="Arial" w:cs="Arial"/>
          <w:color w:val="000000"/>
        </w:rPr>
      </w:pPr>
    </w:p>
    <w:p w14:paraId="54CC4907" w14:textId="69E750EA" w:rsidR="00856011" w:rsidRPr="00F56560" w:rsidRDefault="00856011" w:rsidP="00F56560">
      <w:pPr>
        <w:pStyle w:val="ListParagraph"/>
        <w:widowControl w:val="0"/>
        <w:numPr>
          <w:ilvl w:val="0"/>
          <w:numId w:val="8"/>
        </w:numPr>
        <w:autoSpaceDE w:val="0"/>
        <w:autoSpaceDN w:val="0"/>
        <w:adjustRightInd w:val="0"/>
        <w:rPr>
          <w:rFonts w:ascii="Arial" w:hAnsi="Arial" w:cs="Arial"/>
          <w:color w:val="000000"/>
        </w:rPr>
      </w:pPr>
      <w:r w:rsidRPr="00F56560">
        <w:rPr>
          <w:rFonts w:ascii="Arial" w:hAnsi="Arial" w:cs="Arial"/>
          <w:color w:val="000000"/>
        </w:rPr>
        <w:t xml:space="preserve">Academic Standards and Policies Committee – Articulation Subcommittee </w:t>
      </w:r>
      <w:r w:rsidR="0035276A" w:rsidRPr="00F56560">
        <w:rPr>
          <w:rFonts w:ascii="Arial" w:hAnsi="Arial" w:cs="Arial"/>
          <w:color w:val="000000"/>
        </w:rPr>
        <w:t>(</w:t>
      </w:r>
      <w:r w:rsidR="00AE4543" w:rsidRPr="00F56560">
        <w:rPr>
          <w:rFonts w:ascii="Arial" w:hAnsi="Arial" w:cs="Arial"/>
          <w:color w:val="000000"/>
        </w:rPr>
        <w:t>Sarah Russell and Jim Martin)</w:t>
      </w:r>
    </w:p>
    <w:p w14:paraId="7E76A800" w14:textId="77777777" w:rsidR="00F56560" w:rsidRPr="00F56560" w:rsidRDefault="00F56560" w:rsidP="00F56560">
      <w:pPr>
        <w:widowControl w:val="0"/>
        <w:autoSpaceDE w:val="0"/>
        <w:autoSpaceDN w:val="0"/>
        <w:adjustRightInd w:val="0"/>
        <w:rPr>
          <w:rFonts w:ascii="Arial" w:hAnsi="Arial" w:cs="Arial"/>
          <w:color w:val="000000"/>
        </w:rPr>
      </w:pPr>
    </w:p>
    <w:p w14:paraId="3C1A7892" w14:textId="198F699C" w:rsidR="00856011" w:rsidRPr="00F56560" w:rsidRDefault="00856011" w:rsidP="00F56560">
      <w:pPr>
        <w:pStyle w:val="ListParagraph"/>
        <w:widowControl w:val="0"/>
        <w:numPr>
          <w:ilvl w:val="0"/>
          <w:numId w:val="8"/>
        </w:numPr>
        <w:autoSpaceDE w:val="0"/>
        <w:autoSpaceDN w:val="0"/>
        <w:adjustRightInd w:val="0"/>
        <w:rPr>
          <w:rFonts w:ascii="Arial" w:hAnsi="Arial" w:cs="Arial"/>
          <w:color w:val="000000"/>
        </w:rPr>
      </w:pPr>
      <w:r w:rsidRPr="00F56560">
        <w:rPr>
          <w:rFonts w:ascii="Arial" w:hAnsi="Arial" w:cs="Arial"/>
          <w:color w:val="000000"/>
        </w:rPr>
        <w:t>Academic Standards and Policies Committee – International Programs Subcommittee (</w:t>
      </w:r>
      <w:r w:rsidR="00AE4543" w:rsidRPr="00F56560">
        <w:rPr>
          <w:rFonts w:ascii="Arial" w:hAnsi="Arial" w:cs="Arial"/>
          <w:color w:val="000000"/>
        </w:rPr>
        <w:t>Margery Coulson-Clark and Hans Kellner</w:t>
      </w:r>
      <w:r w:rsidRPr="00F56560">
        <w:rPr>
          <w:rFonts w:ascii="Arial" w:hAnsi="Arial" w:cs="Arial"/>
          <w:color w:val="000000"/>
        </w:rPr>
        <w:t>)</w:t>
      </w:r>
    </w:p>
    <w:p w14:paraId="7001F768" w14:textId="77777777" w:rsidR="00F56560" w:rsidRPr="00F56560" w:rsidRDefault="00F56560" w:rsidP="00F56560">
      <w:pPr>
        <w:widowControl w:val="0"/>
        <w:autoSpaceDE w:val="0"/>
        <w:autoSpaceDN w:val="0"/>
        <w:adjustRightInd w:val="0"/>
        <w:rPr>
          <w:rFonts w:ascii="Arial" w:hAnsi="Arial" w:cs="Arial"/>
          <w:color w:val="000000"/>
        </w:rPr>
      </w:pPr>
    </w:p>
    <w:p w14:paraId="5E904983" w14:textId="61679BFB" w:rsidR="00856011" w:rsidRPr="00F56560" w:rsidRDefault="00856011" w:rsidP="00F56560">
      <w:pPr>
        <w:pStyle w:val="ListParagraph"/>
        <w:widowControl w:val="0"/>
        <w:numPr>
          <w:ilvl w:val="0"/>
          <w:numId w:val="8"/>
        </w:numPr>
        <w:autoSpaceDE w:val="0"/>
        <w:autoSpaceDN w:val="0"/>
        <w:adjustRightInd w:val="0"/>
        <w:rPr>
          <w:rFonts w:ascii="Arial" w:hAnsi="Arial" w:cs="Arial"/>
          <w:color w:val="000000"/>
        </w:rPr>
      </w:pPr>
      <w:r w:rsidRPr="00F56560">
        <w:rPr>
          <w:rFonts w:ascii="Arial" w:hAnsi="Arial" w:cs="Arial"/>
          <w:color w:val="000000"/>
        </w:rPr>
        <w:t>Academic Standards and Policies Committee – Student Success Subcommittee (</w:t>
      </w:r>
      <w:r w:rsidR="0035276A" w:rsidRPr="00F56560">
        <w:rPr>
          <w:rFonts w:ascii="Arial" w:hAnsi="Arial" w:cs="Arial"/>
          <w:color w:val="000000"/>
        </w:rPr>
        <w:t>Andrew Morehead</w:t>
      </w:r>
      <w:r w:rsidRPr="00F56560">
        <w:rPr>
          <w:rFonts w:ascii="Arial" w:hAnsi="Arial" w:cs="Arial"/>
          <w:color w:val="000000"/>
        </w:rPr>
        <w:t>)</w:t>
      </w:r>
    </w:p>
    <w:p w14:paraId="167D5662" w14:textId="77777777" w:rsidR="00F56560" w:rsidRDefault="00F56560" w:rsidP="00F56560">
      <w:pPr>
        <w:widowControl w:val="0"/>
        <w:autoSpaceDE w:val="0"/>
        <w:autoSpaceDN w:val="0"/>
        <w:adjustRightInd w:val="0"/>
        <w:rPr>
          <w:rFonts w:ascii="Arial" w:hAnsi="Arial" w:cs="Arial"/>
          <w:color w:val="000000"/>
        </w:rPr>
      </w:pPr>
    </w:p>
    <w:p w14:paraId="5C49159E" w14:textId="51411606" w:rsidR="00F56560" w:rsidRDefault="005D1020" w:rsidP="009C158B">
      <w:pPr>
        <w:widowControl w:val="0"/>
        <w:autoSpaceDE w:val="0"/>
        <w:autoSpaceDN w:val="0"/>
        <w:adjustRightInd w:val="0"/>
        <w:ind w:left="720"/>
        <w:rPr>
          <w:rFonts w:ascii="Arial" w:hAnsi="Arial" w:cs="Arial"/>
          <w:color w:val="000000"/>
        </w:rPr>
      </w:pPr>
      <w:r>
        <w:rPr>
          <w:rFonts w:ascii="Arial" w:hAnsi="Arial" w:cs="Arial"/>
          <w:color w:val="000000"/>
        </w:rPr>
        <w:t>Dealing with implications of the new funding formulas and how we assure academic quality.</w:t>
      </w:r>
    </w:p>
    <w:p w14:paraId="7ACF472E" w14:textId="77777777" w:rsidR="00F56560" w:rsidRPr="00F56560" w:rsidRDefault="00F56560" w:rsidP="00F56560">
      <w:pPr>
        <w:widowControl w:val="0"/>
        <w:autoSpaceDE w:val="0"/>
        <w:autoSpaceDN w:val="0"/>
        <w:adjustRightInd w:val="0"/>
        <w:rPr>
          <w:rFonts w:ascii="Arial" w:hAnsi="Arial" w:cs="Arial"/>
          <w:color w:val="000000"/>
        </w:rPr>
      </w:pPr>
    </w:p>
    <w:p w14:paraId="15802DC2" w14:textId="127B7E44" w:rsidR="00C46DC8" w:rsidRPr="000D1BAB" w:rsidRDefault="00856011" w:rsidP="00F56560">
      <w:pPr>
        <w:pStyle w:val="ListParagraph"/>
        <w:widowControl w:val="0"/>
        <w:numPr>
          <w:ilvl w:val="0"/>
          <w:numId w:val="8"/>
        </w:numPr>
        <w:autoSpaceDE w:val="0"/>
        <w:autoSpaceDN w:val="0"/>
        <w:adjustRightInd w:val="0"/>
        <w:rPr>
          <w:rFonts w:ascii="Arial" w:hAnsi="Arial" w:cs="Arial"/>
          <w:color w:val="000000"/>
        </w:rPr>
      </w:pPr>
      <w:r w:rsidRPr="00F56560">
        <w:rPr>
          <w:rFonts w:ascii="Arial" w:hAnsi="Arial" w:cs="Arial"/>
          <w:color w:val="000000"/>
        </w:rPr>
        <w:t>Budget Committee (</w:t>
      </w:r>
      <w:r w:rsidR="001F0BA9" w:rsidRPr="00F56560">
        <w:rPr>
          <w:rFonts w:ascii="Arial" w:hAnsi="Arial" w:cs="Arial"/>
          <w:color w:val="000000"/>
        </w:rPr>
        <w:t>Catherine Rigsby</w:t>
      </w:r>
      <w:r w:rsidRPr="00F56560">
        <w:rPr>
          <w:rFonts w:ascii="Arial" w:hAnsi="Arial" w:cs="Arial"/>
          <w:color w:val="000000"/>
        </w:rPr>
        <w:t>)</w:t>
      </w:r>
    </w:p>
    <w:p w14:paraId="7256FCFF" w14:textId="77777777" w:rsidR="00C46DC8" w:rsidRPr="00F56560" w:rsidRDefault="00C46DC8" w:rsidP="00F56560">
      <w:pPr>
        <w:widowControl w:val="0"/>
        <w:autoSpaceDE w:val="0"/>
        <w:autoSpaceDN w:val="0"/>
        <w:adjustRightInd w:val="0"/>
        <w:rPr>
          <w:rFonts w:ascii="Arial" w:hAnsi="Arial" w:cs="Arial"/>
          <w:color w:val="000000"/>
        </w:rPr>
      </w:pPr>
    </w:p>
    <w:p w14:paraId="04D30834" w14:textId="75D09BC0" w:rsidR="00856011" w:rsidRPr="00F56560" w:rsidRDefault="00856011" w:rsidP="00F56560">
      <w:pPr>
        <w:pStyle w:val="ListParagraph"/>
        <w:widowControl w:val="0"/>
        <w:numPr>
          <w:ilvl w:val="0"/>
          <w:numId w:val="8"/>
        </w:numPr>
        <w:autoSpaceDE w:val="0"/>
        <w:autoSpaceDN w:val="0"/>
        <w:adjustRightInd w:val="0"/>
        <w:rPr>
          <w:rFonts w:ascii="Arial" w:hAnsi="Arial" w:cs="Arial"/>
          <w:color w:val="000000"/>
        </w:rPr>
      </w:pPr>
      <w:r w:rsidRPr="00F56560">
        <w:rPr>
          <w:rFonts w:ascii="Arial" w:hAnsi="Arial" w:cs="Arial"/>
          <w:color w:val="000000"/>
        </w:rPr>
        <w:t>Faculty Welfare and External Communications (</w:t>
      </w:r>
      <w:r w:rsidR="001F0BA9" w:rsidRPr="00F56560">
        <w:rPr>
          <w:rFonts w:ascii="Arial" w:hAnsi="Arial" w:cs="Arial"/>
          <w:color w:val="000000"/>
        </w:rPr>
        <w:t>Chet Dilday and Eddie Souffrant</w:t>
      </w:r>
      <w:r w:rsidRPr="00F56560">
        <w:rPr>
          <w:rFonts w:ascii="Arial" w:hAnsi="Arial" w:cs="Arial"/>
          <w:color w:val="000000"/>
        </w:rPr>
        <w:t>)</w:t>
      </w:r>
    </w:p>
    <w:p w14:paraId="21452CB3" w14:textId="77777777" w:rsidR="00F56560" w:rsidRDefault="00F56560" w:rsidP="00F56560">
      <w:pPr>
        <w:widowControl w:val="0"/>
        <w:autoSpaceDE w:val="0"/>
        <w:autoSpaceDN w:val="0"/>
        <w:adjustRightInd w:val="0"/>
        <w:rPr>
          <w:rFonts w:ascii="Arial" w:hAnsi="Arial" w:cs="Arial"/>
          <w:color w:val="000000"/>
        </w:rPr>
      </w:pPr>
    </w:p>
    <w:p w14:paraId="00B3C04D" w14:textId="1BE0574B" w:rsidR="00F56560" w:rsidRDefault="00C46DC8" w:rsidP="00C46DC8">
      <w:pPr>
        <w:widowControl w:val="0"/>
        <w:autoSpaceDE w:val="0"/>
        <w:autoSpaceDN w:val="0"/>
        <w:adjustRightInd w:val="0"/>
        <w:ind w:left="720"/>
        <w:rPr>
          <w:rFonts w:ascii="Arial" w:hAnsi="Arial" w:cs="Arial"/>
          <w:color w:val="000000"/>
        </w:rPr>
      </w:pPr>
      <w:r>
        <w:rPr>
          <w:rFonts w:ascii="Arial" w:hAnsi="Arial" w:cs="Arial"/>
          <w:color w:val="000000"/>
        </w:rPr>
        <w:t xml:space="preserve">Looking at guidelines for effectively communicating faculty concerns to our </w:t>
      </w:r>
      <w:proofErr w:type="spellStart"/>
      <w:r>
        <w:rPr>
          <w:rFonts w:ascii="Arial" w:hAnsi="Arial" w:cs="Arial"/>
          <w:color w:val="000000"/>
        </w:rPr>
        <w:t>constitutencies</w:t>
      </w:r>
      <w:proofErr w:type="spellEnd"/>
      <w:r>
        <w:rPr>
          <w:rFonts w:ascii="Arial" w:hAnsi="Arial" w:cs="Arial"/>
          <w:color w:val="000000"/>
        </w:rPr>
        <w:t xml:space="preserve"> (Parents, Students, BOG, GA, </w:t>
      </w:r>
      <w:proofErr w:type="spellStart"/>
      <w:r>
        <w:rPr>
          <w:rFonts w:ascii="Arial" w:hAnsi="Arial" w:cs="Arial"/>
          <w:color w:val="000000"/>
        </w:rPr>
        <w:t>etc</w:t>
      </w:r>
      <w:proofErr w:type="spellEnd"/>
      <w:r>
        <w:rPr>
          <w:rFonts w:ascii="Arial" w:hAnsi="Arial" w:cs="Arial"/>
          <w:color w:val="000000"/>
        </w:rPr>
        <w:t>).  Introduced Scott Braswell-new media specialist who will be redesigning UNC website. Want to make sure our communications with our legislature is a positive.</w:t>
      </w:r>
    </w:p>
    <w:p w14:paraId="0AE4EA92" w14:textId="77777777" w:rsidR="00F56560" w:rsidRPr="00F56560" w:rsidRDefault="00F56560" w:rsidP="00F56560">
      <w:pPr>
        <w:widowControl w:val="0"/>
        <w:autoSpaceDE w:val="0"/>
        <w:autoSpaceDN w:val="0"/>
        <w:adjustRightInd w:val="0"/>
        <w:rPr>
          <w:rFonts w:ascii="Arial" w:hAnsi="Arial" w:cs="Arial"/>
          <w:color w:val="000000"/>
        </w:rPr>
      </w:pPr>
    </w:p>
    <w:p w14:paraId="2EEE78A6" w14:textId="3D3A4239" w:rsidR="00856011" w:rsidRPr="00F56560" w:rsidRDefault="00856011" w:rsidP="00F56560">
      <w:pPr>
        <w:pStyle w:val="ListParagraph"/>
        <w:widowControl w:val="0"/>
        <w:numPr>
          <w:ilvl w:val="0"/>
          <w:numId w:val="8"/>
        </w:numPr>
        <w:autoSpaceDE w:val="0"/>
        <w:autoSpaceDN w:val="0"/>
        <w:adjustRightInd w:val="0"/>
        <w:rPr>
          <w:rFonts w:ascii="Arial" w:hAnsi="Arial" w:cs="Arial"/>
          <w:color w:val="000000"/>
        </w:rPr>
      </w:pPr>
      <w:r w:rsidRPr="00F56560">
        <w:rPr>
          <w:rFonts w:ascii="Arial" w:hAnsi="Arial" w:cs="Arial"/>
          <w:color w:val="000000"/>
        </w:rPr>
        <w:t>Governance Committee (</w:t>
      </w:r>
      <w:r w:rsidR="005769D4" w:rsidRPr="00F56560">
        <w:rPr>
          <w:rFonts w:ascii="Arial" w:hAnsi="Arial" w:cs="Arial"/>
          <w:color w:val="000000"/>
        </w:rPr>
        <w:t>David Green and Raymond Burt</w:t>
      </w:r>
      <w:r w:rsidRPr="00F56560">
        <w:rPr>
          <w:rFonts w:ascii="Arial" w:hAnsi="Arial" w:cs="Arial"/>
          <w:color w:val="000000"/>
        </w:rPr>
        <w:t>)</w:t>
      </w:r>
    </w:p>
    <w:p w14:paraId="0B07970B" w14:textId="77777777" w:rsidR="00F56560" w:rsidRDefault="00F56560" w:rsidP="00F56560">
      <w:pPr>
        <w:widowControl w:val="0"/>
        <w:autoSpaceDE w:val="0"/>
        <w:autoSpaceDN w:val="0"/>
        <w:adjustRightInd w:val="0"/>
        <w:rPr>
          <w:rFonts w:ascii="Arial" w:hAnsi="Arial" w:cs="Arial"/>
          <w:color w:val="000000"/>
        </w:rPr>
      </w:pPr>
    </w:p>
    <w:p w14:paraId="548B31C6" w14:textId="1AD1DE05" w:rsidR="00F56560" w:rsidRPr="00F56560" w:rsidRDefault="00C46DC8" w:rsidP="00C46DC8">
      <w:pPr>
        <w:widowControl w:val="0"/>
        <w:autoSpaceDE w:val="0"/>
        <w:autoSpaceDN w:val="0"/>
        <w:adjustRightInd w:val="0"/>
        <w:ind w:left="720"/>
        <w:rPr>
          <w:rFonts w:ascii="Arial" w:hAnsi="Arial" w:cs="Arial"/>
          <w:color w:val="000000"/>
        </w:rPr>
      </w:pPr>
      <w:r>
        <w:rPr>
          <w:rFonts w:ascii="Arial" w:hAnsi="Arial" w:cs="Arial"/>
          <w:color w:val="000000"/>
        </w:rPr>
        <w:t>Working on hearing and grievance policies o</w:t>
      </w:r>
      <w:r w:rsidR="00A63A17">
        <w:rPr>
          <w:rFonts w:ascii="Arial" w:hAnsi="Arial" w:cs="Arial"/>
          <w:color w:val="000000"/>
        </w:rPr>
        <w:t>n campuses, making sure in line</w:t>
      </w:r>
      <w:r>
        <w:rPr>
          <w:rFonts w:ascii="Arial" w:hAnsi="Arial" w:cs="Arial"/>
          <w:color w:val="000000"/>
        </w:rPr>
        <w:t xml:space="preserve"> with UNC code.  Work on thinking about how faculty governance is working on our campuses, particularly in times of crisis.</w:t>
      </w:r>
    </w:p>
    <w:p w14:paraId="74B7BD4C" w14:textId="77777777" w:rsidR="008850D0" w:rsidRDefault="008850D0" w:rsidP="00856011">
      <w:pPr>
        <w:widowControl w:val="0"/>
        <w:autoSpaceDE w:val="0"/>
        <w:autoSpaceDN w:val="0"/>
        <w:adjustRightInd w:val="0"/>
        <w:rPr>
          <w:rFonts w:ascii="Arial" w:hAnsi="Arial" w:cs="Arial"/>
          <w:color w:val="000000"/>
        </w:rPr>
      </w:pPr>
    </w:p>
    <w:p w14:paraId="4F82B148" w14:textId="644AE3F5" w:rsidR="00A63A17" w:rsidRPr="00A63A17" w:rsidRDefault="00A63A17" w:rsidP="00A63A17">
      <w:pPr>
        <w:pStyle w:val="ListParagraph"/>
        <w:widowControl w:val="0"/>
        <w:numPr>
          <w:ilvl w:val="0"/>
          <w:numId w:val="8"/>
        </w:numPr>
        <w:autoSpaceDE w:val="0"/>
        <w:autoSpaceDN w:val="0"/>
        <w:adjustRightInd w:val="0"/>
        <w:rPr>
          <w:rFonts w:ascii="Arial" w:hAnsi="Arial" w:cs="Arial"/>
          <w:color w:val="000000"/>
        </w:rPr>
      </w:pPr>
      <w:r w:rsidRPr="00A63A17">
        <w:rPr>
          <w:rFonts w:ascii="Arial" w:hAnsi="Arial" w:cs="Arial"/>
          <w:color w:val="000000"/>
        </w:rPr>
        <w:t>HMI Caucus</w:t>
      </w:r>
    </w:p>
    <w:p w14:paraId="63D802E7" w14:textId="77777777" w:rsidR="00A63A17" w:rsidRDefault="00A63A17" w:rsidP="00A63A17">
      <w:pPr>
        <w:widowControl w:val="0"/>
        <w:autoSpaceDE w:val="0"/>
        <w:autoSpaceDN w:val="0"/>
        <w:adjustRightInd w:val="0"/>
        <w:rPr>
          <w:rFonts w:ascii="Arial" w:hAnsi="Arial" w:cs="Arial"/>
          <w:color w:val="000000"/>
        </w:rPr>
      </w:pPr>
    </w:p>
    <w:p w14:paraId="05A647EC" w14:textId="4EC27468" w:rsidR="00A63A17" w:rsidRDefault="006630D4" w:rsidP="00A63A17">
      <w:pPr>
        <w:widowControl w:val="0"/>
        <w:autoSpaceDE w:val="0"/>
        <w:autoSpaceDN w:val="0"/>
        <w:adjustRightInd w:val="0"/>
        <w:ind w:left="360"/>
        <w:rPr>
          <w:rFonts w:ascii="Arial" w:hAnsi="Arial" w:cs="Arial"/>
          <w:color w:val="000000"/>
        </w:rPr>
      </w:pPr>
      <w:r>
        <w:rPr>
          <w:rFonts w:ascii="Arial" w:hAnsi="Arial" w:cs="Arial"/>
          <w:color w:val="000000"/>
        </w:rPr>
        <w:t>Track how Academics First is affecting their campuses.  Think about now academic barriers to student success, as AF deals primarily with minimum standards.</w:t>
      </w:r>
    </w:p>
    <w:p w14:paraId="48891A4A" w14:textId="77777777" w:rsidR="006630D4" w:rsidRDefault="006630D4" w:rsidP="00A63A17">
      <w:pPr>
        <w:widowControl w:val="0"/>
        <w:autoSpaceDE w:val="0"/>
        <w:autoSpaceDN w:val="0"/>
        <w:adjustRightInd w:val="0"/>
        <w:ind w:left="360"/>
        <w:rPr>
          <w:rFonts w:ascii="Arial" w:hAnsi="Arial" w:cs="Arial"/>
          <w:color w:val="000000"/>
        </w:rPr>
      </w:pPr>
    </w:p>
    <w:p w14:paraId="14F8865C" w14:textId="4AA5E1D1" w:rsidR="006630D4" w:rsidRPr="006630D4" w:rsidRDefault="006630D4" w:rsidP="006630D4">
      <w:pPr>
        <w:pStyle w:val="ListParagraph"/>
        <w:widowControl w:val="0"/>
        <w:numPr>
          <w:ilvl w:val="0"/>
          <w:numId w:val="8"/>
        </w:numPr>
        <w:autoSpaceDE w:val="0"/>
        <w:autoSpaceDN w:val="0"/>
        <w:adjustRightInd w:val="0"/>
        <w:rPr>
          <w:rFonts w:ascii="Arial" w:hAnsi="Arial" w:cs="Arial"/>
          <w:color w:val="000000"/>
        </w:rPr>
      </w:pPr>
      <w:r w:rsidRPr="006630D4">
        <w:rPr>
          <w:rFonts w:ascii="Arial" w:hAnsi="Arial" w:cs="Arial"/>
          <w:color w:val="000000"/>
        </w:rPr>
        <w:t>Senate Chairs</w:t>
      </w:r>
    </w:p>
    <w:p w14:paraId="1D474354" w14:textId="77777777" w:rsidR="006630D4" w:rsidRDefault="006630D4" w:rsidP="006630D4">
      <w:pPr>
        <w:widowControl w:val="0"/>
        <w:autoSpaceDE w:val="0"/>
        <w:autoSpaceDN w:val="0"/>
        <w:adjustRightInd w:val="0"/>
        <w:rPr>
          <w:rFonts w:ascii="Arial" w:hAnsi="Arial" w:cs="Arial"/>
          <w:color w:val="000000"/>
        </w:rPr>
      </w:pPr>
    </w:p>
    <w:p w14:paraId="0810E9A4" w14:textId="6AAF207A" w:rsidR="006630D4" w:rsidRPr="006630D4" w:rsidRDefault="00304752" w:rsidP="006630D4">
      <w:pPr>
        <w:widowControl w:val="0"/>
        <w:autoSpaceDE w:val="0"/>
        <w:autoSpaceDN w:val="0"/>
        <w:adjustRightInd w:val="0"/>
        <w:ind w:left="360"/>
        <w:rPr>
          <w:rFonts w:ascii="Arial" w:hAnsi="Arial" w:cs="Arial"/>
          <w:color w:val="000000"/>
        </w:rPr>
      </w:pPr>
      <w:r>
        <w:rPr>
          <w:rFonts w:ascii="Arial" w:hAnsi="Arial" w:cs="Arial"/>
          <w:color w:val="000000"/>
        </w:rPr>
        <w:t>Form listing of faculty expertise on campus to form database.</w:t>
      </w:r>
      <w:r w:rsidR="00A52E3A">
        <w:rPr>
          <w:rFonts w:ascii="Arial" w:hAnsi="Arial" w:cs="Arial"/>
          <w:color w:val="000000"/>
        </w:rPr>
        <w:t xml:space="preserve">  Will also track progr</w:t>
      </w:r>
      <w:r w:rsidR="008F0DC8">
        <w:rPr>
          <w:rFonts w:ascii="Arial" w:hAnsi="Arial" w:cs="Arial"/>
          <w:color w:val="000000"/>
        </w:rPr>
        <w:t>am closures on campuses.</w:t>
      </w:r>
    </w:p>
    <w:p w14:paraId="70F8204A" w14:textId="77777777" w:rsidR="006630D4" w:rsidRDefault="006630D4" w:rsidP="00856011">
      <w:pPr>
        <w:widowControl w:val="0"/>
        <w:autoSpaceDE w:val="0"/>
        <w:autoSpaceDN w:val="0"/>
        <w:adjustRightInd w:val="0"/>
        <w:rPr>
          <w:rFonts w:ascii="Arial" w:hAnsi="Arial" w:cs="Arial"/>
          <w:color w:val="000000"/>
        </w:rPr>
      </w:pPr>
    </w:p>
    <w:p w14:paraId="51DBFD58" w14:textId="17732E77" w:rsidR="00C51FF9" w:rsidRDefault="002B0E56" w:rsidP="00856011">
      <w:pPr>
        <w:widowControl w:val="0"/>
        <w:autoSpaceDE w:val="0"/>
        <w:autoSpaceDN w:val="0"/>
        <w:adjustRightInd w:val="0"/>
        <w:rPr>
          <w:rFonts w:ascii="Arial" w:hAnsi="Arial" w:cs="Arial"/>
          <w:color w:val="000000"/>
        </w:rPr>
      </w:pPr>
      <w:r>
        <w:rPr>
          <w:rFonts w:ascii="Arial" w:hAnsi="Arial" w:cs="Arial"/>
          <w:color w:val="000000"/>
        </w:rPr>
        <w:t>Committees m</w:t>
      </w:r>
      <w:r w:rsidR="00C51FF9">
        <w:rPr>
          <w:rFonts w:ascii="Arial" w:hAnsi="Arial" w:cs="Arial"/>
          <w:color w:val="000000"/>
        </w:rPr>
        <w:t>et in advance of the Plenary Session.</w:t>
      </w:r>
    </w:p>
    <w:p w14:paraId="7F92FF8B" w14:textId="77777777" w:rsidR="00C51FF9" w:rsidRDefault="00C51FF9" w:rsidP="00856011">
      <w:pPr>
        <w:widowControl w:val="0"/>
        <w:autoSpaceDE w:val="0"/>
        <w:autoSpaceDN w:val="0"/>
        <w:adjustRightInd w:val="0"/>
        <w:rPr>
          <w:rFonts w:ascii="Arial" w:hAnsi="Arial" w:cs="Arial"/>
          <w:color w:val="000000"/>
        </w:rPr>
      </w:pPr>
    </w:p>
    <w:p w14:paraId="0D975645" w14:textId="77777777" w:rsidR="00856011" w:rsidRPr="00123114" w:rsidRDefault="00856011" w:rsidP="00856011">
      <w:pPr>
        <w:widowControl w:val="0"/>
        <w:autoSpaceDE w:val="0"/>
        <w:autoSpaceDN w:val="0"/>
        <w:adjustRightInd w:val="0"/>
        <w:rPr>
          <w:rFonts w:ascii="Arial" w:hAnsi="Arial" w:cs="Arial"/>
          <w:color w:val="000000"/>
        </w:rPr>
      </w:pPr>
      <w:r w:rsidRPr="00123114">
        <w:rPr>
          <w:rFonts w:ascii="Arial" w:hAnsi="Arial" w:cs="Arial"/>
          <w:color w:val="000000"/>
        </w:rPr>
        <w:t>2:45 Plenary Session (Board Room)</w:t>
      </w:r>
    </w:p>
    <w:p w14:paraId="38DFE660" w14:textId="77777777" w:rsidR="006F05C7" w:rsidRPr="00123114" w:rsidRDefault="006F05C7" w:rsidP="00856011">
      <w:pPr>
        <w:widowControl w:val="0"/>
        <w:autoSpaceDE w:val="0"/>
        <w:autoSpaceDN w:val="0"/>
        <w:adjustRightInd w:val="0"/>
        <w:rPr>
          <w:rFonts w:ascii="Arial" w:hAnsi="Arial" w:cs="Arial"/>
          <w:color w:val="000000"/>
        </w:rPr>
      </w:pPr>
    </w:p>
    <w:p w14:paraId="0095B4EA" w14:textId="59987360" w:rsidR="006F05C7" w:rsidRPr="00123114" w:rsidRDefault="006F05C7" w:rsidP="00856011">
      <w:pPr>
        <w:widowControl w:val="0"/>
        <w:autoSpaceDE w:val="0"/>
        <w:autoSpaceDN w:val="0"/>
        <w:adjustRightInd w:val="0"/>
        <w:rPr>
          <w:rFonts w:ascii="Arial" w:hAnsi="Arial" w:cs="Arial"/>
          <w:color w:val="000000"/>
        </w:rPr>
      </w:pPr>
      <w:r w:rsidRPr="00123114">
        <w:rPr>
          <w:rFonts w:ascii="Arial" w:hAnsi="Arial" w:cs="Arial"/>
          <w:color w:val="000000"/>
        </w:rPr>
        <w:t>Rigsby:  Announcements</w:t>
      </w:r>
    </w:p>
    <w:p w14:paraId="0A4A25CA" w14:textId="0FB33688" w:rsidR="006F05C7" w:rsidRPr="00123114" w:rsidRDefault="00CC0694" w:rsidP="00856011">
      <w:pPr>
        <w:widowControl w:val="0"/>
        <w:autoSpaceDE w:val="0"/>
        <w:autoSpaceDN w:val="0"/>
        <w:adjustRightInd w:val="0"/>
        <w:rPr>
          <w:rFonts w:ascii="Arial" w:hAnsi="Arial" w:cs="Arial"/>
          <w:color w:val="000000"/>
        </w:rPr>
      </w:pPr>
      <w:r>
        <w:rPr>
          <w:rFonts w:ascii="Arial" w:hAnsi="Arial" w:cs="Arial"/>
          <w:color w:val="000000"/>
        </w:rPr>
        <w:tab/>
        <w:t>The l</w:t>
      </w:r>
      <w:r w:rsidR="006F05C7" w:rsidRPr="00123114">
        <w:rPr>
          <w:rFonts w:ascii="Arial" w:hAnsi="Arial" w:cs="Arial"/>
          <w:color w:val="000000"/>
        </w:rPr>
        <w:t xml:space="preserve">ink to submit agenda </w:t>
      </w:r>
      <w:proofErr w:type="gramStart"/>
      <w:r w:rsidR="006F05C7" w:rsidRPr="00123114">
        <w:rPr>
          <w:rFonts w:ascii="Arial" w:hAnsi="Arial" w:cs="Arial"/>
          <w:color w:val="000000"/>
        </w:rPr>
        <w:t>items,</w:t>
      </w:r>
      <w:proofErr w:type="gramEnd"/>
      <w:r w:rsidR="006F05C7" w:rsidRPr="00123114">
        <w:rPr>
          <w:rFonts w:ascii="Arial" w:hAnsi="Arial" w:cs="Arial"/>
          <w:color w:val="000000"/>
        </w:rPr>
        <w:t xml:space="preserve"> will come out two weeks </w:t>
      </w:r>
      <w:r w:rsidR="00B37D53" w:rsidRPr="00123114">
        <w:rPr>
          <w:rFonts w:ascii="Arial" w:hAnsi="Arial" w:cs="Arial"/>
          <w:color w:val="000000"/>
        </w:rPr>
        <w:t>before meeting</w:t>
      </w:r>
      <w:r w:rsidR="00F53E2E">
        <w:rPr>
          <w:rFonts w:ascii="Arial" w:hAnsi="Arial" w:cs="Arial"/>
          <w:color w:val="000000"/>
        </w:rPr>
        <w:t>.</w:t>
      </w:r>
    </w:p>
    <w:p w14:paraId="488F09AC" w14:textId="0A59329B" w:rsidR="006F05C7" w:rsidRPr="00123114" w:rsidRDefault="006F05C7" w:rsidP="00856011">
      <w:pPr>
        <w:widowControl w:val="0"/>
        <w:autoSpaceDE w:val="0"/>
        <w:autoSpaceDN w:val="0"/>
        <w:adjustRightInd w:val="0"/>
        <w:rPr>
          <w:rFonts w:ascii="Arial" w:hAnsi="Arial" w:cs="Arial"/>
          <w:color w:val="000000"/>
        </w:rPr>
      </w:pPr>
      <w:r w:rsidRPr="00123114">
        <w:rPr>
          <w:rFonts w:ascii="Arial" w:hAnsi="Arial" w:cs="Arial"/>
          <w:color w:val="000000"/>
        </w:rPr>
        <w:tab/>
        <w:t>Re</w:t>
      </w:r>
      <w:r w:rsidR="00F53E2E">
        <w:rPr>
          <w:rFonts w:ascii="Arial" w:hAnsi="Arial" w:cs="Arial"/>
          <w:color w:val="000000"/>
        </w:rPr>
        <w:t>minder to re</w:t>
      </w:r>
      <w:r w:rsidRPr="00123114">
        <w:rPr>
          <w:rFonts w:ascii="Arial" w:hAnsi="Arial" w:cs="Arial"/>
          <w:color w:val="000000"/>
        </w:rPr>
        <w:t xml:space="preserve">ad strategic </w:t>
      </w:r>
      <w:r w:rsidR="00B37D53" w:rsidRPr="00123114">
        <w:rPr>
          <w:rFonts w:ascii="Arial" w:hAnsi="Arial" w:cs="Arial"/>
          <w:color w:val="000000"/>
        </w:rPr>
        <w:t>plan</w:t>
      </w:r>
      <w:r w:rsidRPr="00123114">
        <w:rPr>
          <w:rFonts w:ascii="Arial" w:hAnsi="Arial" w:cs="Arial"/>
          <w:color w:val="000000"/>
        </w:rPr>
        <w:t xml:space="preserve"> materials on website</w:t>
      </w:r>
      <w:r w:rsidR="00F53E2E">
        <w:rPr>
          <w:rFonts w:ascii="Arial" w:hAnsi="Arial" w:cs="Arial"/>
          <w:color w:val="000000"/>
        </w:rPr>
        <w:t>.</w:t>
      </w:r>
    </w:p>
    <w:p w14:paraId="7B44E4CC" w14:textId="1AF724AD" w:rsidR="006F05C7" w:rsidRPr="00123114" w:rsidRDefault="006F05C7" w:rsidP="00856011">
      <w:pPr>
        <w:widowControl w:val="0"/>
        <w:autoSpaceDE w:val="0"/>
        <w:autoSpaceDN w:val="0"/>
        <w:adjustRightInd w:val="0"/>
        <w:rPr>
          <w:rFonts w:ascii="Arial" w:hAnsi="Arial" w:cs="Arial"/>
          <w:color w:val="000000"/>
        </w:rPr>
      </w:pPr>
      <w:r w:rsidRPr="00123114">
        <w:rPr>
          <w:rFonts w:ascii="Arial" w:hAnsi="Arial" w:cs="Arial"/>
          <w:color w:val="000000"/>
        </w:rPr>
        <w:tab/>
      </w:r>
      <w:proofErr w:type="gramStart"/>
      <w:r w:rsidRPr="00123114">
        <w:rPr>
          <w:rFonts w:ascii="Arial" w:hAnsi="Arial" w:cs="Arial"/>
          <w:color w:val="000000"/>
        </w:rPr>
        <w:t>Introduction of Maggie O’Hare as new Director of E-Learning</w:t>
      </w:r>
      <w:r w:rsidR="00F53E2E">
        <w:rPr>
          <w:rFonts w:ascii="Arial" w:hAnsi="Arial" w:cs="Arial"/>
          <w:color w:val="000000"/>
        </w:rPr>
        <w:t>.</w:t>
      </w:r>
      <w:proofErr w:type="gramEnd"/>
    </w:p>
    <w:p w14:paraId="573D92C3" w14:textId="4B9BDB53" w:rsidR="006F05C7" w:rsidRPr="00123114" w:rsidRDefault="006F05C7" w:rsidP="00856011">
      <w:pPr>
        <w:widowControl w:val="0"/>
        <w:autoSpaceDE w:val="0"/>
        <w:autoSpaceDN w:val="0"/>
        <w:adjustRightInd w:val="0"/>
        <w:rPr>
          <w:rFonts w:ascii="Arial" w:hAnsi="Arial" w:cs="Arial"/>
          <w:color w:val="000000"/>
        </w:rPr>
      </w:pPr>
      <w:r w:rsidRPr="00123114">
        <w:rPr>
          <w:rFonts w:ascii="Arial" w:hAnsi="Arial" w:cs="Arial"/>
          <w:color w:val="000000"/>
        </w:rPr>
        <w:tab/>
      </w:r>
      <w:proofErr w:type="gramStart"/>
      <w:r w:rsidR="00CC0694">
        <w:rPr>
          <w:rFonts w:ascii="Arial" w:hAnsi="Arial" w:cs="Arial"/>
          <w:color w:val="000000"/>
        </w:rPr>
        <w:t>Introduction of the n</w:t>
      </w:r>
      <w:r w:rsidRPr="00123114">
        <w:rPr>
          <w:rFonts w:ascii="Arial" w:hAnsi="Arial" w:cs="Arial"/>
          <w:color w:val="000000"/>
        </w:rPr>
        <w:t>ew Chief of Staff – Kevin Fitzgerald</w:t>
      </w:r>
      <w:r w:rsidR="00F53E2E">
        <w:rPr>
          <w:rFonts w:ascii="Arial" w:hAnsi="Arial" w:cs="Arial"/>
          <w:color w:val="000000"/>
        </w:rPr>
        <w:t>.</w:t>
      </w:r>
      <w:proofErr w:type="gramEnd"/>
    </w:p>
    <w:p w14:paraId="31F429FD" w14:textId="31ABC3E3" w:rsidR="006F05C7" w:rsidRPr="00123114" w:rsidRDefault="006F05C7" w:rsidP="00856011">
      <w:pPr>
        <w:widowControl w:val="0"/>
        <w:autoSpaceDE w:val="0"/>
        <w:autoSpaceDN w:val="0"/>
        <w:adjustRightInd w:val="0"/>
        <w:rPr>
          <w:rFonts w:ascii="Arial" w:hAnsi="Arial" w:cs="Arial"/>
          <w:color w:val="000000"/>
        </w:rPr>
      </w:pPr>
      <w:r w:rsidRPr="00123114">
        <w:rPr>
          <w:rFonts w:ascii="Arial" w:hAnsi="Arial" w:cs="Arial"/>
          <w:color w:val="000000"/>
        </w:rPr>
        <w:tab/>
        <w:t xml:space="preserve">Bruce </w:t>
      </w:r>
      <w:proofErr w:type="spellStart"/>
      <w:r w:rsidRPr="00123114">
        <w:rPr>
          <w:rFonts w:ascii="Arial" w:hAnsi="Arial" w:cs="Arial"/>
          <w:color w:val="000000"/>
        </w:rPr>
        <w:t>Mallett</w:t>
      </w:r>
      <w:r w:rsidR="005769D4">
        <w:rPr>
          <w:rFonts w:ascii="Arial" w:hAnsi="Arial" w:cs="Arial"/>
          <w:color w:val="000000"/>
        </w:rPr>
        <w:t>e</w:t>
      </w:r>
      <w:proofErr w:type="spellEnd"/>
      <w:r w:rsidRPr="00123114">
        <w:rPr>
          <w:rFonts w:ascii="Arial" w:hAnsi="Arial" w:cs="Arial"/>
          <w:color w:val="000000"/>
        </w:rPr>
        <w:t xml:space="preserve"> is retiring</w:t>
      </w:r>
      <w:r w:rsidR="00F53E2E">
        <w:rPr>
          <w:rFonts w:ascii="Arial" w:hAnsi="Arial" w:cs="Arial"/>
          <w:color w:val="000000"/>
        </w:rPr>
        <w:t>.</w:t>
      </w:r>
    </w:p>
    <w:p w14:paraId="1460C3A3" w14:textId="77777777" w:rsidR="006F05C7" w:rsidRPr="00123114" w:rsidRDefault="006F05C7" w:rsidP="00856011">
      <w:pPr>
        <w:widowControl w:val="0"/>
        <w:autoSpaceDE w:val="0"/>
        <w:autoSpaceDN w:val="0"/>
        <w:adjustRightInd w:val="0"/>
        <w:rPr>
          <w:rFonts w:ascii="Arial" w:hAnsi="Arial" w:cs="Arial"/>
          <w:color w:val="000000"/>
        </w:rPr>
      </w:pPr>
    </w:p>
    <w:p w14:paraId="4DC7BFF4" w14:textId="4B703B32" w:rsidR="008850D0" w:rsidRPr="00123114" w:rsidRDefault="005A2B2D" w:rsidP="008850D0">
      <w:pPr>
        <w:widowControl w:val="0"/>
        <w:autoSpaceDE w:val="0"/>
        <w:autoSpaceDN w:val="0"/>
        <w:adjustRightInd w:val="0"/>
        <w:rPr>
          <w:rFonts w:ascii="Arial" w:hAnsi="Arial" w:cs="Arial"/>
          <w:color w:val="000000"/>
        </w:rPr>
      </w:pPr>
      <w:r>
        <w:rPr>
          <w:rFonts w:ascii="Arial" w:hAnsi="Arial" w:cs="Arial"/>
          <w:color w:val="000000"/>
        </w:rPr>
        <w:t>Voted a</w:t>
      </w:r>
      <w:r w:rsidR="00856011" w:rsidRPr="00123114">
        <w:rPr>
          <w:rFonts w:ascii="Arial" w:hAnsi="Arial" w:cs="Arial"/>
          <w:color w:val="000000"/>
        </w:rPr>
        <w:t>pproval o</w:t>
      </w:r>
      <w:r w:rsidR="008850D0" w:rsidRPr="00123114">
        <w:rPr>
          <w:rFonts w:ascii="Arial" w:hAnsi="Arial" w:cs="Arial"/>
          <w:color w:val="000000"/>
        </w:rPr>
        <w:t>f the March 2012 Meeting Minutes</w:t>
      </w:r>
    </w:p>
    <w:p w14:paraId="01D54001" w14:textId="031BD739" w:rsidR="00856011" w:rsidRPr="00123114" w:rsidRDefault="00856011" w:rsidP="008850D0">
      <w:pPr>
        <w:rPr>
          <w:rFonts w:ascii="Arial" w:hAnsi="Arial" w:cs="Arial"/>
        </w:rPr>
      </w:pPr>
      <w:r w:rsidRPr="00123114">
        <w:rPr>
          <w:rFonts w:ascii="Arial" w:hAnsi="Arial" w:cs="Arial"/>
        </w:rPr>
        <w:lastRenderedPageBreak/>
        <w:t>(</w:t>
      </w:r>
      <w:r w:rsidRPr="00123114">
        <w:rPr>
          <w:rFonts w:ascii="Arial" w:hAnsi="Arial" w:cs="Arial"/>
          <w:color w:val="0000FF"/>
        </w:rPr>
        <w:t>http://www.northcarolina.edu/fa_meetings/index.php?pg=vb&amp;node_id=s13006</w:t>
      </w:r>
      <w:r w:rsidRPr="00123114">
        <w:rPr>
          <w:rFonts w:ascii="Arial" w:hAnsi="Arial" w:cs="Arial"/>
        </w:rPr>
        <w:t>)</w:t>
      </w:r>
    </w:p>
    <w:p w14:paraId="59CDB70F" w14:textId="77777777" w:rsidR="00E74AA5" w:rsidRDefault="00E74AA5" w:rsidP="00856011">
      <w:pPr>
        <w:widowControl w:val="0"/>
        <w:autoSpaceDE w:val="0"/>
        <w:autoSpaceDN w:val="0"/>
        <w:adjustRightInd w:val="0"/>
        <w:rPr>
          <w:rFonts w:ascii="Arial" w:hAnsi="Arial" w:cs="Arial"/>
          <w:color w:val="000000"/>
        </w:rPr>
      </w:pPr>
    </w:p>
    <w:p w14:paraId="7832F979" w14:textId="103459CD" w:rsidR="00856011" w:rsidRPr="00123114" w:rsidRDefault="00856011" w:rsidP="00856011">
      <w:pPr>
        <w:widowControl w:val="0"/>
        <w:autoSpaceDE w:val="0"/>
        <w:autoSpaceDN w:val="0"/>
        <w:adjustRightInd w:val="0"/>
        <w:rPr>
          <w:rFonts w:ascii="Arial" w:hAnsi="Arial" w:cs="Arial"/>
          <w:color w:val="000000"/>
        </w:rPr>
      </w:pPr>
      <w:r w:rsidRPr="00123114">
        <w:rPr>
          <w:rFonts w:ascii="Arial" w:hAnsi="Arial" w:cs="Arial"/>
          <w:color w:val="000000"/>
        </w:rPr>
        <w:t>C</w:t>
      </w:r>
      <w:r w:rsidR="00E74AA5">
        <w:rPr>
          <w:rFonts w:ascii="Arial" w:hAnsi="Arial" w:cs="Arial"/>
          <w:color w:val="000000"/>
        </w:rPr>
        <w:t>ommittee Reports and discussion</w:t>
      </w:r>
    </w:p>
    <w:p w14:paraId="67BB8E51" w14:textId="77777777" w:rsidR="006F05C7" w:rsidRPr="00123114" w:rsidRDefault="006F05C7" w:rsidP="00856011">
      <w:pPr>
        <w:widowControl w:val="0"/>
        <w:autoSpaceDE w:val="0"/>
        <w:autoSpaceDN w:val="0"/>
        <w:adjustRightInd w:val="0"/>
        <w:rPr>
          <w:rFonts w:ascii="Arial" w:hAnsi="Arial" w:cs="Arial"/>
          <w:color w:val="000000"/>
        </w:rPr>
      </w:pPr>
    </w:p>
    <w:p w14:paraId="214F97EA" w14:textId="054FA881" w:rsidR="006F05C7" w:rsidRDefault="006F05C7" w:rsidP="00856011">
      <w:pPr>
        <w:widowControl w:val="0"/>
        <w:autoSpaceDE w:val="0"/>
        <w:autoSpaceDN w:val="0"/>
        <w:adjustRightInd w:val="0"/>
        <w:rPr>
          <w:rFonts w:ascii="Arial" w:hAnsi="Arial" w:cs="Arial"/>
          <w:color w:val="000000"/>
        </w:rPr>
      </w:pPr>
      <w:r w:rsidRPr="00123114">
        <w:rPr>
          <w:rFonts w:ascii="Arial" w:hAnsi="Arial" w:cs="Arial"/>
          <w:color w:val="000000"/>
        </w:rPr>
        <w:t>Student Success-Andrew Morehead</w:t>
      </w:r>
    </w:p>
    <w:p w14:paraId="6FB927B0" w14:textId="7783464C" w:rsidR="005447F3" w:rsidRDefault="005447F3" w:rsidP="00856011">
      <w:pPr>
        <w:widowControl w:val="0"/>
        <w:autoSpaceDE w:val="0"/>
        <w:autoSpaceDN w:val="0"/>
        <w:adjustRightInd w:val="0"/>
        <w:rPr>
          <w:rFonts w:ascii="Arial" w:hAnsi="Arial" w:cs="Arial"/>
          <w:color w:val="000000"/>
        </w:rPr>
      </w:pPr>
      <w:r>
        <w:rPr>
          <w:rFonts w:ascii="Arial" w:hAnsi="Arial" w:cs="Arial"/>
          <w:color w:val="000000"/>
        </w:rPr>
        <w:tab/>
        <w:t>Lively discussion</w:t>
      </w:r>
    </w:p>
    <w:p w14:paraId="52ED5FDB" w14:textId="0AED3C29" w:rsidR="005447F3" w:rsidRDefault="005447F3" w:rsidP="00856011">
      <w:pPr>
        <w:widowControl w:val="0"/>
        <w:autoSpaceDE w:val="0"/>
        <w:autoSpaceDN w:val="0"/>
        <w:adjustRightInd w:val="0"/>
        <w:rPr>
          <w:rFonts w:ascii="Arial" w:hAnsi="Arial" w:cs="Arial"/>
          <w:color w:val="000000"/>
        </w:rPr>
      </w:pPr>
      <w:r>
        <w:rPr>
          <w:rFonts w:ascii="Arial" w:hAnsi="Arial" w:cs="Arial"/>
          <w:color w:val="000000"/>
        </w:rPr>
        <w:tab/>
        <w:t>Consensus that we should be doing this, but not agreement on how</w:t>
      </w:r>
    </w:p>
    <w:p w14:paraId="022CC77A" w14:textId="3A8B1991" w:rsidR="005447F3" w:rsidRDefault="005447F3" w:rsidP="00856011">
      <w:pPr>
        <w:widowControl w:val="0"/>
        <w:autoSpaceDE w:val="0"/>
        <w:autoSpaceDN w:val="0"/>
        <w:adjustRightInd w:val="0"/>
        <w:rPr>
          <w:rFonts w:ascii="Arial" w:hAnsi="Arial" w:cs="Arial"/>
          <w:color w:val="000000"/>
        </w:rPr>
      </w:pPr>
      <w:r>
        <w:rPr>
          <w:rFonts w:ascii="Arial" w:hAnsi="Arial" w:cs="Arial"/>
          <w:color w:val="000000"/>
        </w:rPr>
        <w:tab/>
        <w:t>Assess soft skills vs. hard skills</w:t>
      </w:r>
    </w:p>
    <w:p w14:paraId="4A29A426" w14:textId="4D77846C" w:rsidR="005447F3" w:rsidRDefault="005447F3" w:rsidP="00856011">
      <w:pPr>
        <w:widowControl w:val="0"/>
        <w:autoSpaceDE w:val="0"/>
        <w:autoSpaceDN w:val="0"/>
        <w:adjustRightInd w:val="0"/>
        <w:rPr>
          <w:rFonts w:ascii="Arial" w:hAnsi="Arial" w:cs="Arial"/>
          <w:color w:val="000000"/>
        </w:rPr>
      </w:pPr>
      <w:r>
        <w:rPr>
          <w:rFonts w:ascii="Arial" w:hAnsi="Arial" w:cs="Arial"/>
          <w:color w:val="000000"/>
        </w:rPr>
        <w:tab/>
        <w:t>Can we use SACS data to access academic quality?</w:t>
      </w:r>
    </w:p>
    <w:p w14:paraId="05609D15" w14:textId="5982096E" w:rsidR="005447F3" w:rsidRDefault="005447F3" w:rsidP="005447F3">
      <w:pPr>
        <w:widowControl w:val="0"/>
        <w:autoSpaceDE w:val="0"/>
        <w:autoSpaceDN w:val="0"/>
        <w:adjustRightInd w:val="0"/>
        <w:ind w:left="1440" w:hanging="720"/>
        <w:rPr>
          <w:rFonts w:ascii="Arial" w:hAnsi="Arial" w:cs="Arial"/>
          <w:color w:val="000000"/>
        </w:rPr>
      </w:pPr>
      <w:r>
        <w:rPr>
          <w:rFonts w:ascii="Arial" w:hAnsi="Arial" w:cs="Arial"/>
          <w:color w:val="000000"/>
        </w:rPr>
        <w:t>Committee agrees that Early Warning document forwarded to the committee was a good idea with its general guidelines requiring that early warnings be given in a timely manner without being overly specific about timing.</w:t>
      </w:r>
    </w:p>
    <w:p w14:paraId="2D34855F" w14:textId="77777777" w:rsidR="005447F3" w:rsidRPr="00123114" w:rsidRDefault="005447F3" w:rsidP="00856011">
      <w:pPr>
        <w:widowControl w:val="0"/>
        <w:autoSpaceDE w:val="0"/>
        <w:autoSpaceDN w:val="0"/>
        <w:adjustRightInd w:val="0"/>
        <w:rPr>
          <w:rFonts w:ascii="Arial" w:hAnsi="Arial" w:cs="Arial"/>
          <w:color w:val="000000"/>
        </w:rPr>
      </w:pPr>
    </w:p>
    <w:p w14:paraId="25D2067D" w14:textId="09296F29" w:rsidR="006F05C7" w:rsidRPr="00123114" w:rsidRDefault="006F05C7" w:rsidP="00856011">
      <w:pPr>
        <w:widowControl w:val="0"/>
        <w:autoSpaceDE w:val="0"/>
        <w:autoSpaceDN w:val="0"/>
        <w:adjustRightInd w:val="0"/>
        <w:rPr>
          <w:rFonts w:ascii="Arial" w:hAnsi="Arial" w:cs="Arial"/>
          <w:color w:val="000000"/>
        </w:rPr>
      </w:pPr>
      <w:r w:rsidRPr="00123114">
        <w:rPr>
          <w:rFonts w:ascii="Arial" w:hAnsi="Arial" w:cs="Arial"/>
          <w:color w:val="000000"/>
        </w:rPr>
        <w:t>Articulation Issues-Sarah Russell</w:t>
      </w:r>
    </w:p>
    <w:p w14:paraId="5C000E17" w14:textId="57B51F37" w:rsidR="006F05C7" w:rsidRPr="00123114" w:rsidRDefault="006F05C7" w:rsidP="00856011">
      <w:pPr>
        <w:widowControl w:val="0"/>
        <w:autoSpaceDE w:val="0"/>
        <w:autoSpaceDN w:val="0"/>
        <w:adjustRightInd w:val="0"/>
        <w:rPr>
          <w:rFonts w:ascii="Arial" w:hAnsi="Arial" w:cs="Arial"/>
          <w:color w:val="000000"/>
        </w:rPr>
      </w:pPr>
      <w:r w:rsidRPr="00123114">
        <w:rPr>
          <w:rFonts w:ascii="Arial" w:hAnsi="Arial" w:cs="Arial"/>
          <w:color w:val="000000"/>
        </w:rPr>
        <w:tab/>
        <w:t>Community College Transfer Issue-Generally Core Courses well handled</w:t>
      </w:r>
    </w:p>
    <w:p w14:paraId="159A3377" w14:textId="33F82EE6" w:rsidR="006F05C7" w:rsidRPr="00123114" w:rsidRDefault="006F05C7" w:rsidP="00415FEC">
      <w:pPr>
        <w:widowControl w:val="0"/>
        <w:autoSpaceDE w:val="0"/>
        <w:autoSpaceDN w:val="0"/>
        <w:adjustRightInd w:val="0"/>
        <w:ind w:left="1440" w:hanging="720"/>
        <w:rPr>
          <w:rFonts w:ascii="Arial" w:hAnsi="Arial" w:cs="Arial"/>
          <w:color w:val="000000"/>
        </w:rPr>
      </w:pPr>
      <w:proofErr w:type="gramStart"/>
      <w:r w:rsidRPr="00123114">
        <w:rPr>
          <w:rFonts w:ascii="Arial" w:hAnsi="Arial" w:cs="Arial"/>
          <w:color w:val="000000"/>
        </w:rPr>
        <w:t>Discussion of how well students are advised, expectations, understandings, etc.</w:t>
      </w:r>
      <w:proofErr w:type="gramEnd"/>
    </w:p>
    <w:p w14:paraId="5A7B69A7" w14:textId="5C2FD356" w:rsidR="006F05C7" w:rsidRPr="00123114" w:rsidRDefault="00415FEC" w:rsidP="00856011">
      <w:pPr>
        <w:widowControl w:val="0"/>
        <w:autoSpaceDE w:val="0"/>
        <w:autoSpaceDN w:val="0"/>
        <w:adjustRightInd w:val="0"/>
        <w:rPr>
          <w:rFonts w:ascii="Arial" w:hAnsi="Arial" w:cs="Arial"/>
          <w:color w:val="000000"/>
        </w:rPr>
      </w:pPr>
      <w:r>
        <w:rPr>
          <w:rFonts w:ascii="Arial" w:hAnsi="Arial" w:cs="Arial"/>
          <w:color w:val="000000"/>
        </w:rPr>
        <w:tab/>
      </w:r>
      <w:r w:rsidR="006F05C7" w:rsidRPr="00123114">
        <w:rPr>
          <w:rFonts w:ascii="Arial" w:hAnsi="Arial" w:cs="Arial"/>
          <w:color w:val="000000"/>
        </w:rPr>
        <w:t>Action Items-How does each campus handled transfers and who advises</w:t>
      </w:r>
      <w:r w:rsidR="006F05C7" w:rsidRPr="00123114">
        <w:rPr>
          <w:rFonts w:ascii="Arial" w:hAnsi="Arial" w:cs="Arial"/>
          <w:color w:val="000000"/>
        </w:rPr>
        <w:tab/>
      </w:r>
    </w:p>
    <w:p w14:paraId="19DFCC1C" w14:textId="62C86B6E" w:rsidR="006F05C7" w:rsidRPr="00123114" w:rsidRDefault="00415FEC" w:rsidP="00856011">
      <w:pPr>
        <w:widowControl w:val="0"/>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sidR="006F05C7" w:rsidRPr="00123114">
        <w:rPr>
          <w:rFonts w:ascii="Arial" w:hAnsi="Arial" w:cs="Arial"/>
          <w:color w:val="000000"/>
        </w:rPr>
        <w:t>Is this a single office, etc.</w:t>
      </w:r>
    </w:p>
    <w:p w14:paraId="441500E5" w14:textId="2B5947CF" w:rsidR="006F05C7" w:rsidRDefault="006F05C7" w:rsidP="00856011">
      <w:pPr>
        <w:widowControl w:val="0"/>
        <w:autoSpaceDE w:val="0"/>
        <w:autoSpaceDN w:val="0"/>
        <w:adjustRightInd w:val="0"/>
        <w:rPr>
          <w:rFonts w:ascii="Arial" w:hAnsi="Arial" w:cs="Arial"/>
          <w:color w:val="000000"/>
        </w:rPr>
      </w:pPr>
      <w:r w:rsidRPr="00123114">
        <w:rPr>
          <w:rFonts w:ascii="Arial" w:hAnsi="Arial" w:cs="Arial"/>
          <w:color w:val="000000"/>
        </w:rPr>
        <w:tab/>
        <w:t xml:space="preserve">Future-Where online courses, international, </w:t>
      </w:r>
      <w:proofErr w:type="spellStart"/>
      <w:r w:rsidRPr="00123114">
        <w:rPr>
          <w:rFonts w:ascii="Arial" w:hAnsi="Arial" w:cs="Arial"/>
          <w:color w:val="000000"/>
        </w:rPr>
        <w:t>etc</w:t>
      </w:r>
      <w:proofErr w:type="spellEnd"/>
      <w:r w:rsidRPr="00123114">
        <w:rPr>
          <w:rFonts w:ascii="Arial" w:hAnsi="Arial" w:cs="Arial"/>
          <w:color w:val="000000"/>
        </w:rPr>
        <w:t xml:space="preserve"> </w:t>
      </w:r>
      <w:proofErr w:type="gramStart"/>
      <w:r w:rsidRPr="00123114">
        <w:rPr>
          <w:rFonts w:ascii="Arial" w:hAnsi="Arial" w:cs="Arial"/>
          <w:color w:val="000000"/>
        </w:rPr>
        <w:t>are</w:t>
      </w:r>
      <w:proofErr w:type="gramEnd"/>
      <w:r w:rsidRPr="00123114">
        <w:rPr>
          <w:rFonts w:ascii="Arial" w:hAnsi="Arial" w:cs="Arial"/>
          <w:color w:val="000000"/>
        </w:rPr>
        <w:t xml:space="preserve"> going</w:t>
      </w:r>
      <w:r w:rsidR="00415FEC">
        <w:rPr>
          <w:rFonts w:ascii="Arial" w:hAnsi="Arial" w:cs="Arial"/>
          <w:color w:val="000000"/>
        </w:rPr>
        <w:t>?</w:t>
      </w:r>
    </w:p>
    <w:p w14:paraId="3DCE3879" w14:textId="77777777" w:rsidR="00415FEC" w:rsidRPr="00123114" w:rsidRDefault="00415FEC" w:rsidP="00856011">
      <w:pPr>
        <w:widowControl w:val="0"/>
        <w:autoSpaceDE w:val="0"/>
        <w:autoSpaceDN w:val="0"/>
        <w:adjustRightInd w:val="0"/>
        <w:rPr>
          <w:rFonts w:ascii="Arial" w:hAnsi="Arial" w:cs="Arial"/>
          <w:color w:val="000000"/>
        </w:rPr>
      </w:pPr>
    </w:p>
    <w:p w14:paraId="3886DE1A" w14:textId="77777777" w:rsidR="00985356" w:rsidRPr="00985356" w:rsidRDefault="006F05C7" w:rsidP="00985356">
      <w:pPr>
        <w:widowControl w:val="0"/>
        <w:autoSpaceDE w:val="0"/>
        <w:autoSpaceDN w:val="0"/>
        <w:adjustRightInd w:val="0"/>
        <w:rPr>
          <w:rFonts w:ascii="Arial" w:hAnsi="Arial" w:cs="Arial"/>
          <w:b/>
          <w:bCs/>
          <w:color w:val="000000"/>
        </w:rPr>
      </w:pPr>
      <w:r w:rsidRPr="00123114">
        <w:rPr>
          <w:rFonts w:ascii="Arial" w:hAnsi="Arial" w:cs="Arial"/>
          <w:color w:val="000000"/>
        </w:rPr>
        <w:t>International-</w:t>
      </w:r>
      <w:r w:rsidR="00977892">
        <w:rPr>
          <w:rFonts w:ascii="Arial" w:hAnsi="Arial" w:cs="Arial"/>
          <w:color w:val="000000"/>
        </w:rPr>
        <w:t xml:space="preserve">Margery </w:t>
      </w:r>
      <w:r w:rsidR="00985356" w:rsidRPr="00985356">
        <w:rPr>
          <w:rFonts w:ascii="Arial" w:hAnsi="Arial" w:cs="Arial"/>
          <w:bCs/>
          <w:color w:val="000000"/>
        </w:rPr>
        <w:t>Coulson-Clark</w:t>
      </w:r>
    </w:p>
    <w:p w14:paraId="1CD2432A" w14:textId="47A44FBB" w:rsidR="006F05C7" w:rsidRPr="00123114" w:rsidRDefault="00985356" w:rsidP="00856011">
      <w:pPr>
        <w:widowControl w:val="0"/>
        <w:autoSpaceDE w:val="0"/>
        <w:autoSpaceDN w:val="0"/>
        <w:adjustRightInd w:val="0"/>
        <w:rPr>
          <w:rFonts w:ascii="Arial" w:hAnsi="Arial" w:cs="Arial"/>
          <w:color w:val="000000"/>
        </w:rPr>
      </w:pPr>
      <w:r>
        <w:rPr>
          <w:rFonts w:ascii="Arial" w:hAnsi="Arial" w:cs="Arial"/>
          <w:color w:val="000000"/>
        </w:rPr>
        <w:tab/>
      </w:r>
      <w:r w:rsidR="006F05C7" w:rsidRPr="00123114">
        <w:rPr>
          <w:rFonts w:ascii="Arial" w:hAnsi="Arial" w:cs="Arial"/>
          <w:color w:val="000000"/>
        </w:rPr>
        <w:t xml:space="preserve">How can we use economies of scale to streamline </w:t>
      </w:r>
      <w:r w:rsidR="00E37862" w:rsidRPr="00123114">
        <w:rPr>
          <w:rFonts w:ascii="Arial" w:hAnsi="Arial" w:cs="Arial"/>
          <w:color w:val="000000"/>
        </w:rPr>
        <w:t>process?</w:t>
      </w:r>
    </w:p>
    <w:p w14:paraId="49676BD6" w14:textId="47113417" w:rsidR="006F05C7" w:rsidRPr="00123114" w:rsidRDefault="006F05C7" w:rsidP="00856011">
      <w:pPr>
        <w:widowControl w:val="0"/>
        <w:autoSpaceDE w:val="0"/>
        <w:autoSpaceDN w:val="0"/>
        <w:adjustRightInd w:val="0"/>
        <w:rPr>
          <w:rFonts w:ascii="Arial" w:hAnsi="Arial" w:cs="Arial"/>
          <w:color w:val="000000"/>
        </w:rPr>
      </w:pPr>
      <w:r w:rsidRPr="00123114">
        <w:rPr>
          <w:rFonts w:ascii="Arial" w:hAnsi="Arial" w:cs="Arial"/>
          <w:color w:val="000000"/>
        </w:rPr>
        <w:tab/>
        <w:t>How is rigor assessed?</w:t>
      </w:r>
    </w:p>
    <w:p w14:paraId="78AAAF3A" w14:textId="249E5D53" w:rsidR="006F05C7" w:rsidRPr="00123114" w:rsidRDefault="006F05C7" w:rsidP="00856011">
      <w:pPr>
        <w:widowControl w:val="0"/>
        <w:autoSpaceDE w:val="0"/>
        <w:autoSpaceDN w:val="0"/>
        <w:adjustRightInd w:val="0"/>
        <w:rPr>
          <w:rFonts w:ascii="Arial" w:hAnsi="Arial" w:cs="Arial"/>
          <w:color w:val="000000"/>
        </w:rPr>
      </w:pPr>
      <w:r w:rsidRPr="00123114">
        <w:rPr>
          <w:rFonts w:ascii="Arial" w:hAnsi="Arial" w:cs="Arial"/>
          <w:color w:val="000000"/>
        </w:rPr>
        <w:tab/>
        <w:t>Identify students who are ambassadors abroad?</w:t>
      </w:r>
    </w:p>
    <w:p w14:paraId="7A081F1C" w14:textId="0E88E8A7" w:rsidR="006F05C7" w:rsidRPr="00123114" w:rsidRDefault="006F05C7" w:rsidP="00856011">
      <w:pPr>
        <w:widowControl w:val="0"/>
        <w:autoSpaceDE w:val="0"/>
        <w:autoSpaceDN w:val="0"/>
        <w:adjustRightInd w:val="0"/>
        <w:rPr>
          <w:rFonts w:ascii="Arial" w:hAnsi="Arial" w:cs="Arial"/>
          <w:color w:val="000000"/>
        </w:rPr>
      </w:pPr>
      <w:r w:rsidRPr="00123114">
        <w:rPr>
          <w:rFonts w:ascii="Arial" w:hAnsi="Arial" w:cs="Arial"/>
          <w:color w:val="000000"/>
        </w:rPr>
        <w:tab/>
      </w:r>
      <w:r w:rsidR="004150F4" w:rsidRPr="00123114">
        <w:rPr>
          <w:rFonts w:ascii="Arial" w:hAnsi="Arial" w:cs="Arial"/>
          <w:color w:val="000000"/>
        </w:rPr>
        <w:t>Ensure our students are engaged in competitive programs</w:t>
      </w:r>
    </w:p>
    <w:p w14:paraId="59D65508" w14:textId="20BECA8B" w:rsidR="004150F4" w:rsidRPr="00123114" w:rsidRDefault="004150F4" w:rsidP="00856011">
      <w:pPr>
        <w:widowControl w:val="0"/>
        <w:autoSpaceDE w:val="0"/>
        <w:autoSpaceDN w:val="0"/>
        <w:adjustRightInd w:val="0"/>
        <w:rPr>
          <w:rFonts w:ascii="Arial" w:hAnsi="Arial" w:cs="Arial"/>
          <w:color w:val="000000"/>
        </w:rPr>
      </w:pPr>
      <w:r w:rsidRPr="00123114">
        <w:rPr>
          <w:rFonts w:ascii="Arial" w:hAnsi="Arial" w:cs="Arial"/>
          <w:color w:val="000000"/>
        </w:rPr>
        <w:tab/>
        <w:t>Not brought up today-still part of the discussion?</w:t>
      </w:r>
    </w:p>
    <w:p w14:paraId="195687D6" w14:textId="77777777" w:rsidR="00D54FF1" w:rsidRDefault="00D54FF1" w:rsidP="00856011">
      <w:pPr>
        <w:widowControl w:val="0"/>
        <w:autoSpaceDE w:val="0"/>
        <w:autoSpaceDN w:val="0"/>
        <w:adjustRightInd w:val="0"/>
        <w:rPr>
          <w:rFonts w:ascii="Arial" w:hAnsi="Arial" w:cs="Arial"/>
          <w:color w:val="000000"/>
        </w:rPr>
      </w:pPr>
    </w:p>
    <w:p w14:paraId="28AA1A46" w14:textId="11E17AF8" w:rsidR="004150F4" w:rsidRPr="00123114" w:rsidRDefault="004150F4" w:rsidP="00856011">
      <w:pPr>
        <w:widowControl w:val="0"/>
        <w:autoSpaceDE w:val="0"/>
        <w:autoSpaceDN w:val="0"/>
        <w:adjustRightInd w:val="0"/>
        <w:rPr>
          <w:rFonts w:ascii="Arial" w:hAnsi="Arial" w:cs="Arial"/>
          <w:color w:val="000000"/>
        </w:rPr>
      </w:pPr>
      <w:r w:rsidRPr="00123114">
        <w:rPr>
          <w:rFonts w:ascii="Arial" w:hAnsi="Arial" w:cs="Arial"/>
          <w:color w:val="000000"/>
        </w:rPr>
        <w:t>Faculty Welfare</w:t>
      </w:r>
      <w:r w:rsidR="00EF2DAA">
        <w:rPr>
          <w:rFonts w:ascii="Arial" w:hAnsi="Arial" w:cs="Arial"/>
          <w:color w:val="000000"/>
        </w:rPr>
        <w:t xml:space="preserve"> and External Communications</w:t>
      </w:r>
      <w:r w:rsidRPr="00123114">
        <w:rPr>
          <w:rFonts w:ascii="Arial" w:hAnsi="Arial" w:cs="Arial"/>
          <w:color w:val="000000"/>
        </w:rPr>
        <w:t>-Chet Dilday</w:t>
      </w:r>
    </w:p>
    <w:p w14:paraId="526D0B8A" w14:textId="52DFB04D" w:rsidR="004150F4" w:rsidRPr="00123114" w:rsidRDefault="004150F4" w:rsidP="00856011">
      <w:pPr>
        <w:widowControl w:val="0"/>
        <w:autoSpaceDE w:val="0"/>
        <w:autoSpaceDN w:val="0"/>
        <w:adjustRightInd w:val="0"/>
        <w:rPr>
          <w:rFonts w:ascii="Arial" w:hAnsi="Arial" w:cs="Arial"/>
          <w:color w:val="000000"/>
        </w:rPr>
      </w:pPr>
      <w:r w:rsidRPr="00123114">
        <w:rPr>
          <w:rFonts w:ascii="Arial" w:hAnsi="Arial" w:cs="Arial"/>
          <w:color w:val="000000"/>
        </w:rPr>
        <w:tab/>
        <w:t>Interactive webpage has been built by Scott Braswell and his staff</w:t>
      </w:r>
    </w:p>
    <w:p w14:paraId="5F156565" w14:textId="1B36829D" w:rsidR="004150F4" w:rsidRPr="00123114" w:rsidRDefault="004150F4" w:rsidP="00856011">
      <w:pPr>
        <w:widowControl w:val="0"/>
        <w:autoSpaceDE w:val="0"/>
        <w:autoSpaceDN w:val="0"/>
        <w:adjustRightInd w:val="0"/>
        <w:rPr>
          <w:rFonts w:ascii="Arial" w:hAnsi="Arial" w:cs="Arial"/>
          <w:color w:val="000000"/>
        </w:rPr>
      </w:pPr>
      <w:r w:rsidRPr="00123114">
        <w:rPr>
          <w:rFonts w:ascii="Arial" w:hAnsi="Arial" w:cs="Arial"/>
          <w:color w:val="000000"/>
        </w:rPr>
        <w:tab/>
        <w:t>Intranet being built</w:t>
      </w:r>
    </w:p>
    <w:p w14:paraId="6A7B674A" w14:textId="121D3F97" w:rsidR="004150F4" w:rsidRPr="00123114" w:rsidRDefault="004150F4" w:rsidP="00856011">
      <w:pPr>
        <w:widowControl w:val="0"/>
        <w:autoSpaceDE w:val="0"/>
        <w:autoSpaceDN w:val="0"/>
        <w:adjustRightInd w:val="0"/>
        <w:rPr>
          <w:rFonts w:ascii="Arial" w:hAnsi="Arial" w:cs="Arial"/>
          <w:color w:val="000000"/>
        </w:rPr>
      </w:pPr>
      <w:r w:rsidRPr="00123114">
        <w:rPr>
          <w:rFonts w:ascii="Arial" w:hAnsi="Arial" w:cs="Arial"/>
          <w:color w:val="000000"/>
        </w:rPr>
        <w:tab/>
        <w:t>Reach NC – Website ReachNC.org</w:t>
      </w:r>
    </w:p>
    <w:p w14:paraId="52514051" w14:textId="0947ADE1" w:rsidR="004150F4" w:rsidRPr="00123114" w:rsidRDefault="004150F4" w:rsidP="00856011">
      <w:pPr>
        <w:widowControl w:val="0"/>
        <w:autoSpaceDE w:val="0"/>
        <w:autoSpaceDN w:val="0"/>
        <w:adjustRightInd w:val="0"/>
        <w:rPr>
          <w:rFonts w:ascii="Arial" w:hAnsi="Arial" w:cs="Arial"/>
          <w:color w:val="000000"/>
        </w:rPr>
      </w:pPr>
      <w:r w:rsidRPr="00123114">
        <w:rPr>
          <w:rFonts w:ascii="Arial" w:hAnsi="Arial" w:cs="Arial"/>
          <w:color w:val="000000"/>
        </w:rPr>
        <w:tab/>
        <w:t>Considering Benefits in a broader sense</w:t>
      </w:r>
    </w:p>
    <w:p w14:paraId="071D475F" w14:textId="7F47C7E3" w:rsidR="004150F4" w:rsidRPr="00123114" w:rsidRDefault="00051F8C" w:rsidP="00856011">
      <w:pPr>
        <w:widowControl w:val="0"/>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t>Retirement contribution</w:t>
      </w:r>
      <w:r w:rsidR="004150F4" w:rsidRPr="00123114">
        <w:rPr>
          <w:rFonts w:ascii="Arial" w:hAnsi="Arial" w:cs="Arial"/>
          <w:color w:val="000000"/>
        </w:rPr>
        <w:t xml:space="preserve"> matching ratios</w:t>
      </w:r>
    </w:p>
    <w:p w14:paraId="27A5DE75" w14:textId="77777777" w:rsidR="00D54FF1" w:rsidRDefault="00D54FF1" w:rsidP="00856011">
      <w:pPr>
        <w:widowControl w:val="0"/>
        <w:autoSpaceDE w:val="0"/>
        <w:autoSpaceDN w:val="0"/>
        <w:adjustRightInd w:val="0"/>
        <w:rPr>
          <w:rFonts w:ascii="Arial" w:hAnsi="Arial" w:cs="Arial"/>
          <w:color w:val="000000"/>
        </w:rPr>
      </w:pPr>
    </w:p>
    <w:p w14:paraId="1DE64437" w14:textId="7A037FEB" w:rsidR="004150F4" w:rsidRPr="00123114" w:rsidRDefault="004150F4" w:rsidP="00856011">
      <w:pPr>
        <w:widowControl w:val="0"/>
        <w:autoSpaceDE w:val="0"/>
        <w:autoSpaceDN w:val="0"/>
        <w:adjustRightInd w:val="0"/>
        <w:rPr>
          <w:rFonts w:ascii="Arial" w:hAnsi="Arial" w:cs="Arial"/>
          <w:color w:val="000000"/>
        </w:rPr>
      </w:pPr>
      <w:r w:rsidRPr="00123114">
        <w:rPr>
          <w:rFonts w:ascii="Arial" w:hAnsi="Arial" w:cs="Arial"/>
          <w:color w:val="000000"/>
        </w:rPr>
        <w:t>Governance-David Green</w:t>
      </w:r>
    </w:p>
    <w:p w14:paraId="79242099" w14:textId="5CFF229D" w:rsidR="004150F4" w:rsidRPr="00123114" w:rsidRDefault="004150F4" w:rsidP="00A53705">
      <w:pPr>
        <w:widowControl w:val="0"/>
        <w:autoSpaceDE w:val="0"/>
        <w:autoSpaceDN w:val="0"/>
        <w:adjustRightInd w:val="0"/>
        <w:ind w:left="1440" w:hanging="720"/>
        <w:rPr>
          <w:rFonts w:ascii="Arial" w:hAnsi="Arial" w:cs="Arial"/>
          <w:color w:val="000000"/>
        </w:rPr>
      </w:pPr>
      <w:r w:rsidRPr="00123114">
        <w:rPr>
          <w:rFonts w:ascii="Arial" w:hAnsi="Arial" w:cs="Arial"/>
          <w:color w:val="000000"/>
        </w:rPr>
        <w:t>Separate individual appeals</w:t>
      </w:r>
      <w:r w:rsidR="00A53705">
        <w:rPr>
          <w:rFonts w:ascii="Arial" w:hAnsi="Arial" w:cs="Arial"/>
          <w:color w:val="000000"/>
        </w:rPr>
        <w:t xml:space="preserve"> of employment actions</w:t>
      </w:r>
      <w:r w:rsidRPr="00123114">
        <w:rPr>
          <w:rFonts w:ascii="Arial" w:hAnsi="Arial" w:cs="Arial"/>
          <w:color w:val="000000"/>
        </w:rPr>
        <w:t xml:space="preserve"> from campus wide processes</w:t>
      </w:r>
    </w:p>
    <w:p w14:paraId="734F61C4" w14:textId="4B8D35B3" w:rsidR="004150F4" w:rsidRPr="00123114" w:rsidRDefault="004150F4" w:rsidP="00856011">
      <w:pPr>
        <w:widowControl w:val="0"/>
        <w:autoSpaceDE w:val="0"/>
        <w:autoSpaceDN w:val="0"/>
        <w:adjustRightInd w:val="0"/>
        <w:rPr>
          <w:rFonts w:ascii="Arial" w:hAnsi="Arial" w:cs="Arial"/>
          <w:color w:val="000000"/>
        </w:rPr>
      </w:pPr>
      <w:r w:rsidRPr="00123114">
        <w:rPr>
          <w:rFonts w:ascii="Arial" w:hAnsi="Arial" w:cs="Arial"/>
          <w:color w:val="000000"/>
        </w:rPr>
        <w:tab/>
        <w:t>Request President Ross affirm his support of shared governance</w:t>
      </w:r>
    </w:p>
    <w:p w14:paraId="4218C6BE" w14:textId="4ECA5647" w:rsidR="004150F4" w:rsidRDefault="004150F4" w:rsidP="00856011">
      <w:pPr>
        <w:widowControl w:val="0"/>
        <w:autoSpaceDE w:val="0"/>
        <w:autoSpaceDN w:val="0"/>
        <w:adjustRightInd w:val="0"/>
        <w:rPr>
          <w:rFonts w:ascii="Arial" w:hAnsi="Arial" w:cs="Arial"/>
          <w:color w:val="000000"/>
        </w:rPr>
      </w:pPr>
      <w:r w:rsidRPr="00123114">
        <w:rPr>
          <w:rFonts w:ascii="Arial" w:hAnsi="Arial" w:cs="Arial"/>
          <w:color w:val="000000"/>
        </w:rPr>
        <w:tab/>
      </w:r>
      <w:r w:rsidR="00A53705">
        <w:rPr>
          <w:rFonts w:ascii="Arial" w:hAnsi="Arial" w:cs="Arial"/>
          <w:color w:val="000000"/>
        </w:rPr>
        <w:t>Resolution on Shared Governance passed (text below)</w:t>
      </w:r>
      <w:r w:rsidR="003D57A6">
        <w:rPr>
          <w:rFonts w:ascii="Arial" w:hAnsi="Arial" w:cs="Arial"/>
          <w:color w:val="000000"/>
        </w:rPr>
        <w:t>.</w:t>
      </w:r>
    </w:p>
    <w:p w14:paraId="7AAFBD19" w14:textId="2FDF3D96" w:rsidR="00A53705" w:rsidRPr="00A53705" w:rsidRDefault="00A53705" w:rsidP="00A53705">
      <w:pPr>
        <w:ind w:firstLine="720"/>
        <w:rPr>
          <w:rFonts w:ascii="Arial" w:hAnsi="Arial" w:cs="Arial"/>
        </w:rPr>
      </w:pPr>
      <w:r>
        <w:rPr>
          <w:rFonts w:ascii="Arial" w:hAnsi="Arial" w:cs="Arial"/>
        </w:rPr>
        <w:t>Committee</w:t>
      </w:r>
      <w:r w:rsidRPr="00A53705">
        <w:rPr>
          <w:rFonts w:ascii="Arial" w:hAnsi="Arial" w:cs="Arial"/>
        </w:rPr>
        <w:t xml:space="preserve"> request</w:t>
      </w:r>
      <w:r>
        <w:rPr>
          <w:rFonts w:ascii="Arial" w:hAnsi="Arial" w:cs="Arial"/>
        </w:rPr>
        <w:t>s</w:t>
      </w:r>
      <w:r w:rsidRPr="00A53705">
        <w:rPr>
          <w:rFonts w:ascii="Arial" w:hAnsi="Arial" w:cs="Arial"/>
        </w:rPr>
        <w:t xml:space="preserve"> that each campus have an </w:t>
      </w:r>
      <w:proofErr w:type="spellStart"/>
      <w:r w:rsidRPr="00A53705">
        <w:rPr>
          <w:rFonts w:ascii="Arial" w:hAnsi="Arial" w:cs="Arial"/>
        </w:rPr>
        <w:t>ombuds</w:t>
      </w:r>
      <w:proofErr w:type="spellEnd"/>
      <w:r w:rsidRPr="00A53705">
        <w:rPr>
          <w:rFonts w:ascii="Arial" w:hAnsi="Arial" w:cs="Arial"/>
        </w:rPr>
        <w:t xml:space="preserve"> office.</w:t>
      </w:r>
    </w:p>
    <w:p w14:paraId="7683FDC4" w14:textId="77777777" w:rsidR="004B61C0" w:rsidRDefault="00A53705" w:rsidP="00A53705">
      <w:pPr>
        <w:rPr>
          <w:rFonts w:ascii="Arial" w:hAnsi="Arial" w:cs="Arial"/>
        </w:rPr>
      </w:pPr>
      <w:r w:rsidRPr="00A53705">
        <w:rPr>
          <w:rFonts w:ascii="Arial" w:hAnsi="Arial" w:cs="Arial"/>
        </w:rPr>
        <w:tab/>
      </w:r>
      <w:r>
        <w:rPr>
          <w:rFonts w:ascii="Arial" w:hAnsi="Arial" w:cs="Arial"/>
        </w:rPr>
        <w:tab/>
      </w:r>
      <w:proofErr w:type="gramStart"/>
      <w:r w:rsidRPr="00A53705">
        <w:rPr>
          <w:rFonts w:ascii="Arial" w:hAnsi="Arial" w:cs="Arial"/>
        </w:rPr>
        <w:t>Extensive debate</w:t>
      </w:r>
      <w:r w:rsidR="004B61C0">
        <w:rPr>
          <w:rFonts w:ascii="Arial" w:hAnsi="Arial" w:cs="Arial"/>
        </w:rPr>
        <w:t>, discussion of study before proceeding</w:t>
      </w:r>
      <w:r w:rsidRPr="00A53705">
        <w:rPr>
          <w:rFonts w:ascii="Arial" w:hAnsi="Arial" w:cs="Arial"/>
        </w:rPr>
        <w:t>.</w:t>
      </w:r>
      <w:proofErr w:type="gramEnd"/>
      <w:r w:rsidRPr="00A53705">
        <w:rPr>
          <w:rFonts w:ascii="Arial" w:hAnsi="Arial" w:cs="Arial"/>
        </w:rPr>
        <w:t xml:space="preserve">  </w:t>
      </w:r>
    </w:p>
    <w:p w14:paraId="1FEAE8B1" w14:textId="40AB4C4D" w:rsidR="00A53705" w:rsidRPr="00A53705" w:rsidRDefault="00A53705" w:rsidP="004B61C0">
      <w:pPr>
        <w:ind w:left="720" w:firstLine="720"/>
        <w:rPr>
          <w:rFonts w:ascii="Arial" w:hAnsi="Arial" w:cs="Arial"/>
        </w:rPr>
      </w:pPr>
      <w:r w:rsidRPr="00A53705">
        <w:rPr>
          <w:rFonts w:ascii="Arial" w:hAnsi="Arial" w:cs="Arial"/>
        </w:rPr>
        <w:t>Motion to table by Eddie Souffrant, voted yes.</w:t>
      </w:r>
    </w:p>
    <w:p w14:paraId="2153ED72" w14:textId="19991618" w:rsidR="00D54FF1" w:rsidRDefault="00A53705" w:rsidP="00856011">
      <w:pPr>
        <w:widowControl w:val="0"/>
        <w:autoSpaceDE w:val="0"/>
        <w:autoSpaceDN w:val="0"/>
        <w:adjustRightInd w:val="0"/>
        <w:rPr>
          <w:rFonts w:ascii="Arial" w:hAnsi="Arial" w:cs="Arial"/>
          <w:color w:val="000000"/>
        </w:rPr>
      </w:pPr>
      <w:r>
        <w:rPr>
          <w:rFonts w:ascii="Arial" w:hAnsi="Arial" w:cs="Arial"/>
          <w:color w:val="000000"/>
        </w:rPr>
        <w:tab/>
        <w:t>Committee will w</w:t>
      </w:r>
      <w:r w:rsidR="00E70390" w:rsidRPr="00123114">
        <w:rPr>
          <w:rFonts w:ascii="Arial" w:hAnsi="Arial" w:cs="Arial"/>
          <w:color w:val="000000"/>
        </w:rPr>
        <w:t>ork with Raymond</w:t>
      </w:r>
      <w:r w:rsidR="00D54FF1">
        <w:rPr>
          <w:rFonts w:ascii="Arial" w:hAnsi="Arial" w:cs="Arial"/>
          <w:color w:val="000000"/>
        </w:rPr>
        <w:t xml:space="preserve"> Burt</w:t>
      </w:r>
      <w:r w:rsidR="00E70390" w:rsidRPr="00123114">
        <w:rPr>
          <w:rFonts w:ascii="Arial" w:hAnsi="Arial" w:cs="Arial"/>
          <w:color w:val="000000"/>
        </w:rPr>
        <w:t xml:space="preserve"> on best practices</w:t>
      </w:r>
    </w:p>
    <w:p w14:paraId="68084706" w14:textId="77777777" w:rsidR="00BD0868" w:rsidRDefault="00BD0868">
      <w:pPr>
        <w:rPr>
          <w:rFonts w:ascii="Arial" w:hAnsi="Arial" w:cs="Arial"/>
          <w:color w:val="000000"/>
        </w:rPr>
      </w:pPr>
      <w:r>
        <w:rPr>
          <w:rFonts w:ascii="Arial" w:hAnsi="Arial" w:cs="Arial"/>
          <w:color w:val="000000"/>
        </w:rPr>
        <w:br w:type="page"/>
      </w:r>
    </w:p>
    <w:p w14:paraId="03A5298D" w14:textId="35F3E0EA" w:rsidR="00E70390" w:rsidRPr="00123114" w:rsidRDefault="00E70390" w:rsidP="00856011">
      <w:pPr>
        <w:widowControl w:val="0"/>
        <w:autoSpaceDE w:val="0"/>
        <w:autoSpaceDN w:val="0"/>
        <w:adjustRightInd w:val="0"/>
        <w:rPr>
          <w:rFonts w:ascii="Arial" w:hAnsi="Arial" w:cs="Arial"/>
          <w:color w:val="000000"/>
        </w:rPr>
      </w:pPr>
      <w:r w:rsidRPr="00123114">
        <w:rPr>
          <w:rFonts w:ascii="Arial" w:hAnsi="Arial" w:cs="Arial"/>
          <w:color w:val="000000"/>
        </w:rPr>
        <w:lastRenderedPageBreak/>
        <w:t>HMI-Chet Dilday</w:t>
      </w:r>
    </w:p>
    <w:p w14:paraId="7237A637" w14:textId="63116D77" w:rsidR="00E70390" w:rsidRPr="00123114" w:rsidRDefault="00DB7D3A" w:rsidP="00E70390">
      <w:pPr>
        <w:widowControl w:val="0"/>
        <w:autoSpaceDE w:val="0"/>
        <w:autoSpaceDN w:val="0"/>
        <w:adjustRightInd w:val="0"/>
        <w:ind w:left="1440" w:hanging="720"/>
        <w:rPr>
          <w:rFonts w:ascii="Arial" w:hAnsi="Arial" w:cs="Arial"/>
          <w:color w:val="000000"/>
        </w:rPr>
      </w:pPr>
      <w:r w:rsidRPr="00123114">
        <w:rPr>
          <w:rFonts w:ascii="Arial" w:hAnsi="Arial" w:cs="Arial"/>
          <w:color w:val="000000"/>
        </w:rPr>
        <w:t xml:space="preserve">Move that Governance </w:t>
      </w:r>
      <w:r w:rsidR="00E70390" w:rsidRPr="00123114">
        <w:rPr>
          <w:rFonts w:ascii="Arial" w:hAnsi="Arial" w:cs="Arial"/>
          <w:color w:val="000000"/>
        </w:rPr>
        <w:t>draft resolution on Assessing Shared Governance by the administration on each campus.</w:t>
      </w:r>
      <w:r w:rsidR="00537AC9">
        <w:rPr>
          <w:rFonts w:ascii="Arial" w:hAnsi="Arial" w:cs="Arial"/>
          <w:color w:val="000000"/>
        </w:rPr>
        <w:t xml:space="preserve">  Passed by the Assembly and accepted by Governance</w:t>
      </w:r>
      <w:r w:rsidR="007A73DE">
        <w:rPr>
          <w:rFonts w:ascii="Arial" w:hAnsi="Arial" w:cs="Arial"/>
          <w:color w:val="000000"/>
        </w:rPr>
        <w:t xml:space="preserve"> committee</w:t>
      </w:r>
      <w:r w:rsidR="00C87037">
        <w:rPr>
          <w:rFonts w:ascii="Arial" w:hAnsi="Arial" w:cs="Arial"/>
          <w:color w:val="000000"/>
        </w:rPr>
        <w:t>.</w:t>
      </w:r>
    </w:p>
    <w:p w14:paraId="44318BE5" w14:textId="1A86731B" w:rsidR="00E70390" w:rsidRPr="00123114" w:rsidRDefault="00DB7D3A" w:rsidP="002E2073">
      <w:pPr>
        <w:widowControl w:val="0"/>
        <w:autoSpaceDE w:val="0"/>
        <w:autoSpaceDN w:val="0"/>
        <w:adjustRightInd w:val="0"/>
        <w:ind w:left="1440" w:hanging="720"/>
        <w:rPr>
          <w:rFonts w:ascii="Arial" w:hAnsi="Arial" w:cs="Arial"/>
          <w:color w:val="000000"/>
        </w:rPr>
      </w:pPr>
      <w:r w:rsidRPr="00123114">
        <w:rPr>
          <w:rFonts w:ascii="Arial" w:hAnsi="Arial" w:cs="Arial"/>
          <w:color w:val="000000"/>
        </w:rPr>
        <w:t>Discussion of utility of SAT and numbers of admit by exceptions being too low in Academics First.</w:t>
      </w:r>
    </w:p>
    <w:p w14:paraId="269C6116" w14:textId="2DABD910" w:rsidR="00DB7D3A" w:rsidRPr="00123114" w:rsidRDefault="00DB7D3A" w:rsidP="00C32C85">
      <w:pPr>
        <w:widowControl w:val="0"/>
        <w:autoSpaceDE w:val="0"/>
        <w:autoSpaceDN w:val="0"/>
        <w:adjustRightInd w:val="0"/>
        <w:ind w:left="1440" w:hanging="720"/>
        <w:rPr>
          <w:rFonts w:ascii="Arial" w:hAnsi="Arial" w:cs="Arial"/>
          <w:color w:val="000000"/>
        </w:rPr>
      </w:pPr>
      <w:r w:rsidRPr="00123114">
        <w:rPr>
          <w:rFonts w:ascii="Arial" w:hAnsi="Arial" w:cs="Arial"/>
          <w:color w:val="000000"/>
        </w:rPr>
        <w:t>Would like the GA to publish a listing of what they have asked campuses for input.</w:t>
      </w:r>
    </w:p>
    <w:p w14:paraId="78B0F9C3" w14:textId="10CFD9C0" w:rsidR="00DB7D3A" w:rsidRDefault="00C32C85" w:rsidP="00856011">
      <w:pPr>
        <w:widowControl w:val="0"/>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Catherine Rigsby will work on that issue.</w:t>
      </w:r>
    </w:p>
    <w:p w14:paraId="10E16070" w14:textId="77777777" w:rsidR="00C32C85" w:rsidRPr="00123114" w:rsidRDefault="00C32C85" w:rsidP="00856011">
      <w:pPr>
        <w:widowControl w:val="0"/>
        <w:autoSpaceDE w:val="0"/>
        <w:autoSpaceDN w:val="0"/>
        <w:adjustRightInd w:val="0"/>
        <w:rPr>
          <w:rFonts w:ascii="Arial" w:hAnsi="Arial" w:cs="Arial"/>
          <w:color w:val="000000"/>
        </w:rPr>
      </w:pPr>
    </w:p>
    <w:p w14:paraId="2ECCF7C4" w14:textId="1F59EDB5" w:rsidR="008D4758" w:rsidRPr="00123114" w:rsidRDefault="008D4758" w:rsidP="00856011">
      <w:pPr>
        <w:widowControl w:val="0"/>
        <w:autoSpaceDE w:val="0"/>
        <w:autoSpaceDN w:val="0"/>
        <w:adjustRightInd w:val="0"/>
        <w:rPr>
          <w:rFonts w:ascii="Arial" w:hAnsi="Arial" w:cs="Arial"/>
          <w:color w:val="000000"/>
        </w:rPr>
      </w:pPr>
      <w:r w:rsidRPr="00123114">
        <w:rPr>
          <w:rFonts w:ascii="Arial" w:hAnsi="Arial" w:cs="Arial"/>
          <w:color w:val="000000"/>
        </w:rPr>
        <w:t>Budget Committee-Catherine Rigsby</w:t>
      </w:r>
    </w:p>
    <w:p w14:paraId="0849F445" w14:textId="42B7E312" w:rsidR="008D4758" w:rsidRPr="00123114" w:rsidRDefault="00214E19" w:rsidP="00856011">
      <w:pPr>
        <w:widowControl w:val="0"/>
        <w:autoSpaceDE w:val="0"/>
        <w:autoSpaceDN w:val="0"/>
        <w:adjustRightInd w:val="0"/>
        <w:rPr>
          <w:rFonts w:ascii="Arial" w:hAnsi="Arial" w:cs="Arial"/>
          <w:color w:val="000000"/>
        </w:rPr>
      </w:pPr>
      <w:r>
        <w:rPr>
          <w:rFonts w:ascii="Arial" w:hAnsi="Arial" w:cs="Arial"/>
          <w:color w:val="000000"/>
        </w:rPr>
        <w:tab/>
        <w:t>Met with Leslie Cates</w:t>
      </w:r>
      <w:r w:rsidR="008D4758" w:rsidRPr="00123114">
        <w:rPr>
          <w:rFonts w:ascii="Arial" w:hAnsi="Arial" w:cs="Arial"/>
          <w:color w:val="000000"/>
        </w:rPr>
        <w:t xml:space="preserve"> and discussed</w:t>
      </w:r>
      <w:r>
        <w:rPr>
          <w:rFonts w:ascii="Arial" w:hAnsi="Arial" w:cs="Arial"/>
          <w:color w:val="000000"/>
        </w:rPr>
        <w:t xml:space="preserve"> legislative budget agenda.</w:t>
      </w:r>
    </w:p>
    <w:p w14:paraId="48A77EC9" w14:textId="11FE31DC" w:rsidR="008D4758" w:rsidRPr="00123114" w:rsidRDefault="008D4758" w:rsidP="00EE29E6">
      <w:pPr>
        <w:widowControl w:val="0"/>
        <w:autoSpaceDE w:val="0"/>
        <w:autoSpaceDN w:val="0"/>
        <w:adjustRightInd w:val="0"/>
        <w:ind w:left="1440" w:hanging="720"/>
        <w:rPr>
          <w:rFonts w:ascii="Arial" w:hAnsi="Arial" w:cs="Arial"/>
          <w:color w:val="000000"/>
        </w:rPr>
      </w:pPr>
      <w:r w:rsidRPr="00123114">
        <w:rPr>
          <w:rFonts w:ascii="Arial" w:hAnsi="Arial" w:cs="Arial"/>
          <w:color w:val="000000"/>
        </w:rPr>
        <w:t>Action Item:  Revisit Academic Core White Paper and look at that from the perspective of the most recent budget cuts</w:t>
      </w:r>
    </w:p>
    <w:p w14:paraId="0583A15C" w14:textId="77777777" w:rsidR="006F05C7" w:rsidRPr="00123114" w:rsidRDefault="006F05C7" w:rsidP="00856011">
      <w:pPr>
        <w:widowControl w:val="0"/>
        <w:autoSpaceDE w:val="0"/>
        <w:autoSpaceDN w:val="0"/>
        <w:adjustRightInd w:val="0"/>
        <w:rPr>
          <w:rFonts w:ascii="Arial" w:hAnsi="Arial" w:cs="Arial"/>
          <w:color w:val="000000"/>
        </w:rPr>
      </w:pPr>
    </w:p>
    <w:p w14:paraId="56999E34" w14:textId="5705847E" w:rsidR="00856011" w:rsidRPr="00123114" w:rsidRDefault="009E6017" w:rsidP="00856011">
      <w:pPr>
        <w:widowControl w:val="0"/>
        <w:autoSpaceDE w:val="0"/>
        <w:autoSpaceDN w:val="0"/>
        <w:adjustRightInd w:val="0"/>
        <w:rPr>
          <w:rFonts w:ascii="Arial" w:hAnsi="Arial" w:cs="Arial"/>
          <w:color w:val="000000"/>
        </w:rPr>
      </w:pPr>
      <w:r>
        <w:rPr>
          <w:rFonts w:ascii="Arial" w:hAnsi="Arial" w:cs="Arial"/>
          <w:color w:val="000000"/>
        </w:rPr>
        <w:t>Voted approval of the p</w:t>
      </w:r>
      <w:r w:rsidR="00856011" w:rsidRPr="00123114">
        <w:rPr>
          <w:rFonts w:ascii="Arial" w:hAnsi="Arial" w:cs="Arial"/>
          <w:color w:val="000000"/>
        </w:rPr>
        <w:t>roposed changes to UNC Policy Manual Sections 400.1.5 a</w:t>
      </w:r>
      <w:r>
        <w:rPr>
          <w:rFonts w:ascii="Arial" w:hAnsi="Arial" w:cs="Arial"/>
          <w:color w:val="000000"/>
        </w:rPr>
        <w:t>nd 700.1.1</w:t>
      </w:r>
    </w:p>
    <w:p w14:paraId="608C71DB" w14:textId="77777777" w:rsidR="008D4758" w:rsidRPr="00123114" w:rsidRDefault="008D4758" w:rsidP="00856011">
      <w:pPr>
        <w:widowControl w:val="0"/>
        <w:autoSpaceDE w:val="0"/>
        <w:autoSpaceDN w:val="0"/>
        <w:adjustRightInd w:val="0"/>
        <w:rPr>
          <w:rFonts w:ascii="Arial" w:hAnsi="Arial" w:cs="Arial"/>
          <w:color w:val="000000"/>
        </w:rPr>
      </w:pPr>
    </w:p>
    <w:p w14:paraId="06F8D925" w14:textId="0CB1B1A9" w:rsidR="008D4758" w:rsidRPr="00123114" w:rsidRDefault="009E6017" w:rsidP="00856011">
      <w:pPr>
        <w:widowControl w:val="0"/>
        <w:autoSpaceDE w:val="0"/>
        <w:autoSpaceDN w:val="0"/>
        <w:adjustRightInd w:val="0"/>
        <w:rPr>
          <w:rFonts w:ascii="Arial" w:hAnsi="Arial" w:cs="Arial"/>
          <w:color w:val="000000"/>
        </w:rPr>
      </w:pPr>
      <w:r>
        <w:rPr>
          <w:rFonts w:ascii="Arial" w:hAnsi="Arial" w:cs="Arial"/>
          <w:color w:val="000000"/>
        </w:rPr>
        <w:tab/>
        <w:t xml:space="preserve">Resolution moved by Catherine </w:t>
      </w:r>
      <w:proofErr w:type="spellStart"/>
      <w:r>
        <w:rPr>
          <w:rFonts w:ascii="Arial" w:hAnsi="Arial" w:cs="Arial"/>
          <w:color w:val="000000"/>
        </w:rPr>
        <w:t>Risgby</w:t>
      </w:r>
      <w:proofErr w:type="spellEnd"/>
      <w:r w:rsidR="008D4758" w:rsidRPr="00123114">
        <w:rPr>
          <w:rFonts w:ascii="Arial" w:hAnsi="Arial" w:cs="Arial"/>
          <w:color w:val="000000"/>
        </w:rPr>
        <w:t>, Second Sarah Russell</w:t>
      </w:r>
    </w:p>
    <w:p w14:paraId="4CBBBBBD" w14:textId="66B3F04E" w:rsidR="002220E6" w:rsidRDefault="002220E6" w:rsidP="00856011">
      <w:pPr>
        <w:widowControl w:val="0"/>
        <w:autoSpaceDE w:val="0"/>
        <w:autoSpaceDN w:val="0"/>
        <w:adjustRightInd w:val="0"/>
        <w:rPr>
          <w:rFonts w:ascii="Arial" w:hAnsi="Arial" w:cs="Arial"/>
          <w:color w:val="000000"/>
        </w:rPr>
      </w:pPr>
      <w:r w:rsidRPr="00123114">
        <w:rPr>
          <w:rFonts w:ascii="Arial" w:hAnsi="Arial" w:cs="Arial"/>
          <w:color w:val="000000"/>
        </w:rPr>
        <w:tab/>
        <w:t>Approved</w:t>
      </w:r>
      <w:r w:rsidR="00F85858">
        <w:rPr>
          <w:rFonts w:ascii="Arial" w:hAnsi="Arial" w:cs="Arial"/>
          <w:color w:val="000000"/>
        </w:rPr>
        <w:t xml:space="preserve"> (text below)</w:t>
      </w:r>
    </w:p>
    <w:p w14:paraId="6B321FDD" w14:textId="77777777" w:rsidR="00871A3A" w:rsidRDefault="00871A3A" w:rsidP="00856011">
      <w:pPr>
        <w:widowControl w:val="0"/>
        <w:autoSpaceDE w:val="0"/>
        <w:autoSpaceDN w:val="0"/>
        <w:adjustRightInd w:val="0"/>
        <w:rPr>
          <w:rFonts w:ascii="Arial" w:hAnsi="Arial" w:cs="Arial"/>
          <w:color w:val="000000"/>
        </w:rPr>
      </w:pPr>
    </w:p>
    <w:p w14:paraId="7CFD635B" w14:textId="0597F2BC" w:rsidR="00871A3A" w:rsidRPr="00123114" w:rsidRDefault="00871A3A" w:rsidP="00856011">
      <w:pPr>
        <w:widowControl w:val="0"/>
        <w:autoSpaceDE w:val="0"/>
        <w:autoSpaceDN w:val="0"/>
        <w:adjustRightInd w:val="0"/>
        <w:rPr>
          <w:rFonts w:ascii="Arial" w:hAnsi="Arial" w:cs="Arial"/>
          <w:color w:val="000000"/>
        </w:rPr>
      </w:pPr>
      <w:r>
        <w:rPr>
          <w:rFonts w:ascii="Arial" w:hAnsi="Arial" w:cs="Arial"/>
          <w:color w:val="000000"/>
        </w:rPr>
        <w:t>Resolution on Faculty input into the BOG strategic planning process was moved by And</w:t>
      </w:r>
      <w:r w:rsidR="00DB6AC5">
        <w:rPr>
          <w:rFonts w:ascii="Arial" w:hAnsi="Arial" w:cs="Arial"/>
          <w:color w:val="000000"/>
        </w:rPr>
        <w:t>rew Morehead</w:t>
      </w:r>
      <w:r>
        <w:rPr>
          <w:rFonts w:ascii="Arial" w:hAnsi="Arial" w:cs="Arial"/>
          <w:color w:val="000000"/>
        </w:rPr>
        <w:t>.  Passed after many friendly amendments (full text below).</w:t>
      </w:r>
    </w:p>
    <w:p w14:paraId="591E23F7" w14:textId="77777777" w:rsidR="002220E6" w:rsidRPr="00123114" w:rsidRDefault="002220E6" w:rsidP="00856011">
      <w:pPr>
        <w:widowControl w:val="0"/>
        <w:autoSpaceDE w:val="0"/>
        <w:autoSpaceDN w:val="0"/>
        <w:adjustRightInd w:val="0"/>
        <w:rPr>
          <w:rFonts w:ascii="Arial" w:hAnsi="Arial" w:cs="Arial"/>
          <w:color w:val="000000"/>
        </w:rPr>
      </w:pPr>
    </w:p>
    <w:p w14:paraId="2C5C145A" w14:textId="7D1DC6B6" w:rsidR="00856011" w:rsidRPr="00123114" w:rsidRDefault="0059386E" w:rsidP="00856011">
      <w:pPr>
        <w:widowControl w:val="0"/>
        <w:autoSpaceDE w:val="0"/>
        <w:autoSpaceDN w:val="0"/>
        <w:adjustRightInd w:val="0"/>
        <w:rPr>
          <w:rFonts w:ascii="Arial" w:hAnsi="Arial" w:cs="Arial"/>
          <w:color w:val="000000"/>
        </w:rPr>
      </w:pPr>
      <w:r w:rsidRPr="00123114">
        <w:rPr>
          <w:rFonts w:ascii="Arial" w:hAnsi="Arial" w:cs="Arial"/>
          <w:color w:val="000000"/>
        </w:rPr>
        <w:t>4:10</w:t>
      </w:r>
      <w:r w:rsidR="0095218C" w:rsidRPr="00123114">
        <w:rPr>
          <w:rFonts w:ascii="Arial" w:hAnsi="Arial" w:cs="Arial"/>
          <w:color w:val="000000"/>
        </w:rPr>
        <w:t xml:space="preserve"> </w:t>
      </w:r>
      <w:r w:rsidR="00856011" w:rsidRPr="00123114">
        <w:rPr>
          <w:rFonts w:ascii="Arial" w:hAnsi="Arial" w:cs="Arial"/>
          <w:color w:val="000000"/>
        </w:rPr>
        <w:t>Adjourn</w:t>
      </w:r>
    </w:p>
    <w:p w14:paraId="442CB0B5" w14:textId="5114A74B" w:rsidR="002D44EF" w:rsidRDefault="002D44EF">
      <w:pPr>
        <w:rPr>
          <w:rFonts w:ascii="Arial" w:hAnsi="Arial" w:cs="Arial"/>
        </w:rPr>
      </w:pPr>
      <w:r>
        <w:rPr>
          <w:rFonts w:ascii="Arial" w:hAnsi="Arial" w:cs="Arial"/>
        </w:rPr>
        <w:br w:type="page"/>
      </w:r>
    </w:p>
    <w:p w14:paraId="38DBBC27" w14:textId="77777777" w:rsidR="002D44EF" w:rsidRPr="007E258A" w:rsidRDefault="002D44EF" w:rsidP="002D44EF">
      <w:pPr>
        <w:rPr>
          <w:b/>
        </w:rPr>
      </w:pPr>
      <w:r w:rsidRPr="007E258A">
        <w:rPr>
          <w:b/>
        </w:rPr>
        <w:lastRenderedPageBreak/>
        <w:t>UNC Strategic Plan Input</w:t>
      </w:r>
    </w:p>
    <w:p w14:paraId="60CDF5EA" w14:textId="77777777" w:rsidR="002D44EF" w:rsidRDefault="002D44EF" w:rsidP="002D44EF">
      <w:r>
        <w:t>Submitted by the UNC Faculty Assembly</w:t>
      </w:r>
    </w:p>
    <w:p w14:paraId="585FF25D" w14:textId="77777777" w:rsidR="002D44EF" w:rsidRDefault="002D44EF" w:rsidP="002D44EF">
      <w:r>
        <w:t>September 21, 2012</w:t>
      </w:r>
    </w:p>
    <w:p w14:paraId="73E1CA40" w14:textId="77777777" w:rsidR="002D44EF" w:rsidRDefault="002D44EF" w:rsidP="002D44EF"/>
    <w:p w14:paraId="3818EBBE" w14:textId="77777777" w:rsidR="002D44EF" w:rsidRDefault="002D44EF" w:rsidP="002D44EF">
      <w:r>
        <w:t>WHEREAS</w:t>
      </w:r>
    </w:p>
    <w:p w14:paraId="2F18A07B" w14:textId="77777777" w:rsidR="002D44EF" w:rsidRDefault="002D44EF" w:rsidP="002D44EF">
      <w:r>
        <w:t>The UNC System is initiating strategic planning process for 2013-18 to set current and future priorities, resource planning and allocation, program planning, review and refinement of academic missions reflecting the University’s deep commitment to help North Carolina respond to changing state needs and economic challenges, and</w:t>
      </w:r>
    </w:p>
    <w:p w14:paraId="5ED15AF6" w14:textId="77777777" w:rsidR="002D44EF" w:rsidRDefault="002D44EF" w:rsidP="002D44EF"/>
    <w:p w14:paraId="209B65C3" w14:textId="77777777" w:rsidR="002D44EF" w:rsidRDefault="002D44EF" w:rsidP="002D44EF">
      <w:r>
        <w:t>WHEREAS the Faculty of the UNC system have responsibility for developing, delivering, and assessing the curriculum, and</w:t>
      </w:r>
    </w:p>
    <w:p w14:paraId="049BADE1" w14:textId="77777777" w:rsidR="002D44EF" w:rsidRDefault="002D44EF" w:rsidP="002D44EF"/>
    <w:p w14:paraId="636A4184" w14:textId="77777777" w:rsidR="002D44EF" w:rsidRDefault="002D44EF" w:rsidP="002D44EF">
      <w:r>
        <w:t>WHEREAS the Faculty develop, pursue, and publish original research expanding the knowledge foundation on which our future depends, and</w:t>
      </w:r>
    </w:p>
    <w:p w14:paraId="7E60484E" w14:textId="77777777" w:rsidR="002D44EF" w:rsidRDefault="002D44EF" w:rsidP="002D44EF"/>
    <w:p w14:paraId="4EC2D2FE" w14:textId="77777777" w:rsidR="002D44EF" w:rsidRDefault="002D44EF" w:rsidP="002D44EF">
      <w:r>
        <w:t>WHEREAS the Faculty advise, mentor, and engage students in the activities that lead directly to their future occupations and improve their quality of life, and</w:t>
      </w:r>
    </w:p>
    <w:p w14:paraId="23254174" w14:textId="77777777" w:rsidR="002D44EF" w:rsidRDefault="002D44EF" w:rsidP="002D44EF"/>
    <w:p w14:paraId="674CB72F" w14:textId="77777777" w:rsidR="002D44EF" w:rsidRDefault="002D44EF" w:rsidP="002D44EF">
      <w:r>
        <w:t>WHEREAS all these components contribute immensely to both current job creation and our citizens’ preparedness for the future, and</w:t>
      </w:r>
    </w:p>
    <w:p w14:paraId="051C812F" w14:textId="77777777" w:rsidR="002D44EF" w:rsidRDefault="002D44EF" w:rsidP="002D44EF"/>
    <w:p w14:paraId="3194AC43" w14:textId="77777777" w:rsidR="002D44EF" w:rsidRDefault="002D44EF" w:rsidP="002D44EF">
      <w:r>
        <w:t xml:space="preserve">WHEREAS the Charter of the Faculty Assembly provides “The Assembly shall, through appropriate channels, advise the Board of Governors of the University of North Carolina, the General Assembly, and other governmental agencies and officers on matters of University-wide importance, and </w:t>
      </w:r>
    </w:p>
    <w:p w14:paraId="2FA1450E" w14:textId="77777777" w:rsidR="002D44EF" w:rsidRDefault="002D44EF" w:rsidP="002D44EF">
      <w:r>
        <w:t>The Assembly shall advise and communicate with the President of the University of North Carolina with regard to the interests of the faculties and other matters of university-wide importance.”</w:t>
      </w:r>
    </w:p>
    <w:p w14:paraId="58E30533" w14:textId="77777777" w:rsidR="002D44EF" w:rsidRDefault="002D44EF" w:rsidP="002D44EF"/>
    <w:p w14:paraId="184B4A93" w14:textId="77777777" w:rsidR="002D44EF" w:rsidRDefault="002D44EF" w:rsidP="002D44EF">
      <w:r>
        <w:t>THEREFORE BE IT RESOLVED that the Faculty be informed of strategic planning activities and a mechanism be created to solicit input at the campus level throughout the process so as to achieve effective outcomes and the strong faculty buy-in, and</w:t>
      </w:r>
    </w:p>
    <w:p w14:paraId="1B78A31A" w14:textId="77777777" w:rsidR="002D44EF" w:rsidRDefault="002D44EF" w:rsidP="002D44EF"/>
    <w:p w14:paraId="7E15CAAC" w14:textId="77777777" w:rsidR="002D44EF" w:rsidRDefault="002D44EF" w:rsidP="002D44EF">
      <w:r>
        <w:t>RESOLVED that in order to define and support measures that advance the quality of the University system representatives of the Faculty Assembly be informed during the strategic planning process, and that the President of the University, in collaboration with the Chair of the Faculty Assembly, create a faculty group to interact and collaborate with the Business/Political community advisory committee for the University’s strategic planning.</w:t>
      </w:r>
    </w:p>
    <w:p w14:paraId="2062D917" w14:textId="250D2B76" w:rsidR="002D44EF" w:rsidRDefault="002D44EF">
      <w:pPr>
        <w:rPr>
          <w:rFonts w:ascii="Arial" w:hAnsi="Arial" w:cs="Arial"/>
        </w:rPr>
      </w:pPr>
      <w:r>
        <w:rPr>
          <w:rFonts w:ascii="Arial" w:hAnsi="Arial" w:cs="Arial"/>
        </w:rPr>
        <w:br w:type="page"/>
      </w:r>
    </w:p>
    <w:p w14:paraId="4E7B074F" w14:textId="77777777" w:rsidR="00445000" w:rsidRPr="007E258A" w:rsidRDefault="00445000" w:rsidP="00445000">
      <w:pPr>
        <w:rPr>
          <w:b/>
        </w:rPr>
      </w:pPr>
      <w:r>
        <w:rPr>
          <w:b/>
        </w:rPr>
        <w:lastRenderedPageBreak/>
        <w:t xml:space="preserve">Affirmation of Shared Governance </w:t>
      </w:r>
    </w:p>
    <w:p w14:paraId="60D44940" w14:textId="77777777" w:rsidR="00445000" w:rsidRDefault="00445000" w:rsidP="00445000">
      <w:r>
        <w:t>Submitted by the UNC Faculty Assembly</w:t>
      </w:r>
    </w:p>
    <w:p w14:paraId="4B0AF723" w14:textId="77777777" w:rsidR="00445000" w:rsidRDefault="00445000" w:rsidP="00445000">
      <w:r>
        <w:t>September 21, 2012</w:t>
      </w:r>
    </w:p>
    <w:p w14:paraId="7EB7E037" w14:textId="77777777" w:rsidR="00445000" w:rsidRDefault="00445000" w:rsidP="00445000"/>
    <w:p w14:paraId="6F218A66" w14:textId="77777777" w:rsidR="00445000" w:rsidRPr="00DF5A24" w:rsidRDefault="00445000" w:rsidP="00445000">
      <w:r w:rsidRPr="00DF5A24">
        <w:t>RESOLVED that President Ross affirm his support for the principles of shared governance adopted by the faculty assembly in April 2005</w:t>
      </w:r>
      <w:r>
        <w:t xml:space="preserve"> and that his affirmation be conveyed to the Chancellor and Chief Academic Officer at each campus</w:t>
      </w:r>
      <w:r w:rsidRPr="00DF5A24">
        <w:t>.</w:t>
      </w:r>
    </w:p>
    <w:p w14:paraId="74C764F6" w14:textId="77777777" w:rsidR="00445000" w:rsidRDefault="00445000" w:rsidP="00445000">
      <w:pPr>
        <w:rPr>
          <w:rFonts w:ascii="Arial" w:hAnsi="Arial" w:cs="Arial"/>
          <w:color w:val="000000"/>
        </w:rPr>
      </w:pPr>
    </w:p>
    <w:p w14:paraId="20791F97" w14:textId="77777777" w:rsidR="00445000" w:rsidRDefault="00445000" w:rsidP="00445000">
      <w:pPr>
        <w:rPr>
          <w:rFonts w:ascii="Arial" w:hAnsi="Arial" w:cs="Arial"/>
          <w:color w:val="000000"/>
        </w:rPr>
      </w:pPr>
    </w:p>
    <w:p w14:paraId="61BD9ED3" w14:textId="77777777" w:rsidR="00445000" w:rsidRPr="002A2651" w:rsidRDefault="00445000" w:rsidP="00445000">
      <w:r w:rsidRPr="002A2651">
        <w:t>2012-01</w:t>
      </w:r>
    </w:p>
    <w:p w14:paraId="4282DC9E" w14:textId="77777777" w:rsidR="00445000" w:rsidRPr="0059501B" w:rsidRDefault="00445000" w:rsidP="00445000">
      <w:pPr>
        <w:rPr>
          <w:b/>
        </w:rPr>
      </w:pPr>
      <w:r w:rsidRPr="0059501B">
        <w:rPr>
          <w:b/>
        </w:rPr>
        <w:t>Resolution on Policy Changes Related to Academics First</w:t>
      </w:r>
    </w:p>
    <w:p w14:paraId="31567CAE" w14:textId="77777777" w:rsidR="00445000" w:rsidRDefault="00445000" w:rsidP="00445000">
      <w:r>
        <w:t>Approved by the UNC Faculty Assembly</w:t>
      </w:r>
    </w:p>
    <w:p w14:paraId="5DF9EC89" w14:textId="77777777" w:rsidR="00445000" w:rsidRDefault="00445000" w:rsidP="00445000">
      <w:r>
        <w:t>September 21, 2012</w:t>
      </w:r>
    </w:p>
    <w:p w14:paraId="57F42EFE" w14:textId="77777777" w:rsidR="00445000" w:rsidRPr="00692AB9" w:rsidRDefault="00445000" w:rsidP="00445000">
      <w:pPr>
        <w:jc w:val="center"/>
        <w:rPr>
          <w:b/>
          <w:sz w:val="32"/>
          <w:szCs w:val="32"/>
        </w:rPr>
      </w:pPr>
    </w:p>
    <w:p w14:paraId="4DBB9D57" w14:textId="77777777" w:rsidR="00445000" w:rsidRPr="009E4EDC" w:rsidRDefault="00445000" w:rsidP="00445000">
      <w:pPr>
        <w:rPr>
          <w:b/>
          <w:sz w:val="28"/>
          <w:szCs w:val="28"/>
        </w:rPr>
      </w:pPr>
      <w:r w:rsidRPr="009E4EDC">
        <w:rPr>
          <w:b/>
          <w:sz w:val="28"/>
          <w:szCs w:val="28"/>
        </w:rPr>
        <w:t>Whereas:</w:t>
      </w:r>
    </w:p>
    <w:p w14:paraId="318FEEFE" w14:textId="77777777" w:rsidR="00445000" w:rsidRDefault="00445000" w:rsidP="00445000"/>
    <w:p w14:paraId="79D05EB0" w14:textId="77777777" w:rsidR="00445000" w:rsidRDefault="00445000" w:rsidP="00445000">
      <w:pPr>
        <w:pStyle w:val="ListParagraph"/>
        <w:numPr>
          <w:ilvl w:val="0"/>
          <w:numId w:val="7"/>
        </w:numPr>
      </w:pPr>
      <w:r>
        <w:t xml:space="preserve">The “Academics First work group” was tasked with advancing the work initiated by the UNC Faculty Assembly </w:t>
      </w:r>
    </w:p>
    <w:p w14:paraId="49CD6CAA" w14:textId="77777777" w:rsidR="00445000" w:rsidRDefault="00445000" w:rsidP="00445000"/>
    <w:p w14:paraId="68CE90CB" w14:textId="77777777" w:rsidR="00445000" w:rsidRDefault="00445000" w:rsidP="00445000">
      <w:pPr>
        <w:pStyle w:val="ListParagraph"/>
        <w:numPr>
          <w:ilvl w:val="0"/>
          <w:numId w:val="7"/>
        </w:numPr>
      </w:pPr>
      <w:r>
        <w:t>The goal of “Academics First” is to enhance access, excellence, and timely undergraduate degree completion</w:t>
      </w:r>
    </w:p>
    <w:p w14:paraId="5795B02F" w14:textId="77777777" w:rsidR="00445000" w:rsidRDefault="00445000" w:rsidP="00445000"/>
    <w:p w14:paraId="2494DF41" w14:textId="77777777" w:rsidR="00445000" w:rsidRDefault="00445000" w:rsidP="00445000">
      <w:pPr>
        <w:pStyle w:val="ListParagraph"/>
        <w:numPr>
          <w:ilvl w:val="0"/>
          <w:numId w:val="7"/>
        </w:numPr>
      </w:pPr>
      <w:r>
        <w:t>Changes to minimum admission requirement language (BOG Policy 700.1.1 and BOG Regulation 700.1.1.(R)) was intended to promote access while maintaining success</w:t>
      </w:r>
    </w:p>
    <w:p w14:paraId="7E4594D4" w14:textId="77777777" w:rsidR="00445000" w:rsidRDefault="00445000" w:rsidP="00445000"/>
    <w:p w14:paraId="4E6B8F83" w14:textId="77777777" w:rsidR="00445000" w:rsidRDefault="00445000" w:rsidP="00445000">
      <w:pPr>
        <w:pStyle w:val="ListParagraph"/>
        <w:numPr>
          <w:ilvl w:val="0"/>
          <w:numId w:val="7"/>
        </w:numPr>
      </w:pPr>
      <w:r>
        <w:t>A system wide minimum standard for Satisfactory Academic Progress (SAP) and Good Academic Standing supports “Academics First”</w:t>
      </w:r>
    </w:p>
    <w:p w14:paraId="0F6D703B" w14:textId="77777777" w:rsidR="00445000" w:rsidRDefault="00445000" w:rsidP="00445000"/>
    <w:p w14:paraId="74774087" w14:textId="77777777" w:rsidR="00445000" w:rsidRDefault="00445000" w:rsidP="00445000">
      <w:pPr>
        <w:pStyle w:val="ListParagraph"/>
        <w:numPr>
          <w:ilvl w:val="0"/>
          <w:numId w:val="7"/>
        </w:numPr>
      </w:pPr>
      <w:r>
        <w:t>A system wide commitment to a minimum standard on core academic processes, such as drop/add, course repeat, grade replacement and withdrawal</w:t>
      </w:r>
      <w:r w:rsidRPr="00A551BC">
        <w:t xml:space="preserve"> </w:t>
      </w:r>
      <w:r>
        <w:t>supports “Academics First”</w:t>
      </w:r>
    </w:p>
    <w:p w14:paraId="1DF3649F" w14:textId="77777777" w:rsidR="00445000" w:rsidRDefault="00445000" w:rsidP="00445000"/>
    <w:p w14:paraId="1D67D8B1" w14:textId="77777777" w:rsidR="00445000" w:rsidRPr="009E4EDC" w:rsidRDefault="00445000" w:rsidP="00445000">
      <w:pPr>
        <w:rPr>
          <w:b/>
          <w:sz w:val="28"/>
          <w:szCs w:val="28"/>
        </w:rPr>
      </w:pPr>
      <w:r w:rsidRPr="009E4EDC">
        <w:rPr>
          <w:b/>
          <w:sz w:val="28"/>
          <w:szCs w:val="28"/>
        </w:rPr>
        <w:t xml:space="preserve">Therefore be it </w:t>
      </w:r>
      <w:r>
        <w:rPr>
          <w:b/>
          <w:sz w:val="28"/>
          <w:szCs w:val="28"/>
        </w:rPr>
        <w:t>r</w:t>
      </w:r>
      <w:r w:rsidRPr="009E4EDC">
        <w:rPr>
          <w:b/>
          <w:sz w:val="28"/>
          <w:szCs w:val="28"/>
        </w:rPr>
        <w:t>esolved that:</w:t>
      </w:r>
    </w:p>
    <w:p w14:paraId="33F0C93B" w14:textId="77777777" w:rsidR="00445000" w:rsidRPr="009E4EDC" w:rsidRDefault="00445000" w:rsidP="00445000">
      <w:pPr>
        <w:rPr>
          <w:b/>
        </w:rPr>
      </w:pPr>
    </w:p>
    <w:p w14:paraId="3764A87D" w14:textId="02F25392" w:rsidR="00445000" w:rsidRDefault="00445000" w:rsidP="00445000">
      <w:pPr>
        <w:ind w:left="720"/>
      </w:pPr>
      <w:r>
        <w:t xml:space="preserve">The Faculty Assembly supports both the June 2012 Report of the </w:t>
      </w:r>
      <w:r w:rsidR="0086261A">
        <w:t xml:space="preserve">Academics First Working Group, </w:t>
      </w:r>
      <w:r>
        <w:t>and the proposed changes to UNC Policy Manual Sections 400.1.5 (Improving Retention and Graduation Rates) and 700.1.1 and the related regulations (400.1.5(R) and 700.1.1(R)).</w:t>
      </w:r>
    </w:p>
    <w:p w14:paraId="2BA084E6" w14:textId="77777777" w:rsidR="00445000" w:rsidRDefault="00445000" w:rsidP="00445000"/>
    <w:p w14:paraId="48173BF4" w14:textId="77777777" w:rsidR="00445000" w:rsidRPr="00511E80" w:rsidRDefault="00445000" w:rsidP="00445000">
      <w:pPr>
        <w:rPr>
          <w:rFonts w:ascii="Arial" w:hAnsi="Arial" w:cs="Arial"/>
          <w:color w:val="000000"/>
        </w:rPr>
      </w:pPr>
    </w:p>
    <w:p w14:paraId="054914D4" w14:textId="6BCF450D" w:rsidR="005A513A" w:rsidRDefault="005A513A">
      <w:pPr>
        <w:rPr>
          <w:rFonts w:ascii="Arial" w:hAnsi="Arial" w:cs="Arial"/>
        </w:rPr>
      </w:pPr>
      <w:r>
        <w:rPr>
          <w:rFonts w:ascii="Arial" w:hAnsi="Arial" w:cs="Arial"/>
        </w:rPr>
        <w:br w:type="page"/>
      </w:r>
    </w:p>
    <w:p w14:paraId="4DE7F077" w14:textId="77777777" w:rsidR="005A513A" w:rsidRDefault="005A513A" w:rsidP="005A513A">
      <w:r>
        <w:lastRenderedPageBreak/>
        <w:t>September 21, 2012</w:t>
      </w:r>
    </w:p>
    <w:p w14:paraId="37601145" w14:textId="77777777" w:rsidR="008622B8" w:rsidRDefault="008622B8" w:rsidP="005A513A">
      <w:pPr>
        <w:rPr>
          <w:b/>
        </w:rPr>
      </w:pPr>
    </w:p>
    <w:p w14:paraId="5600E5E3" w14:textId="77777777" w:rsidR="005A513A" w:rsidRPr="008622B8" w:rsidRDefault="005A513A" w:rsidP="005A513A">
      <w:pPr>
        <w:rPr>
          <w:b/>
        </w:rPr>
      </w:pPr>
      <w:r w:rsidRPr="008622B8">
        <w:rPr>
          <w:b/>
        </w:rPr>
        <w:t xml:space="preserve">Faculty Assembly – Articulation Subgroup </w:t>
      </w:r>
    </w:p>
    <w:p w14:paraId="7B801B70" w14:textId="77777777" w:rsidR="005A513A" w:rsidRDefault="005A513A" w:rsidP="005A513A">
      <w:r>
        <w:t>Notes</w:t>
      </w:r>
    </w:p>
    <w:p w14:paraId="7CA9A00E" w14:textId="77777777" w:rsidR="005A513A" w:rsidRDefault="005A513A" w:rsidP="005A513A"/>
    <w:p w14:paraId="126E2968" w14:textId="77777777" w:rsidR="005A513A" w:rsidRPr="00702394" w:rsidRDefault="005A513A" w:rsidP="005A513A">
      <w:pPr>
        <w:rPr>
          <w:b/>
        </w:rPr>
      </w:pPr>
      <w:r w:rsidRPr="00702394">
        <w:rPr>
          <w:b/>
        </w:rPr>
        <w:t>From Roundtable Discussions:</w:t>
      </w:r>
    </w:p>
    <w:p w14:paraId="2737390C" w14:textId="77777777" w:rsidR="005A513A" w:rsidRDefault="005A513A" w:rsidP="005A513A">
      <w:r>
        <w:t>Concerns voiced:</w:t>
      </w:r>
    </w:p>
    <w:p w14:paraId="0C945907" w14:textId="77777777" w:rsidR="005A513A" w:rsidRDefault="005A513A" w:rsidP="005A513A">
      <w:pPr>
        <w:pStyle w:val="ListParagraph"/>
        <w:numPr>
          <w:ilvl w:val="0"/>
          <w:numId w:val="10"/>
        </w:numPr>
      </w:pPr>
      <w:r>
        <w:t>Non equivalency of some comm. College sciences relative to four year schools and yet accepted for full credit anyway</w:t>
      </w:r>
    </w:p>
    <w:p w14:paraId="322828F3" w14:textId="77777777" w:rsidR="005A513A" w:rsidRDefault="005A513A" w:rsidP="005A513A">
      <w:pPr>
        <w:pStyle w:val="ListParagraph"/>
        <w:numPr>
          <w:ilvl w:val="0"/>
          <w:numId w:val="10"/>
        </w:numPr>
      </w:pPr>
      <w:r>
        <w:t>Ongoing concern that many courses – particularly in STEM fields – are not as rigorous at CC level despite the articulation agreements</w:t>
      </w:r>
    </w:p>
    <w:p w14:paraId="49B7D016" w14:textId="77777777" w:rsidR="005A513A" w:rsidRDefault="005A513A" w:rsidP="005A513A">
      <w:pPr>
        <w:pStyle w:val="ListParagraph"/>
        <w:numPr>
          <w:ilvl w:val="0"/>
          <w:numId w:val="10"/>
        </w:numPr>
      </w:pPr>
      <w:r>
        <w:t>Concerns about new learning objectives tied to SACS-CASI reviews that seek other learning competencies beyond content – how will these be evaluated and articulated?</w:t>
      </w:r>
    </w:p>
    <w:p w14:paraId="2BB6C5B8" w14:textId="77777777" w:rsidR="005A513A" w:rsidRDefault="005A513A" w:rsidP="005A513A">
      <w:pPr>
        <w:pStyle w:val="ListParagraph"/>
        <w:numPr>
          <w:ilvl w:val="0"/>
          <w:numId w:val="10"/>
        </w:numPr>
      </w:pPr>
      <w:r>
        <w:t>Lots of CCs students transferring without AA or AS degree finished/ seem unprepared for pursuing a major and perhaps ill-advised in their choice of lower courses</w:t>
      </w:r>
    </w:p>
    <w:p w14:paraId="1DCBE2A3" w14:textId="77777777" w:rsidR="005A513A" w:rsidRDefault="005A513A" w:rsidP="005A513A">
      <w:pPr>
        <w:pStyle w:val="ListParagraph"/>
        <w:numPr>
          <w:ilvl w:val="0"/>
          <w:numId w:val="10"/>
        </w:numPr>
      </w:pPr>
      <w:r>
        <w:t>Where do online courses fit in?</w:t>
      </w:r>
    </w:p>
    <w:p w14:paraId="31C242EF" w14:textId="77777777" w:rsidR="005A513A" w:rsidRDefault="005A513A" w:rsidP="005A513A">
      <w:pPr>
        <w:pStyle w:val="ListParagraph"/>
        <w:numPr>
          <w:ilvl w:val="0"/>
          <w:numId w:val="10"/>
        </w:numPr>
      </w:pPr>
      <w:r>
        <w:t>Hours in residence to earn a degree from specific university? Is this consistent?</w:t>
      </w:r>
    </w:p>
    <w:p w14:paraId="048E9BC0" w14:textId="77777777" w:rsidR="005A513A" w:rsidRDefault="005A513A" w:rsidP="005A513A">
      <w:pPr>
        <w:pStyle w:val="ListParagraph"/>
        <w:numPr>
          <w:ilvl w:val="0"/>
          <w:numId w:val="10"/>
        </w:numPr>
      </w:pPr>
      <w:r>
        <w:t xml:space="preserve">Need for more universal standards for lower level gen </w:t>
      </w:r>
      <w:proofErr w:type="spellStart"/>
      <w:proofErr w:type="gramStart"/>
      <w:r>
        <w:t>ed</w:t>
      </w:r>
      <w:proofErr w:type="spellEnd"/>
      <w:proofErr w:type="gramEnd"/>
      <w:r>
        <w:t xml:space="preserve"> courses? Is there a clear common core?</w:t>
      </w:r>
    </w:p>
    <w:p w14:paraId="6DF9CED1" w14:textId="77777777" w:rsidR="005A513A" w:rsidRDefault="005A513A" w:rsidP="005A513A">
      <w:pPr>
        <w:pStyle w:val="ListParagraph"/>
        <w:numPr>
          <w:ilvl w:val="0"/>
          <w:numId w:val="10"/>
        </w:numPr>
      </w:pPr>
      <w:r>
        <w:t>Early College students are often very bright but seem developmentally unprepared for college work and life – expectations for EC students sometimes differ from CC transfers – also as minors and non-drivers they need different accommodations</w:t>
      </w:r>
    </w:p>
    <w:p w14:paraId="23801F5D" w14:textId="77777777" w:rsidR="005A513A" w:rsidRDefault="005A513A" w:rsidP="005A513A">
      <w:pPr>
        <w:pStyle w:val="ListParagraph"/>
        <w:numPr>
          <w:ilvl w:val="0"/>
          <w:numId w:val="10"/>
        </w:numPr>
      </w:pPr>
      <w:r>
        <w:t>Lots of UNC students also transfer back to CCs – what are the needs and issues for this group?</w:t>
      </w:r>
    </w:p>
    <w:p w14:paraId="053FFAF2" w14:textId="77777777" w:rsidR="005A513A" w:rsidRDefault="005A513A" w:rsidP="005A513A">
      <w:pPr>
        <w:pStyle w:val="ListParagraph"/>
        <w:numPr>
          <w:ilvl w:val="0"/>
          <w:numId w:val="10"/>
        </w:numPr>
      </w:pPr>
      <w:r>
        <w:t>Need to better address who CC students are – more often they are traditional age students, some are strong academically, just saving money by going to CC, while some are actually weak students who could not gain admittance to university – different kind of support needed for the two groups.</w:t>
      </w:r>
    </w:p>
    <w:p w14:paraId="028AC652" w14:textId="77777777" w:rsidR="005A513A" w:rsidRDefault="005A513A" w:rsidP="005A513A">
      <w:pPr>
        <w:pStyle w:val="ListParagraph"/>
        <w:numPr>
          <w:ilvl w:val="0"/>
          <w:numId w:val="10"/>
        </w:numPr>
      </w:pPr>
      <w:r>
        <w:t>Should we look for more coherent alignment – following New York or California system as a model?</w:t>
      </w:r>
    </w:p>
    <w:p w14:paraId="20E6F84E" w14:textId="77777777" w:rsidR="005A513A" w:rsidRDefault="005A513A" w:rsidP="005A513A"/>
    <w:p w14:paraId="57D08AE0" w14:textId="77777777" w:rsidR="005A513A" w:rsidRDefault="005A513A" w:rsidP="005A513A">
      <w:pPr>
        <w:spacing w:after="200" w:line="276" w:lineRule="auto"/>
        <w:rPr>
          <w:b/>
        </w:rPr>
      </w:pPr>
      <w:r>
        <w:rPr>
          <w:b/>
        </w:rPr>
        <w:br w:type="page"/>
      </w:r>
    </w:p>
    <w:p w14:paraId="41A1C3E3" w14:textId="6AA388FA" w:rsidR="00CC0694" w:rsidRPr="00BB6AAF" w:rsidRDefault="00CC0694" w:rsidP="00CC0694">
      <w:pPr>
        <w:rPr>
          <w:rFonts w:ascii="Arial" w:hAnsi="Arial" w:cs="Arial"/>
          <w:b/>
        </w:rPr>
      </w:pPr>
      <w:r w:rsidRPr="00BB6AAF">
        <w:rPr>
          <w:rFonts w:ascii="Arial" w:hAnsi="Arial" w:cs="Arial"/>
          <w:b/>
        </w:rPr>
        <w:lastRenderedPageBreak/>
        <w:t>Student Success-Afternoon</w:t>
      </w:r>
      <w:r w:rsidR="008A6AC6">
        <w:rPr>
          <w:rFonts w:ascii="Arial" w:hAnsi="Arial" w:cs="Arial"/>
          <w:b/>
        </w:rPr>
        <w:t xml:space="preserve"> Session</w:t>
      </w:r>
    </w:p>
    <w:p w14:paraId="646AC7B8" w14:textId="77777777" w:rsidR="00CC0694" w:rsidRPr="00BB6AAF" w:rsidRDefault="00CC0694" w:rsidP="00CC0694">
      <w:pPr>
        <w:rPr>
          <w:rFonts w:ascii="Arial" w:hAnsi="Arial" w:cs="Arial"/>
          <w:b/>
        </w:rPr>
      </w:pPr>
    </w:p>
    <w:p w14:paraId="6C580375" w14:textId="2FD68BAE" w:rsidR="00CC0694" w:rsidRPr="00BB6AAF" w:rsidRDefault="00CC0694" w:rsidP="00CC0694">
      <w:pPr>
        <w:rPr>
          <w:rFonts w:ascii="Arial" w:hAnsi="Arial" w:cs="Arial"/>
          <w:b/>
        </w:rPr>
      </w:pPr>
      <w:r w:rsidRPr="00BB6AAF">
        <w:rPr>
          <w:rFonts w:ascii="Arial" w:hAnsi="Arial" w:cs="Arial"/>
          <w:b/>
        </w:rPr>
        <w:t>Chair: Andrew Morehead</w:t>
      </w:r>
    </w:p>
    <w:p w14:paraId="766C893D" w14:textId="77777777" w:rsidR="005A513A" w:rsidRPr="00BB6AAF" w:rsidRDefault="005A513A" w:rsidP="005A513A">
      <w:pPr>
        <w:rPr>
          <w:rFonts w:ascii="Arial" w:hAnsi="Arial" w:cs="Arial"/>
        </w:rPr>
      </w:pPr>
    </w:p>
    <w:p w14:paraId="54B954D2" w14:textId="64F7E87C" w:rsidR="00CC0694" w:rsidRPr="00BB6AAF" w:rsidRDefault="00CC0694" w:rsidP="005A513A">
      <w:pPr>
        <w:rPr>
          <w:rFonts w:ascii="Arial" w:hAnsi="Arial" w:cs="Arial"/>
        </w:rPr>
      </w:pPr>
      <w:r w:rsidRPr="00BB6AAF">
        <w:rPr>
          <w:rFonts w:ascii="Arial" w:hAnsi="Arial" w:cs="Arial"/>
          <w:b/>
        </w:rPr>
        <w:t>Roster:</w:t>
      </w:r>
    </w:p>
    <w:p w14:paraId="159EC1FA" w14:textId="77777777" w:rsidR="00CC0694" w:rsidRDefault="00CC0694" w:rsidP="005A513A">
      <w:pPr>
        <w:rPr>
          <w:rFonts w:ascii="Arial" w:hAnsi="Arial" w:cs="Arial"/>
        </w:rPr>
      </w:pPr>
    </w:p>
    <w:p w14:paraId="6F32472B" w14:textId="1170DBED" w:rsidR="00BB6AAF" w:rsidRDefault="00F6722F" w:rsidP="005A513A">
      <w:pPr>
        <w:rPr>
          <w:rFonts w:ascii="Arial" w:hAnsi="Arial" w:cs="Arial"/>
        </w:rPr>
      </w:pPr>
      <w:r>
        <w:rPr>
          <w:rFonts w:ascii="Arial" w:hAnsi="Arial" w:cs="Arial"/>
        </w:rPr>
        <w:t>Karen Hornsby (NCA&amp;T)</w:t>
      </w:r>
    </w:p>
    <w:p w14:paraId="4C631D89" w14:textId="0D2CDACB" w:rsidR="00F6722F" w:rsidRDefault="00F6722F" w:rsidP="005A513A">
      <w:pPr>
        <w:rPr>
          <w:rFonts w:ascii="Arial" w:hAnsi="Arial" w:cs="Arial"/>
        </w:rPr>
      </w:pPr>
      <w:proofErr w:type="spellStart"/>
      <w:r>
        <w:rPr>
          <w:rFonts w:ascii="Arial" w:hAnsi="Arial" w:cs="Arial"/>
        </w:rPr>
        <w:t>Korah</w:t>
      </w:r>
      <w:proofErr w:type="spellEnd"/>
      <w:r>
        <w:rPr>
          <w:rFonts w:ascii="Arial" w:hAnsi="Arial" w:cs="Arial"/>
        </w:rPr>
        <w:t xml:space="preserve"> Wiley (NCSSM)</w:t>
      </w:r>
    </w:p>
    <w:p w14:paraId="31B1CDB1" w14:textId="7A43B7BB" w:rsidR="00F6722F" w:rsidRDefault="00F6722F" w:rsidP="005A513A">
      <w:pPr>
        <w:rPr>
          <w:rFonts w:ascii="Arial" w:hAnsi="Arial" w:cs="Arial"/>
        </w:rPr>
      </w:pPr>
      <w:r>
        <w:rPr>
          <w:rFonts w:ascii="Arial" w:hAnsi="Arial" w:cs="Arial"/>
        </w:rPr>
        <w:t>Laurie Patterson (UNC-W)</w:t>
      </w:r>
    </w:p>
    <w:p w14:paraId="0CD248E9" w14:textId="15A1935C" w:rsidR="00F6722F" w:rsidRDefault="00F6722F" w:rsidP="005A513A">
      <w:pPr>
        <w:rPr>
          <w:rFonts w:ascii="Arial" w:hAnsi="Arial" w:cs="Arial"/>
        </w:rPr>
      </w:pPr>
      <w:r>
        <w:rPr>
          <w:rFonts w:ascii="Arial" w:hAnsi="Arial" w:cs="Arial"/>
        </w:rPr>
        <w:t>Kelly Charles (FSU)</w:t>
      </w:r>
    </w:p>
    <w:p w14:paraId="12EC7DC4" w14:textId="55AAD3F1" w:rsidR="00F6722F" w:rsidRDefault="00F6722F" w:rsidP="005A513A">
      <w:pPr>
        <w:rPr>
          <w:rFonts w:ascii="Arial" w:hAnsi="Arial" w:cs="Arial"/>
        </w:rPr>
      </w:pPr>
      <w:r>
        <w:rPr>
          <w:rFonts w:ascii="Arial" w:hAnsi="Arial" w:cs="Arial"/>
        </w:rPr>
        <w:t xml:space="preserve">Frederick </w:t>
      </w:r>
      <w:proofErr w:type="spellStart"/>
      <w:r>
        <w:rPr>
          <w:rFonts w:ascii="Arial" w:hAnsi="Arial" w:cs="Arial"/>
        </w:rPr>
        <w:t>Buskey</w:t>
      </w:r>
      <w:proofErr w:type="spellEnd"/>
      <w:r>
        <w:rPr>
          <w:rFonts w:ascii="Arial" w:hAnsi="Arial" w:cs="Arial"/>
        </w:rPr>
        <w:t xml:space="preserve"> (WCU)</w:t>
      </w:r>
    </w:p>
    <w:p w14:paraId="729EEB03" w14:textId="0D3A023B" w:rsidR="00F6722F" w:rsidRDefault="00F6722F" w:rsidP="005A513A">
      <w:pPr>
        <w:rPr>
          <w:rFonts w:ascii="Arial" w:hAnsi="Arial" w:cs="Arial"/>
        </w:rPr>
      </w:pPr>
      <w:r>
        <w:rPr>
          <w:rFonts w:ascii="Arial" w:hAnsi="Arial" w:cs="Arial"/>
        </w:rPr>
        <w:t xml:space="preserve">Deborah </w:t>
      </w:r>
      <w:proofErr w:type="spellStart"/>
      <w:r>
        <w:rPr>
          <w:rFonts w:ascii="Arial" w:hAnsi="Arial" w:cs="Arial"/>
        </w:rPr>
        <w:t>Eaker</w:t>
      </w:r>
      <w:proofErr w:type="spellEnd"/>
      <w:r>
        <w:rPr>
          <w:rFonts w:ascii="Arial" w:hAnsi="Arial" w:cs="Arial"/>
        </w:rPr>
        <w:t>-Rich (UNC)</w:t>
      </w:r>
    </w:p>
    <w:p w14:paraId="15919627" w14:textId="5764FD3F" w:rsidR="00F6722F" w:rsidRDefault="00F6722F" w:rsidP="005A513A">
      <w:pPr>
        <w:rPr>
          <w:rFonts w:ascii="Arial" w:hAnsi="Arial" w:cs="Arial"/>
        </w:rPr>
      </w:pPr>
      <w:r>
        <w:rPr>
          <w:rFonts w:ascii="Arial" w:hAnsi="Arial" w:cs="Arial"/>
        </w:rPr>
        <w:t>Anita Blowers (UNC-C)</w:t>
      </w:r>
    </w:p>
    <w:p w14:paraId="05743D6C" w14:textId="74D52DCD" w:rsidR="00F6722F" w:rsidRDefault="00935136" w:rsidP="005A513A">
      <w:pPr>
        <w:rPr>
          <w:rFonts w:ascii="Arial" w:hAnsi="Arial" w:cs="Arial"/>
        </w:rPr>
      </w:pPr>
      <w:r>
        <w:rPr>
          <w:rFonts w:ascii="Arial" w:hAnsi="Arial" w:cs="Arial"/>
        </w:rPr>
        <w:t>Sandra Rogers (NCCU)</w:t>
      </w:r>
    </w:p>
    <w:p w14:paraId="5D7BE38B" w14:textId="0562DE80" w:rsidR="00935136" w:rsidRDefault="004A23FD" w:rsidP="005A513A">
      <w:pPr>
        <w:rPr>
          <w:rFonts w:ascii="Arial" w:hAnsi="Arial" w:cs="Arial"/>
        </w:rPr>
      </w:pPr>
      <w:r>
        <w:rPr>
          <w:rFonts w:ascii="Arial" w:hAnsi="Arial" w:cs="Arial"/>
        </w:rPr>
        <w:t>James Holloway (ECU)</w:t>
      </w:r>
    </w:p>
    <w:p w14:paraId="66166D10" w14:textId="3CFE8641" w:rsidR="004A23FD" w:rsidRDefault="004A23FD" w:rsidP="005A513A">
      <w:pPr>
        <w:rPr>
          <w:rFonts w:ascii="Arial" w:hAnsi="Arial" w:cs="Arial"/>
        </w:rPr>
      </w:pPr>
      <w:r>
        <w:rPr>
          <w:rFonts w:ascii="Arial" w:hAnsi="Arial" w:cs="Arial"/>
        </w:rPr>
        <w:t xml:space="preserve">Jeff </w:t>
      </w:r>
      <w:proofErr w:type="spellStart"/>
      <w:r>
        <w:rPr>
          <w:rFonts w:ascii="Arial" w:hAnsi="Arial" w:cs="Arial"/>
        </w:rPr>
        <w:t>Bolles</w:t>
      </w:r>
      <w:proofErr w:type="spellEnd"/>
      <w:r>
        <w:rPr>
          <w:rFonts w:ascii="Arial" w:hAnsi="Arial" w:cs="Arial"/>
        </w:rPr>
        <w:t xml:space="preserve"> (UNC-P)</w:t>
      </w:r>
    </w:p>
    <w:p w14:paraId="25976C9B" w14:textId="2F5EF1AF" w:rsidR="009328A3" w:rsidRDefault="009328A3" w:rsidP="005A513A">
      <w:pPr>
        <w:rPr>
          <w:rFonts w:ascii="Arial" w:hAnsi="Arial" w:cs="Arial"/>
        </w:rPr>
      </w:pPr>
      <w:r>
        <w:rPr>
          <w:rFonts w:ascii="Arial" w:hAnsi="Arial" w:cs="Arial"/>
        </w:rPr>
        <w:t>Kerri Dixon (GA)</w:t>
      </w:r>
    </w:p>
    <w:p w14:paraId="3D2E2C1C" w14:textId="686A934C" w:rsidR="009328A3" w:rsidRDefault="009328A3" w:rsidP="005A513A">
      <w:pPr>
        <w:rPr>
          <w:rFonts w:ascii="Arial" w:hAnsi="Arial" w:cs="Arial"/>
        </w:rPr>
      </w:pPr>
      <w:r>
        <w:rPr>
          <w:rFonts w:ascii="Arial" w:hAnsi="Arial" w:cs="Arial"/>
        </w:rPr>
        <w:t>Dan Vogel (GA)</w:t>
      </w:r>
    </w:p>
    <w:p w14:paraId="76E12B36" w14:textId="77777777" w:rsidR="00BB6AAF" w:rsidRPr="00BB6AAF" w:rsidRDefault="00BB6AAF" w:rsidP="005A513A">
      <w:pPr>
        <w:rPr>
          <w:rFonts w:ascii="Arial" w:hAnsi="Arial" w:cs="Arial"/>
        </w:rPr>
      </w:pPr>
    </w:p>
    <w:p w14:paraId="06846100" w14:textId="0823C5B1" w:rsidR="00CC0694" w:rsidRPr="00BB6AAF" w:rsidRDefault="009B0938" w:rsidP="005A513A">
      <w:pPr>
        <w:rPr>
          <w:rFonts w:ascii="Arial" w:hAnsi="Arial" w:cs="Arial"/>
          <w:b/>
        </w:rPr>
      </w:pPr>
      <w:r w:rsidRPr="00BB6AAF">
        <w:rPr>
          <w:rFonts w:ascii="Arial" w:hAnsi="Arial" w:cs="Arial"/>
          <w:b/>
        </w:rPr>
        <w:t>Notes:</w:t>
      </w:r>
    </w:p>
    <w:p w14:paraId="4E1EA16E" w14:textId="77777777" w:rsidR="009B0938" w:rsidRPr="00BB6AAF" w:rsidRDefault="009B0938" w:rsidP="005A513A">
      <w:pPr>
        <w:rPr>
          <w:rFonts w:ascii="Arial" w:hAnsi="Arial" w:cs="Arial"/>
        </w:rPr>
      </w:pPr>
    </w:p>
    <w:p w14:paraId="126705F8" w14:textId="77777777" w:rsidR="009B0938" w:rsidRPr="00C50406" w:rsidRDefault="009B0938" w:rsidP="009B0938">
      <w:pPr>
        <w:widowControl w:val="0"/>
        <w:autoSpaceDE w:val="0"/>
        <w:autoSpaceDN w:val="0"/>
        <w:adjustRightInd w:val="0"/>
        <w:rPr>
          <w:rFonts w:ascii="Arial" w:hAnsi="Arial" w:cs="Arial"/>
        </w:rPr>
      </w:pPr>
      <w:r w:rsidRPr="00C50406">
        <w:rPr>
          <w:rFonts w:ascii="Arial" w:hAnsi="Arial" w:cs="Arial"/>
        </w:rPr>
        <w:t xml:space="preserve"> </w:t>
      </w:r>
      <w:proofErr w:type="gramStart"/>
      <w:r w:rsidRPr="00C50406">
        <w:rPr>
          <w:rFonts w:ascii="Arial" w:hAnsi="Arial" w:cs="Arial"/>
        </w:rPr>
        <w:t>What</w:t>
      </w:r>
      <w:proofErr w:type="gramEnd"/>
      <w:r w:rsidRPr="00C50406">
        <w:rPr>
          <w:rFonts w:ascii="Arial" w:hAnsi="Arial" w:cs="Arial"/>
        </w:rPr>
        <w:t xml:space="preserve"> are the primary faculty concerns with the current set of performance criteria?</w:t>
      </w:r>
    </w:p>
    <w:p w14:paraId="155CAE1F" w14:textId="77777777" w:rsidR="009B0938" w:rsidRPr="00C50406" w:rsidRDefault="009B0938" w:rsidP="009B0938">
      <w:pPr>
        <w:widowControl w:val="0"/>
        <w:autoSpaceDE w:val="0"/>
        <w:autoSpaceDN w:val="0"/>
        <w:adjustRightInd w:val="0"/>
        <w:rPr>
          <w:rFonts w:ascii="Arial" w:hAnsi="Arial" w:cs="Arial"/>
        </w:rPr>
      </w:pPr>
    </w:p>
    <w:p w14:paraId="1F90A97D" w14:textId="77777777" w:rsidR="009B0938" w:rsidRPr="00C50406" w:rsidRDefault="009B0938" w:rsidP="009B0938">
      <w:pPr>
        <w:widowControl w:val="0"/>
        <w:autoSpaceDE w:val="0"/>
        <w:autoSpaceDN w:val="0"/>
        <w:adjustRightInd w:val="0"/>
        <w:rPr>
          <w:rFonts w:ascii="Arial" w:hAnsi="Arial" w:cs="Arial"/>
        </w:rPr>
      </w:pPr>
      <w:r w:rsidRPr="00C50406">
        <w:rPr>
          <w:rFonts w:ascii="Arial" w:hAnsi="Arial" w:cs="Arial"/>
        </w:rPr>
        <w:t>All productivity criteria</w:t>
      </w:r>
    </w:p>
    <w:p w14:paraId="0BC2EC2B" w14:textId="77777777" w:rsidR="009B0938" w:rsidRPr="00C50406" w:rsidRDefault="009B0938" w:rsidP="009B0938">
      <w:pPr>
        <w:widowControl w:val="0"/>
        <w:autoSpaceDE w:val="0"/>
        <w:autoSpaceDN w:val="0"/>
        <w:adjustRightInd w:val="0"/>
        <w:rPr>
          <w:rFonts w:ascii="Arial" w:hAnsi="Arial" w:cs="Arial"/>
        </w:rPr>
      </w:pPr>
      <w:r w:rsidRPr="00C50406">
        <w:rPr>
          <w:rFonts w:ascii="Arial" w:hAnsi="Arial" w:cs="Arial"/>
        </w:rPr>
        <w:t>Who is the future audience for this?</w:t>
      </w:r>
    </w:p>
    <w:p w14:paraId="4FEAD33C" w14:textId="77777777" w:rsidR="009B0938" w:rsidRPr="00C50406" w:rsidRDefault="009B0938" w:rsidP="009B0938">
      <w:pPr>
        <w:widowControl w:val="0"/>
        <w:autoSpaceDE w:val="0"/>
        <w:autoSpaceDN w:val="0"/>
        <w:adjustRightInd w:val="0"/>
        <w:rPr>
          <w:rFonts w:ascii="Arial" w:hAnsi="Arial" w:cs="Arial"/>
        </w:rPr>
      </w:pPr>
      <w:r w:rsidRPr="00C50406">
        <w:rPr>
          <w:rFonts w:ascii="Arial" w:hAnsi="Arial" w:cs="Arial"/>
        </w:rPr>
        <w:t>What is our value added and how do we measure it for specific audiences?</w:t>
      </w:r>
    </w:p>
    <w:p w14:paraId="7EB685AD" w14:textId="0AB5E352" w:rsidR="009B0938" w:rsidRPr="00C50406" w:rsidRDefault="009B0938" w:rsidP="009B0938">
      <w:pPr>
        <w:widowControl w:val="0"/>
        <w:autoSpaceDE w:val="0"/>
        <w:autoSpaceDN w:val="0"/>
        <w:adjustRightInd w:val="0"/>
        <w:rPr>
          <w:rFonts w:ascii="Arial" w:hAnsi="Arial" w:cs="Arial"/>
        </w:rPr>
      </w:pPr>
      <w:proofErr w:type="gramStart"/>
      <w:r w:rsidRPr="00C50406">
        <w:rPr>
          <w:rFonts w:ascii="Arial" w:hAnsi="Arial" w:cs="Arial"/>
        </w:rPr>
        <w:t>The public access to teaching evaluations and departmental data.</w:t>
      </w:r>
      <w:proofErr w:type="gramEnd"/>
    </w:p>
    <w:p w14:paraId="3B3338BB" w14:textId="77777777" w:rsidR="009B0938" w:rsidRPr="00C50406" w:rsidRDefault="009B0938" w:rsidP="009B0938">
      <w:pPr>
        <w:widowControl w:val="0"/>
        <w:autoSpaceDE w:val="0"/>
        <w:autoSpaceDN w:val="0"/>
        <w:adjustRightInd w:val="0"/>
        <w:rPr>
          <w:rFonts w:ascii="Arial" w:hAnsi="Arial" w:cs="Arial"/>
        </w:rPr>
      </w:pPr>
    </w:p>
    <w:p w14:paraId="37143394" w14:textId="77777777" w:rsidR="009B0938" w:rsidRPr="00C50406" w:rsidRDefault="009B0938" w:rsidP="009B0938">
      <w:pPr>
        <w:widowControl w:val="0"/>
        <w:autoSpaceDE w:val="0"/>
        <w:autoSpaceDN w:val="0"/>
        <w:adjustRightInd w:val="0"/>
        <w:rPr>
          <w:rFonts w:ascii="Arial" w:hAnsi="Arial" w:cs="Arial"/>
        </w:rPr>
      </w:pPr>
      <w:r w:rsidRPr="00C50406">
        <w:rPr>
          <w:rFonts w:ascii="Arial" w:hAnsi="Arial" w:cs="Arial"/>
        </w:rPr>
        <w:t xml:space="preserve"> </w:t>
      </w:r>
      <w:proofErr w:type="gramStart"/>
      <w:r w:rsidRPr="00C50406">
        <w:rPr>
          <w:rFonts w:ascii="Arial" w:hAnsi="Arial" w:cs="Arial"/>
        </w:rPr>
        <w:t>Which</w:t>
      </w:r>
      <w:proofErr w:type="gramEnd"/>
      <w:r w:rsidRPr="00C50406">
        <w:rPr>
          <w:rFonts w:ascii="Arial" w:hAnsi="Arial" w:cs="Arial"/>
        </w:rPr>
        <w:t xml:space="preserve"> of the current “counting” criteria give the best measurement of student success?</w:t>
      </w:r>
    </w:p>
    <w:p w14:paraId="1D0B7FD9" w14:textId="77777777" w:rsidR="009B0938" w:rsidRPr="00C50406" w:rsidRDefault="009B0938" w:rsidP="009B0938">
      <w:pPr>
        <w:widowControl w:val="0"/>
        <w:autoSpaceDE w:val="0"/>
        <w:autoSpaceDN w:val="0"/>
        <w:adjustRightInd w:val="0"/>
        <w:rPr>
          <w:rFonts w:ascii="Arial" w:hAnsi="Arial" w:cs="Arial"/>
        </w:rPr>
      </w:pPr>
    </w:p>
    <w:p w14:paraId="5D345B75" w14:textId="0C21E0B3" w:rsidR="009B0938" w:rsidRPr="00C50406" w:rsidRDefault="009B0938" w:rsidP="009B0938">
      <w:pPr>
        <w:widowControl w:val="0"/>
        <w:autoSpaceDE w:val="0"/>
        <w:autoSpaceDN w:val="0"/>
        <w:adjustRightInd w:val="0"/>
        <w:rPr>
          <w:rFonts w:ascii="Arial" w:hAnsi="Arial" w:cs="Arial"/>
        </w:rPr>
      </w:pPr>
      <w:r w:rsidRPr="00C50406">
        <w:rPr>
          <w:rFonts w:ascii="Arial" w:hAnsi="Arial" w:cs="Arial"/>
        </w:rPr>
        <w:t>No consensus achieved</w:t>
      </w:r>
    </w:p>
    <w:p w14:paraId="3CA5771D" w14:textId="77777777" w:rsidR="009B0938" w:rsidRPr="00C50406" w:rsidRDefault="009B0938" w:rsidP="009B0938">
      <w:pPr>
        <w:widowControl w:val="0"/>
        <w:autoSpaceDE w:val="0"/>
        <w:autoSpaceDN w:val="0"/>
        <w:adjustRightInd w:val="0"/>
        <w:rPr>
          <w:rFonts w:ascii="Arial" w:hAnsi="Arial" w:cs="Arial"/>
        </w:rPr>
      </w:pPr>
    </w:p>
    <w:p w14:paraId="32D764AF" w14:textId="77777777" w:rsidR="009B0938" w:rsidRPr="00C50406" w:rsidRDefault="009B0938" w:rsidP="009B0938">
      <w:pPr>
        <w:widowControl w:val="0"/>
        <w:autoSpaceDE w:val="0"/>
        <w:autoSpaceDN w:val="0"/>
        <w:adjustRightInd w:val="0"/>
        <w:rPr>
          <w:rFonts w:ascii="Arial" w:hAnsi="Arial" w:cs="Arial"/>
        </w:rPr>
      </w:pPr>
      <w:r w:rsidRPr="00C50406">
        <w:rPr>
          <w:rFonts w:ascii="Arial" w:hAnsi="Arial" w:cs="Arial"/>
        </w:rPr>
        <w:t xml:space="preserve"> </w:t>
      </w:r>
      <w:proofErr w:type="gramStart"/>
      <w:r w:rsidRPr="00C50406">
        <w:rPr>
          <w:rFonts w:ascii="Arial" w:hAnsi="Arial" w:cs="Arial"/>
        </w:rPr>
        <w:t>What</w:t>
      </w:r>
      <w:proofErr w:type="gramEnd"/>
      <w:r w:rsidRPr="00C50406">
        <w:rPr>
          <w:rFonts w:ascii="Arial" w:hAnsi="Arial" w:cs="Arial"/>
        </w:rPr>
        <w:t xml:space="preserve"> are alternative quality criteria that will measure student success?</w:t>
      </w:r>
    </w:p>
    <w:p w14:paraId="0C3E5C8D" w14:textId="77777777" w:rsidR="009B0938" w:rsidRPr="00C50406" w:rsidRDefault="009B0938" w:rsidP="009B0938">
      <w:pPr>
        <w:widowControl w:val="0"/>
        <w:autoSpaceDE w:val="0"/>
        <w:autoSpaceDN w:val="0"/>
        <w:adjustRightInd w:val="0"/>
        <w:rPr>
          <w:rFonts w:ascii="Arial" w:hAnsi="Arial" w:cs="Arial"/>
        </w:rPr>
      </w:pPr>
    </w:p>
    <w:p w14:paraId="4F7151EE" w14:textId="3A6230CE" w:rsidR="009B0938" w:rsidRPr="00C50406" w:rsidRDefault="009B0938" w:rsidP="009B0938">
      <w:pPr>
        <w:widowControl w:val="0"/>
        <w:autoSpaceDE w:val="0"/>
        <w:autoSpaceDN w:val="0"/>
        <w:adjustRightInd w:val="0"/>
        <w:rPr>
          <w:rFonts w:ascii="Arial" w:hAnsi="Arial" w:cs="Arial"/>
        </w:rPr>
      </w:pPr>
      <w:r w:rsidRPr="00C50406">
        <w:rPr>
          <w:rFonts w:ascii="Arial" w:hAnsi="Arial" w:cs="Arial"/>
        </w:rPr>
        <w:t>Can we access SACS data and utilize it in such a measure?</w:t>
      </w:r>
    </w:p>
    <w:p w14:paraId="7EDE8A07" w14:textId="77777777" w:rsidR="009B0938" w:rsidRPr="00C50406" w:rsidRDefault="009B0938" w:rsidP="009B0938">
      <w:pPr>
        <w:widowControl w:val="0"/>
        <w:autoSpaceDE w:val="0"/>
        <w:autoSpaceDN w:val="0"/>
        <w:adjustRightInd w:val="0"/>
        <w:rPr>
          <w:rFonts w:ascii="Arial" w:hAnsi="Arial" w:cs="Arial"/>
        </w:rPr>
      </w:pPr>
    </w:p>
    <w:p w14:paraId="496106F4" w14:textId="77777777" w:rsidR="009B0938" w:rsidRPr="00C50406" w:rsidRDefault="009B0938" w:rsidP="009B0938">
      <w:pPr>
        <w:widowControl w:val="0"/>
        <w:autoSpaceDE w:val="0"/>
        <w:autoSpaceDN w:val="0"/>
        <w:adjustRightInd w:val="0"/>
        <w:rPr>
          <w:rFonts w:ascii="Arial" w:hAnsi="Arial" w:cs="Arial"/>
        </w:rPr>
      </w:pPr>
      <w:r w:rsidRPr="00C50406">
        <w:rPr>
          <w:rFonts w:ascii="Arial" w:hAnsi="Arial" w:cs="Arial"/>
        </w:rPr>
        <w:t xml:space="preserve"> </w:t>
      </w:r>
      <w:proofErr w:type="gramStart"/>
      <w:r w:rsidRPr="00C50406">
        <w:rPr>
          <w:rFonts w:ascii="Arial" w:hAnsi="Arial" w:cs="Arial"/>
        </w:rPr>
        <w:t>Which</w:t>
      </w:r>
      <w:proofErr w:type="gramEnd"/>
      <w:r w:rsidRPr="00C50406">
        <w:rPr>
          <w:rFonts w:ascii="Arial" w:hAnsi="Arial" w:cs="Arial"/>
        </w:rPr>
        <w:t xml:space="preserve"> of the above alternatives may be reasonably captured?</w:t>
      </w:r>
    </w:p>
    <w:p w14:paraId="2A54A345" w14:textId="77777777" w:rsidR="009B0938" w:rsidRPr="00C50406" w:rsidRDefault="009B0938" w:rsidP="009B0938">
      <w:pPr>
        <w:widowControl w:val="0"/>
        <w:autoSpaceDE w:val="0"/>
        <w:autoSpaceDN w:val="0"/>
        <w:adjustRightInd w:val="0"/>
        <w:rPr>
          <w:rFonts w:ascii="Arial" w:hAnsi="Arial" w:cs="Arial"/>
        </w:rPr>
      </w:pPr>
    </w:p>
    <w:p w14:paraId="0C0865BC" w14:textId="63F7339D" w:rsidR="009B0938" w:rsidRPr="00C50406" w:rsidRDefault="009B0938" w:rsidP="009B0938">
      <w:pPr>
        <w:widowControl w:val="0"/>
        <w:autoSpaceDE w:val="0"/>
        <w:autoSpaceDN w:val="0"/>
        <w:adjustRightInd w:val="0"/>
        <w:rPr>
          <w:rFonts w:ascii="Arial" w:hAnsi="Arial" w:cs="Arial"/>
        </w:rPr>
      </w:pPr>
      <w:r w:rsidRPr="00C50406">
        <w:rPr>
          <w:rFonts w:ascii="Arial" w:hAnsi="Arial" w:cs="Arial"/>
        </w:rPr>
        <w:t>No consensus achieved</w:t>
      </w:r>
    </w:p>
    <w:p w14:paraId="3933A4B4" w14:textId="77777777" w:rsidR="009B0938" w:rsidRPr="00C50406" w:rsidRDefault="009B0938" w:rsidP="009B0938">
      <w:pPr>
        <w:widowControl w:val="0"/>
        <w:autoSpaceDE w:val="0"/>
        <w:autoSpaceDN w:val="0"/>
        <w:adjustRightInd w:val="0"/>
        <w:rPr>
          <w:rFonts w:ascii="Arial" w:hAnsi="Arial" w:cs="Arial"/>
        </w:rPr>
      </w:pPr>
    </w:p>
    <w:p w14:paraId="0D426B34" w14:textId="77777777" w:rsidR="009B0938" w:rsidRPr="00C50406" w:rsidRDefault="009B0938" w:rsidP="009B0938">
      <w:pPr>
        <w:widowControl w:val="0"/>
        <w:autoSpaceDE w:val="0"/>
        <w:autoSpaceDN w:val="0"/>
        <w:adjustRightInd w:val="0"/>
        <w:rPr>
          <w:rFonts w:ascii="Arial" w:hAnsi="Arial" w:cs="Arial"/>
        </w:rPr>
      </w:pPr>
      <w:r w:rsidRPr="00C50406">
        <w:rPr>
          <w:rFonts w:ascii="Arial" w:hAnsi="Arial" w:cs="Arial"/>
        </w:rPr>
        <w:t> Are there politically viable alternatives to the performance funding model we should</w:t>
      </w:r>
    </w:p>
    <w:p w14:paraId="48176D40" w14:textId="77777777" w:rsidR="009B0938" w:rsidRPr="00C50406" w:rsidRDefault="009B0938" w:rsidP="009B0938">
      <w:pPr>
        <w:rPr>
          <w:rFonts w:ascii="Arial" w:hAnsi="Arial" w:cs="Arial"/>
        </w:rPr>
      </w:pPr>
      <w:proofErr w:type="gramStart"/>
      <w:r w:rsidRPr="00C50406">
        <w:rPr>
          <w:rFonts w:ascii="Arial" w:hAnsi="Arial" w:cs="Arial"/>
        </w:rPr>
        <w:t>explore</w:t>
      </w:r>
      <w:proofErr w:type="gramEnd"/>
      <w:r w:rsidRPr="00C50406">
        <w:rPr>
          <w:rFonts w:ascii="Arial" w:hAnsi="Arial" w:cs="Arial"/>
        </w:rPr>
        <w:t>?</w:t>
      </w:r>
    </w:p>
    <w:p w14:paraId="45C71567" w14:textId="77777777" w:rsidR="009B0938" w:rsidRPr="00C50406" w:rsidRDefault="009B0938" w:rsidP="009B0938">
      <w:pPr>
        <w:rPr>
          <w:rFonts w:ascii="Arial" w:hAnsi="Arial" w:cs="Arial"/>
        </w:rPr>
      </w:pPr>
    </w:p>
    <w:p w14:paraId="018CF281" w14:textId="1D83F3A4" w:rsidR="009B0938" w:rsidRPr="00C50406" w:rsidRDefault="009B0938" w:rsidP="009B0938">
      <w:pPr>
        <w:rPr>
          <w:rFonts w:ascii="Arial" w:hAnsi="Arial" w:cs="Arial"/>
        </w:rPr>
      </w:pPr>
      <w:r w:rsidRPr="00C50406">
        <w:rPr>
          <w:rFonts w:ascii="Arial" w:hAnsi="Arial" w:cs="Arial"/>
        </w:rPr>
        <w:lastRenderedPageBreak/>
        <w:t>None identified</w:t>
      </w:r>
    </w:p>
    <w:p w14:paraId="5F63CAC6" w14:textId="77777777" w:rsidR="009B0938" w:rsidRPr="00C50406" w:rsidRDefault="009B0938" w:rsidP="005A513A">
      <w:pPr>
        <w:rPr>
          <w:rFonts w:ascii="Arial" w:hAnsi="Arial" w:cs="Arial"/>
        </w:rPr>
      </w:pPr>
    </w:p>
    <w:p w14:paraId="0F6DE164" w14:textId="2F400259" w:rsidR="00BB6AAF" w:rsidRPr="00BB6AAF" w:rsidRDefault="00BB6AAF" w:rsidP="005A513A">
      <w:pPr>
        <w:rPr>
          <w:rFonts w:ascii="Arial" w:hAnsi="Arial" w:cs="Arial"/>
        </w:rPr>
      </w:pPr>
      <w:r w:rsidRPr="00BB6AAF">
        <w:rPr>
          <w:rFonts w:ascii="Arial" w:hAnsi="Arial" w:cs="Arial"/>
        </w:rPr>
        <w:t>Early Warning policy:</w:t>
      </w:r>
    </w:p>
    <w:p w14:paraId="056C853C" w14:textId="77777777" w:rsidR="00BB6AAF" w:rsidRPr="00BB6AAF" w:rsidRDefault="00BB6AAF" w:rsidP="005A513A">
      <w:pPr>
        <w:rPr>
          <w:rFonts w:ascii="Arial" w:hAnsi="Arial" w:cs="Arial"/>
        </w:rPr>
      </w:pPr>
    </w:p>
    <w:p w14:paraId="2F446DBA" w14:textId="77777777" w:rsidR="00BB6AAF" w:rsidRPr="00BB6AAF" w:rsidRDefault="00BB6AAF" w:rsidP="00BB6AAF">
      <w:pPr>
        <w:widowControl w:val="0"/>
        <w:autoSpaceDE w:val="0"/>
        <w:autoSpaceDN w:val="0"/>
        <w:adjustRightInd w:val="0"/>
        <w:rPr>
          <w:rFonts w:ascii="Arial" w:hAnsi="Arial" w:cs="Arial"/>
          <w:color w:val="000000"/>
        </w:rPr>
      </w:pPr>
      <w:r w:rsidRPr="00BB6AAF">
        <w:rPr>
          <w:rFonts w:ascii="Arial" w:hAnsi="Arial" w:cs="Arial"/>
          <w:color w:val="000000"/>
        </w:rPr>
        <w:t>Committee agrees that Early Warning document forwarded to the committee was a good idea with its general guidelines requiring that early warnings be given in a timely manner without being overly specific about timing.</w:t>
      </w:r>
    </w:p>
    <w:p w14:paraId="45A6E8F9" w14:textId="77777777" w:rsidR="00BB6AAF" w:rsidRPr="00BB6AAF" w:rsidRDefault="00BB6AAF" w:rsidP="005A513A">
      <w:pPr>
        <w:rPr>
          <w:rFonts w:ascii="Arial" w:hAnsi="Arial" w:cs="Arial"/>
        </w:rPr>
      </w:pPr>
    </w:p>
    <w:p w14:paraId="2783655B" w14:textId="77777777" w:rsidR="00CC0694" w:rsidRDefault="00CC0694">
      <w:pPr>
        <w:rPr>
          <w:b/>
        </w:rPr>
      </w:pPr>
      <w:r>
        <w:rPr>
          <w:b/>
        </w:rPr>
        <w:br w:type="page"/>
      </w:r>
    </w:p>
    <w:p w14:paraId="3CD9EF82" w14:textId="5C042EC7" w:rsidR="005A513A" w:rsidRPr="00702394" w:rsidRDefault="005A513A" w:rsidP="005A513A">
      <w:pPr>
        <w:rPr>
          <w:b/>
        </w:rPr>
      </w:pPr>
      <w:r>
        <w:rPr>
          <w:b/>
        </w:rPr>
        <w:lastRenderedPageBreak/>
        <w:t xml:space="preserve">Articulation </w:t>
      </w:r>
      <w:r w:rsidRPr="00702394">
        <w:rPr>
          <w:b/>
        </w:rPr>
        <w:t>Committee Meeting - Afternoon</w:t>
      </w:r>
    </w:p>
    <w:p w14:paraId="0FC61BEE" w14:textId="77777777" w:rsidR="005A513A" w:rsidRDefault="005A513A" w:rsidP="005A513A"/>
    <w:p w14:paraId="3E2A3ACD" w14:textId="77777777" w:rsidR="005A513A" w:rsidRDefault="005A513A" w:rsidP="005A513A">
      <w:r>
        <w:t xml:space="preserve">Present: </w:t>
      </w:r>
    </w:p>
    <w:p w14:paraId="751E8CEE" w14:textId="77777777" w:rsidR="005A513A" w:rsidRDefault="005A513A" w:rsidP="005A513A">
      <w:r>
        <w:t>Sarah Russell, NCSSM</w:t>
      </w:r>
    </w:p>
    <w:p w14:paraId="30118B16" w14:textId="77777777" w:rsidR="005A513A" w:rsidRDefault="005A513A" w:rsidP="005A513A">
      <w:r>
        <w:t xml:space="preserve">Jim Martin, </w:t>
      </w:r>
      <w:proofErr w:type="spellStart"/>
      <w:r>
        <w:t>NCState</w:t>
      </w:r>
      <w:proofErr w:type="spellEnd"/>
    </w:p>
    <w:p w14:paraId="2C1191F3" w14:textId="77777777" w:rsidR="005A513A" w:rsidRDefault="005A513A" w:rsidP="005A513A">
      <w:proofErr w:type="spellStart"/>
      <w:r>
        <w:t>Radiah</w:t>
      </w:r>
      <w:proofErr w:type="spellEnd"/>
      <w:r>
        <w:t xml:space="preserve"> Minor, NC A &amp;T</w:t>
      </w:r>
    </w:p>
    <w:p w14:paraId="3918F1A4" w14:textId="77777777" w:rsidR="005A513A" w:rsidRDefault="005A513A" w:rsidP="005A513A">
      <w:r>
        <w:t>Maggie O’Hara, UNCGA</w:t>
      </w:r>
    </w:p>
    <w:p w14:paraId="0CFAFCAB" w14:textId="77777777" w:rsidR="005A513A" w:rsidRDefault="005A513A" w:rsidP="005A513A">
      <w:proofErr w:type="spellStart"/>
      <w:r>
        <w:t>Kulwinder</w:t>
      </w:r>
      <w:proofErr w:type="spellEnd"/>
      <w:r>
        <w:t xml:space="preserve"> </w:t>
      </w:r>
      <w:proofErr w:type="spellStart"/>
      <w:r>
        <w:t>Kaur</w:t>
      </w:r>
      <w:proofErr w:type="spellEnd"/>
      <w:r>
        <w:t>-Walker, ECSU</w:t>
      </w:r>
      <w:r>
        <w:br/>
        <w:t>George P. Wilson, NCCU</w:t>
      </w:r>
    </w:p>
    <w:p w14:paraId="13BBE8AB" w14:textId="77777777" w:rsidR="005A513A" w:rsidRDefault="005A513A" w:rsidP="005A513A">
      <w:proofErr w:type="spellStart"/>
      <w:r>
        <w:t>Lothar</w:t>
      </w:r>
      <w:proofErr w:type="spellEnd"/>
      <w:r>
        <w:t xml:space="preserve"> </w:t>
      </w:r>
      <w:proofErr w:type="spellStart"/>
      <w:r>
        <w:t>Dohse</w:t>
      </w:r>
      <w:proofErr w:type="spellEnd"/>
      <w:r>
        <w:t>, UNCA</w:t>
      </w:r>
      <w:r>
        <w:br/>
        <w:t>Ray Fielding, UNCC</w:t>
      </w:r>
      <w:r>
        <w:br/>
        <w:t xml:space="preserve">Robert </w:t>
      </w:r>
      <w:proofErr w:type="spellStart"/>
      <w:r>
        <w:t>Kulesher</w:t>
      </w:r>
      <w:proofErr w:type="spellEnd"/>
      <w:r>
        <w:t>, ECU</w:t>
      </w:r>
      <w:r>
        <w:br/>
        <w:t>Jimmy Reeves, UNCW</w:t>
      </w:r>
    </w:p>
    <w:p w14:paraId="2AD9929B" w14:textId="77777777" w:rsidR="005A513A" w:rsidRDefault="005A513A" w:rsidP="005A513A">
      <w:r>
        <w:t>Steve Leonard, UNC-CH</w:t>
      </w:r>
      <w:r>
        <w:br/>
        <w:t xml:space="preserve"> </w:t>
      </w:r>
    </w:p>
    <w:p w14:paraId="77DA1DC5" w14:textId="77777777" w:rsidR="005A513A" w:rsidRDefault="005A513A" w:rsidP="005A513A">
      <w:r>
        <w:t xml:space="preserve">Addressed the many versions of articulation worth evaluating </w:t>
      </w:r>
    </w:p>
    <w:p w14:paraId="05B50A21" w14:textId="77777777" w:rsidR="005A513A" w:rsidRDefault="005A513A" w:rsidP="005A513A">
      <w:pPr>
        <w:pStyle w:val="ListParagraph"/>
        <w:numPr>
          <w:ilvl w:val="0"/>
          <w:numId w:val="9"/>
        </w:numPr>
      </w:pPr>
      <w:r>
        <w:t>transfer from CCs</w:t>
      </w:r>
    </w:p>
    <w:p w14:paraId="0D523556" w14:textId="77777777" w:rsidR="005A513A" w:rsidRDefault="005A513A" w:rsidP="005A513A">
      <w:pPr>
        <w:pStyle w:val="ListParagraph"/>
        <w:numPr>
          <w:ilvl w:val="0"/>
          <w:numId w:val="9"/>
        </w:numPr>
      </w:pPr>
      <w:r>
        <w:t>from 4 years</w:t>
      </w:r>
    </w:p>
    <w:p w14:paraId="25D4D133" w14:textId="77777777" w:rsidR="005A513A" w:rsidRDefault="005A513A" w:rsidP="005A513A">
      <w:pPr>
        <w:pStyle w:val="ListParagraph"/>
        <w:numPr>
          <w:ilvl w:val="0"/>
          <w:numId w:val="9"/>
        </w:numPr>
      </w:pPr>
      <w:r>
        <w:t>from international</w:t>
      </w:r>
    </w:p>
    <w:p w14:paraId="706A6AC4" w14:textId="77777777" w:rsidR="005A513A" w:rsidRDefault="005A513A" w:rsidP="005A513A">
      <w:pPr>
        <w:pStyle w:val="ListParagraph"/>
        <w:numPr>
          <w:ilvl w:val="0"/>
          <w:numId w:val="9"/>
        </w:numPr>
      </w:pPr>
      <w:r>
        <w:t xml:space="preserve">Early College </w:t>
      </w:r>
    </w:p>
    <w:p w14:paraId="3D8EC7DB" w14:textId="77777777" w:rsidR="005A513A" w:rsidRDefault="005A513A" w:rsidP="005A513A">
      <w:pPr>
        <w:pStyle w:val="ListParagraph"/>
        <w:numPr>
          <w:ilvl w:val="0"/>
          <w:numId w:val="9"/>
        </w:numPr>
      </w:pPr>
      <w:r>
        <w:t>DE</w:t>
      </w:r>
    </w:p>
    <w:p w14:paraId="2995F0B4" w14:textId="77777777" w:rsidR="005A513A" w:rsidRDefault="005A513A" w:rsidP="005A513A">
      <w:r>
        <w:t>- focused on conventional (mostly) CC transfer articulation in this discussion.  </w:t>
      </w:r>
    </w:p>
    <w:p w14:paraId="7840028D" w14:textId="77777777" w:rsidR="005A513A" w:rsidRDefault="005A513A" w:rsidP="005A513A">
      <w:r>
        <w:t xml:space="preserve">The Structure largely works.  There was general agreement that process on most campuses is effective: Admissions/registrar/transfer office evaluates all general </w:t>
      </w:r>
      <w:proofErr w:type="spellStart"/>
      <w:r>
        <w:t>ed</w:t>
      </w:r>
      <w:proofErr w:type="spellEnd"/>
      <w:r>
        <w:t xml:space="preserve"> lower level courses (based on pre-set articulation agreements) and then sends upper-level courses to individual departments for evaluation. Some concern that on a few occasions, admissions or registrar evaluated an upper-level course inaccurately, but that seemed to be a rare circumstance.</w:t>
      </w:r>
    </w:p>
    <w:p w14:paraId="4AAEE145" w14:textId="77777777" w:rsidR="005A513A" w:rsidRDefault="005A513A" w:rsidP="005A513A">
      <w:pPr>
        <w:rPr>
          <w:b/>
        </w:rPr>
      </w:pPr>
    </w:p>
    <w:p w14:paraId="3204EC42" w14:textId="77777777" w:rsidR="005A513A" w:rsidRPr="008535A8" w:rsidRDefault="005A513A" w:rsidP="005A513A">
      <w:pPr>
        <w:rPr>
          <w:b/>
        </w:rPr>
      </w:pPr>
      <w:r w:rsidRPr="008535A8">
        <w:rPr>
          <w:b/>
        </w:rPr>
        <w:t>General Issues…</w:t>
      </w:r>
    </w:p>
    <w:p w14:paraId="01E871CD" w14:textId="77777777" w:rsidR="005A513A" w:rsidRDefault="005A513A" w:rsidP="005A513A">
      <w:pPr>
        <w:pStyle w:val="ListParagraph"/>
        <w:numPr>
          <w:ilvl w:val="0"/>
          <w:numId w:val="11"/>
        </w:numPr>
      </w:pPr>
      <w:proofErr w:type="gramStart"/>
      <w:r>
        <w:t>who</w:t>
      </w:r>
      <w:proofErr w:type="gramEnd"/>
      <w:r>
        <w:t xml:space="preserve"> is evaluating transcript.</w:t>
      </w:r>
    </w:p>
    <w:p w14:paraId="4D62866F" w14:textId="77777777" w:rsidR="005A513A" w:rsidRDefault="005A513A" w:rsidP="005A513A">
      <w:pPr>
        <w:pStyle w:val="ListParagraph"/>
        <w:numPr>
          <w:ilvl w:val="0"/>
          <w:numId w:val="11"/>
        </w:numPr>
      </w:pPr>
      <w:r>
        <w:t>Probably not so much a course articulation issue as it is a preparedness for articulation, or communication of what is needed for articulating into a degree program.</w:t>
      </w:r>
    </w:p>
    <w:p w14:paraId="57CC3CAC" w14:textId="77777777" w:rsidR="005A513A" w:rsidRDefault="005A513A" w:rsidP="005A513A">
      <w:pPr>
        <w:pStyle w:val="ListParagraph"/>
        <w:numPr>
          <w:ilvl w:val="0"/>
          <w:numId w:val="11"/>
        </w:numPr>
      </w:pPr>
      <w:r>
        <w:t>Largest problem is students transferring in with a set of courses as opposed to transferring in with completed a program e.g. an AS degree.</w:t>
      </w:r>
    </w:p>
    <w:p w14:paraId="514075FD" w14:textId="77777777" w:rsidR="005A513A" w:rsidRDefault="005A513A" w:rsidP="005A513A">
      <w:pPr>
        <w:pStyle w:val="ListParagraph"/>
        <w:numPr>
          <w:ilvl w:val="0"/>
          <w:numId w:val="11"/>
        </w:numPr>
      </w:pPr>
      <w:r>
        <w:t>Meshing articulation with “cluster credit” Writing intensive, global learning, critical thinking …need interdisciplinary cluster (e.g. environmental chemistry part of a cluster of set of say three courses).  How will cluster credit be evaluated? Will it sacrifice content credit?</w:t>
      </w:r>
    </w:p>
    <w:p w14:paraId="30FB4D24" w14:textId="77777777" w:rsidR="005A513A" w:rsidRDefault="005A513A" w:rsidP="005A513A">
      <w:pPr>
        <w:pStyle w:val="ListParagraph"/>
        <w:numPr>
          <w:ilvl w:val="0"/>
          <w:numId w:val="11"/>
        </w:numPr>
      </w:pPr>
      <w:r>
        <w:t xml:space="preserve">note that equivalency can be undermined by quality of </w:t>
      </w:r>
      <w:proofErr w:type="spellStart"/>
      <w:r>
        <w:t>dept</w:t>
      </w:r>
      <w:proofErr w:type="spellEnd"/>
      <w:r>
        <w:t>/instructor at specific schools</w:t>
      </w:r>
    </w:p>
    <w:p w14:paraId="33CB3CF0" w14:textId="77777777" w:rsidR="005A513A" w:rsidRDefault="005A513A" w:rsidP="005A513A">
      <w:pPr>
        <w:pStyle w:val="ListParagraph"/>
        <w:numPr>
          <w:ilvl w:val="0"/>
          <w:numId w:val="11"/>
        </w:numPr>
      </w:pPr>
      <w:r>
        <w:t xml:space="preserve">related concern that while content may be the same for lower level gen </w:t>
      </w:r>
      <w:proofErr w:type="spellStart"/>
      <w:r>
        <w:t>ed</w:t>
      </w:r>
      <w:proofErr w:type="spellEnd"/>
      <w:r>
        <w:t xml:space="preserve"> requirements, rigor and pace of the course at CC is not up to par with university version – Professors must teach to the level of their students, and </w:t>
      </w:r>
      <w:r>
        <w:lastRenderedPageBreak/>
        <w:t>that may mean a slower, more supportive class environment at CC level – need more longitudinal studies to verify that possibility.</w:t>
      </w:r>
    </w:p>
    <w:p w14:paraId="16ED9B62" w14:textId="77777777" w:rsidR="005A513A" w:rsidRDefault="005A513A" w:rsidP="005A513A">
      <w:pPr>
        <w:pStyle w:val="ListParagraph"/>
      </w:pPr>
      <w:r>
        <w:t xml:space="preserve">Related issue  - lower level gen </w:t>
      </w:r>
      <w:proofErr w:type="spellStart"/>
      <w:r>
        <w:t>ed</w:t>
      </w:r>
      <w:proofErr w:type="spellEnd"/>
      <w:r>
        <w:t xml:space="preserve"> from CCs accepted automatically, while same courses from schools within the 4 year UNC system seem to be less accepted.</w:t>
      </w:r>
    </w:p>
    <w:p w14:paraId="346EAA10" w14:textId="77777777" w:rsidR="005A513A" w:rsidRDefault="005A513A" w:rsidP="005A513A">
      <w:pPr>
        <w:pStyle w:val="ListParagraph"/>
      </w:pPr>
    </w:p>
    <w:p w14:paraId="147EE8C7" w14:textId="77777777" w:rsidR="005A513A" w:rsidRDefault="005A513A" w:rsidP="005A513A"/>
    <w:p w14:paraId="63B4E046" w14:textId="77777777" w:rsidR="005A513A" w:rsidRDefault="005A513A" w:rsidP="005A513A">
      <w:r>
        <w:t xml:space="preserve">Agreed that most campuses (Chapel Hill – less so) have some experience with CC transfers being less successful than students who begin their degrees at the school. </w:t>
      </w:r>
    </w:p>
    <w:p w14:paraId="2D0CD04C" w14:textId="77777777" w:rsidR="005A513A" w:rsidRDefault="005A513A" w:rsidP="005A513A">
      <w:r>
        <w:t xml:space="preserve">Questions: Do transfer students get sufficient information about which courses will transfer and what they need to be well prepared to come into university at junior level, declare and pursue a major? Do they have info on the value of finishing associates degree first? </w:t>
      </w:r>
      <w:proofErr w:type="gramStart"/>
      <w:r>
        <w:t>do</w:t>
      </w:r>
      <w:proofErr w:type="gramEnd"/>
      <w:r>
        <w:t xml:space="preserve"> they get sufficient info about choosing a major and choosing courses to support it ahead of time?</w:t>
      </w:r>
    </w:p>
    <w:p w14:paraId="5F9FB88B" w14:textId="77777777" w:rsidR="005A513A" w:rsidRDefault="005A513A" w:rsidP="005A513A"/>
    <w:p w14:paraId="0D778A89" w14:textId="77777777" w:rsidR="005A513A" w:rsidRDefault="005A513A" w:rsidP="005A513A">
      <w:r>
        <w:t>First Action Item – For UNC system campus:</w:t>
      </w:r>
    </w:p>
    <w:p w14:paraId="3E0A5BAC" w14:textId="77777777" w:rsidR="005A513A" w:rsidRDefault="005A513A" w:rsidP="005A513A">
      <w:pPr>
        <w:pStyle w:val="ListParagraph"/>
        <w:numPr>
          <w:ilvl w:val="0"/>
          <w:numId w:val="12"/>
        </w:numPr>
      </w:pPr>
      <w:r>
        <w:t>Locate and evaluate online/web page support for incoming transfer students</w:t>
      </w:r>
    </w:p>
    <w:p w14:paraId="2E6BAE47" w14:textId="77777777" w:rsidR="005A513A" w:rsidRDefault="005A513A" w:rsidP="005A513A">
      <w:pPr>
        <w:pStyle w:val="ListParagraph"/>
        <w:numPr>
          <w:ilvl w:val="0"/>
          <w:numId w:val="12"/>
        </w:numPr>
      </w:pPr>
      <w:r>
        <w:t xml:space="preserve"> find </w:t>
      </w:r>
      <w:proofErr w:type="spellStart"/>
      <w:r>
        <w:t>dept</w:t>
      </w:r>
      <w:proofErr w:type="spellEnd"/>
      <w:r>
        <w:t xml:space="preserve">/office responsible for transfer articulation, intake, support, and ask them if the issues we have identified align with the concerns they have or are seeing in current transfers </w:t>
      </w:r>
    </w:p>
    <w:p w14:paraId="740996A2" w14:textId="77777777" w:rsidR="005A513A" w:rsidRDefault="005A513A" w:rsidP="005A513A">
      <w:pPr>
        <w:pStyle w:val="ListParagraph"/>
        <w:numPr>
          <w:ilvl w:val="0"/>
          <w:numId w:val="12"/>
        </w:numPr>
      </w:pPr>
      <w:r>
        <w:t>Compile and send this information to Sarah Russell</w:t>
      </w:r>
    </w:p>
    <w:p w14:paraId="2EE4B193" w14:textId="77777777" w:rsidR="005A513A" w:rsidRDefault="005A513A" w:rsidP="005A513A"/>
    <w:p w14:paraId="167D1D76" w14:textId="77777777" w:rsidR="005A513A" w:rsidRDefault="005A513A" w:rsidP="005A513A"/>
    <w:p w14:paraId="58DFEF2A" w14:textId="77777777" w:rsidR="005A513A" w:rsidRDefault="005A513A" w:rsidP="005A513A"/>
    <w:p w14:paraId="099901D5" w14:textId="7610F692" w:rsidR="00AC32C2" w:rsidRDefault="00AC32C2">
      <w:pPr>
        <w:rPr>
          <w:rFonts w:ascii="Arial" w:hAnsi="Arial" w:cs="Arial"/>
        </w:rPr>
      </w:pPr>
      <w:r>
        <w:rPr>
          <w:rFonts w:ascii="Arial" w:hAnsi="Arial" w:cs="Arial"/>
        </w:rPr>
        <w:br w:type="page"/>
      </w:r>
    </w:p>
    <w:p w14:paraId="67EBC9DA" w14:textId="77777777" w:rsidR="00997F07" w:rsidRDefault="00997F07" w:rsidP="00997F07">
      <w:r>
        <w:lastRenderedPageBreak/>
        <w:t>Faculty Governance Committee meeting on September 21, 2012</w:t>
      </w:r>
    </w:p>
    <w:p w14:paraId="5BABA036" w14:textId="77777777" w:rsidR="00997F07" w:rsidRDefault="00997F07" w:rsidP="00997F07"/>
    <w:p w14:paraId="622E26A9" w14:textId="77777777" w:rsidR="00997F07" w:rsidRDefault="00997F07" w:rsidP="00997F07">
      <w:r>
        <w:t xml:space="preserve">Present: Dale Pollock, UNCSA, Ralph Scott, ECU, Gabriel Lugo, UNCW, Mary Jean Ronan Herzog, WCU, Brian Sims, NCAT, Susan </w:t>
      </w:r>
      <w:proofErr w:type="spellStart"/>
      <w:r>
        <w:t>Cannata</w:t>
      </w:r>
      <w:proofErr w:type="spellEnd"/>
      <w:r>
        <w:t xml:space="preserve">, UNCP, </w:t>
      </w:r>
      <w:proofErr w:type="spellStart"/>
      <w:r>
        <w:t>Dimitri</w:t>
      </w:r>
      <w:proofErr w:type="spellEnd"/>
      <w:r>
        <w:t xml:space="preserve"> </w:t>
      </w:r>
      <w:proofErr w:type="spellStart"/>
      <w:r>
        <w:t>Argyropoulos</w:t>
      </w:r>
      <w:proofErr w:type="spellEnd"/>
      <w:r>
        <w:t xml:space="preserve">, NCSU, Stella Anderson, APPSTATE, Susan C. </w:t>
      </w:r>
      <w:proofErr w:type="spellStart"/>
      <w:r>
        <w:t>Staub</w:t>
      </w:r>
      <w:proofErr w:type="spellEnd"/>
      <w:r>
        <w:t xml:space="preserve">, APPSTATE , Jan </w:t>
      </w:r>
      <w:proofErr w:type="spellStart"/>
      <w:r>
        <w:t>Boxill</w:t>
      </w:r>
      <w:proofErr w:type="spellEnd"/>
      <w:r>
        <w:t>, UNC, David A. Green, NCCU, Chair</w:t>
      </w:r>
    </w:p>
    <w:p w14:paraId="1F8E0294" w14:textId="77777777" w:rsidR="00997F07" w:rsidRDefault="00997F07" w:rsidP="00997F07">
      <w:r>
        <w:t xml:space="preserve">We clarified that there was a distinction between a faculty member challenging an employment decision as oppose to a faculty member challenging share governance, where administrators are making decisions without faculty input. </w:t>
      </w:r>
    </w:p>
    <w:p w14:paraId="2605B1CC" w14:textId="77777777" w:rsidR="00997F07" w:rsidRDefault="00997F07" w:rsidP="00997F07">
      <w:r>
        <w:t xml:space="preserve">There was a consensus that each campus has different procedures regarding a faculty member challenging an employment decision and often not in compliance with UNC-GA codes. </w:t>
      </w:r>
    </w:p>
    <w:p w14:paraId="4382A445" w14:textId="77777777" w:rsidR="00997F07" w:rsidRDefault="00997F07" w:rsidP="00997F07">
      <w:r>
        <w:t>There was a consensus that it is unclear whether GA, and specifically, President Ross, supported the principles of faculty governance approved by the faculty assembly in April 2005.  There was further discussion as to whether there was a later document on faculty governance approved in 2009.</w:t>
      </w:r>
    </w:p>
    <w:p w14:paraId="05E4B7A6" w14:textId="77777777" w:rsidR="00997F07" w:rsidRPr="0035067C" w:rsidRDefault="00997F07" w:rsidP="00997F07">
      <w:pPr>
        <w:rPr>
          <w:i/>
        </w:rPr>
      </w:pPr>
      <w:r>
        <w:t>After lengthy discussion, a motion was made to “request that President Ross to affirm his support for the principles of shared governance adopted by the faculty assembly in April 2005.”  The motion was seconded and the motion carried</w:t>
      </w:r>
      <w:r w:rsidRPr="0035067C">
        <w:rPr>
          <w:i/>
        </w:rPr>
        <w:t>. [The motion carried before the full faculty assembly.]</w:t>
      </w:r>
    </w:p>
    <w:p w14:paraId="326600D8" w14:textId="77777777" w:rsidR="00997F07" w:rsidRDefault="00997F07" w:rsidP="00997F07">
      <w:pPr>
        <w:rPr>
          <w:i/>
        </w:rPr>
      </w:pPr>
      <w:r>
        <w:t xml:space="preserve">After lengthy discussion, a motion was made that “GA require each campus to have an omnibus office for faculty.”  The motion was seconded and the motion carried. </w:t>
      </w:r>
      <w:r w:rsidRPr="0035067C">
        <w:rPr>
          <w:i/>
        </w:rPr>
        <w:t xml:space="preserve">“[The motion was tabled by the full faculty assembly.  There was a request to get additional information and place this issue on the agenda before the full faculty assembly </w:t>
      </w:r>
      <w:r>
        <w:rPr>
          <w:i/>
        </w:rPr>
        <w:t>during the October meeting.]</w:t>
      </w:r>
    </w:p>
    <w:p w14:paraId="0E3B3863" w14:textId="77777777" w:rsidR="00997F07" w:rsidRDefault="00997F07" w:rsidP="00997F07">
      <w:r>
        <w:t>The committee recommended that each faculty senate at each of the campuses endorse its support for the principles of shared governance adopted in 2005. [During discussing before the full faculty assembly, it was decided not request an endorsement.]</w:t>
      </w:r>
    </w:p>
    <w:p w14:paraId="10EEE03F" w14:textId="77777777" w:rsidR="00997F07" w:rsidRDefault="00997F07" w:rsidP="00997F07">
      <w:r>
        <w:t xml:space="preserve">We agreed to continue to work with Raymond Burt on establishing “best procedures” for grievance hearings addressing faculty challenging employment actions.  We will also assure appropriate training. </w:t>
      </w:r>
    </w:p>
    <w:p w14:paraId="371D7FCB" w14:textId="77777777" w:rsidR="00997F07" w:rsidRDefault="00997F07" w:rsidP="00997F07"/>
    <w:p w14:paraId="01BC5D5A" w14:textId="77777777" w:rsidR="00997F07" w:rsidRPr="0035067C" w:rsidRDefault="00997F07" w:rsidP="00997F07">
      <w:r>
        <w:t xml:space="preserve">Submitted: by David A. Green, Chair, </w:t>
      </w:r>
      <w:proofErr w:type="gramStart"/>
      <w:r>
        <w:t>Governance</w:t>
      </w:r>
      <w:proofErr w:type="gramEnd"/>
      <w:r>
        <w:t xml:space="preserve"> Committee</w:t>
      </w:r>
    </w:p>
    <w:p w14:paraId="03D0385A" w14:textId="77777777" w:rsidR="00647D7A" w:rsidRPr="00123114" w:rsidRDefault="00647D7A" w:rsidP="00856011">
      <w:pPr>
        <w:rPr>
          <w:rFonts w:ascii="Arial" w:hAnsi="Arial" w:cs="Arial"/>
        </w:rPr>
      </w:pPr>
    </w:p>
    <w:sectPr w:rsidR="00647D7A" w:rsidRPr="00123114" w:rsidSect="00647D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C28"/>
    <w:multiLevelType w:val="hybridMultilevel"/>
    <w:tmpl w:val="825C6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02A59"/>
    <w:multiLevelType w:val="hybridMultilevel"/>
    <w:tmpl w:val="A468C042"/>
    <w:lvl w:ilvl="0" w:tplc="1C347B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067AD"/>
    <w:multiLevelType w:val="hybridMultilevel"/>
    <w:tmpl w:val="5790C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10074"/>
    <w:multiLevelType w:val="hybridMultilevel"/>
    <w:tmpl w:val="7EB66A8C"/>
    <w:lvl w:ilvl="0" w:tplc="1DFA53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545FA"/>
    <w:multiLevelType w:val="hybridMultilevel"/>
    <w:tmpl w:val="D616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B30FF8"/>
    <w:multiLevelType w:val="hybridMultilevel"/>
    <w:tmpl w:val="AC90A2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C23D9C"/>
    <w:multiLevelType w:val="hybridMultilevel"/>
    <w:tmpl w:val="B994E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AB66DB"/>
    <w:multiLevelType w:val="hybridMultilevel"/>
    <w:tmpl w:val="4118B1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7D280D"/>
    <w:multiLevelType w:val="hybridMultilevel"/>
    <w:tmpl w:val="69182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173A8D"/>
    <w:multiLevelType w:val="hybridMultilevel"/>
    <w:tmpl w:val="A8EA9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7254EB"/>
    <w:multiLevelType w:val="hybridMultilevel"/>
    <w:tmpl w:val="126C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39223A"/>
    <w:multiLevelType w:val="hybridMultilevel"/>
    <w:tmpl w:val="96B4F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6"/>
  </w:num>
  <w:num w:numId="5">
    <w:abstractNumId w:val="7"/>
  </w:num>
  <w:num w:numId="6">
    <w:abstractNumId w:val="11"/>
  </w:num>
  <w:num w:numId="7">
    <w:abstractNumId w:val="10"/>
  </w:num>
  <w:num w:numId="8">
    <w:abstractNumId w:val="9"/>
  </w:num>
  <w:num w:numId="9">
    <w:abstractNumId w:val="4"/>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11"/>
    <w:rsid w:val="0000316C"/>
    <w:rsid w:val="00007B2C"/>
    <w:rsid w:val="00017F17"/>
    <w:rsid w:val="00045264"/>
    <w:rsid w:val="00051F8C"/>
    <w:rsid w:val="000558A5"/>
    <w:rsid w:val="000564B4"/>
    <w:rsid w:val="00056585"/>
    <w:rsid w:val="000A377E"/>
    <w:rsid w:val="000D1BAB"/>
    <w:rsid w:val="00100484"/>
    <w:rsid w:val="0010207C"/>
    <w:rsid w:val="00117FEB"/>
    <w:rsid w:val="00123114"/>
    <w:rsid w:val="00140CBA"/>
    <w:rsid w:val="001B7956"/>
    <w:rsid w:val="001C5873"/>
    <w:rsid w:val="001C6A0F"/>
    <w:rsid w:val="001E72E0"/>
    <w:rsid w:val="001F0BA9"/>
    <w:rsid w:val="0021486C"/>
    <w:rsid w:val="00214E19"/>
    <w:rsid w:val="002220E6"/>
    <w:rsid w:val="00223A53"/>
    <w:rsid w:val="00232234"/>
    <w:rsid w:val="00297372"/>
    <w:rsid w:val="002B0E56"/>
    <w:rsid w:val="002B71E9"/>
    <w:rsid w:val="002D44EF"/>
    <w:rsid w:val="002E1307"/>
    <w:rsid w:val="002E2073"/>
    <w:rsid w:val="002F09DD"/>
    <w:rsid w:val="00304752"/>
    <w:rsid w:val="00306E06"/>
    <w:rsid w:val="0033103B"/>
    <w:rsid w:val="0035276A"/>
    <w:rsid w:val="00363ADE"/>
    <w:rsid w:val="00372F75"/>
    <w:rsid w:val="003754B4"/>
    <w:rsid w:val="003B5EDF"/>
    <w:rsid w:val="003C1050"/>
    <w:rsid w:val="003C470E"/>
    <w:rsid w:val="003D57A6"/>
    <w:rsid w:val="003E10BF"/>
    <w:rsid w:val="003E284D"/>
    <w:rsid w:val="003F195A"/>
    <w:rsid w:val="004150F4"/>
    <w:rsid w:val="00415FEC"/>
    <w:rsid w:val="00423E32"/>
    <w:rsid w:val="00436139"/>
    <w:rsid w:val="00445000"/>
    <w:rsid w:val="00446388"/>
    <w:rsid w:val="004922EF"/>
    <w:rsid w:val="004A23FD"/>
    <w:rsid w:val="004B61C0"/>
    <w:rsid w:val="00521753"/>
    <w:rsid w:val="00537AC9"/>
    <w:rsid w:val="005447F3"/>
    <w:rsid w:val="005769D4"/>
    <w:rsid w:val="0059386E"/>
    <w:rsid w:val="005A2B2D"/>
    <w:rsid w:val="005A513A"/>
    <w:rsid w:val="005B3041"/>
    <w:rsid w:val="005C6A27"/>
    <w:rsid w:val="005D1020"/>
    <w:rsid w:val="00647D7A"/>
    <w:rsid w:val="00662BD8"/>
    <w:rsid w:val="006630D4"/>
    <w:rsid w:val="006B21B8"/>
    <w:rsid w:val="006C1152"/>
    <w:rsid w:val="006D7ECF"/>
    <w:rsid w:val="006F05C7"/>
    <w:rsid w:val="006F3082"/>
    <w:rsid w:val="00700687"/>
    <w:rsid w:val="00774515"/>
    <w:rsid w:val="00796E5B"/>
    <w:rsid w:val="007A26A4"/>
    <w:rsid w:val="007A73DE"/>
    <w:rsid w:val="007C02C4"/>
    <w:rsid w:val="007D21AE"/>
    <w:rsid w:val="007D3169"/>
    <w:rsid w:val="007E41FC"/>
    <w:rsid w:val="007E55FD"/>
    <w:rsid w:val="00841984"/>
    <w:rsid w:val="008546CA"/>
    <w:rsid w:val="00856011"/>
    <w:rsid w:val="008622B8"/>
    <w:rsid w:val="0086261A"/>
    <w:rsid w:val="00871A3A"/>
    <w:rsid w:val="008850D0"/>
    <w:rsid w:val="008A6AC6"/>
    <w:rsid w:val="008C5D8C"/>
    <w:rsid w:val="008D4758"/>
    <w:rsid w:val="008E5174"/>
    <w:rsid w:val="008F0DC8"/>
    <w:rsid w:val="008F3A5A"/>
    <w:rsid w:val="009328A3"/>
    <w:rsid w:val="00932A56"/>
    <w:rsid w:val="00935136"/>
    <w:rsid w:val="00947163"/>
    <w:rsid w:val="0095218C"/>
    <w:rsid w:val="00965E23"/>
    <w:rsid w:val="00977892"/>
    <w:rsid w:val="00985356"/>
    <w:rsid w:val="0099212A"/>
    <w:rsid w:val="00997F07"/>
    <w:rsid w:val="009A4803"/>
    <w:rsid w:val="009B0938"/>
    <w:rsid w:val="009B595E"/>
    <w:rsid w:val="009C158B"/>
    <w:rsid w:val="009E6017"/>
    <w:rsid w:val="00A10171"/>
    <w:rsid w:val="00A11F58"/>
    <w:rsid w:val="00A20185"/>
    <w:rsid w:val="00A3121E"/>
    <w:rsid w:val="00A37D19"/>
    <w:rsid w:val="00A52E3A"/>
    <w:rsid w:val="00A53705"/>
    <w:rsid w:val="00A63A17"/>
    <w:rsid w:val="00AC32C2"/>
    <w:rsid w:val="00AE4543"/>
    <w:rsid w:val="00AF4276"/>
    <w:rsid w:val="00B22F52"/>
    <w:rsid w:val="00B37D53"/>
    <w:rsid w:val="00B64A69"/>
    <w:rsid w:val="00B66662"/>
    <w:rsid w:val="00BB6AAF"/>
    <w:rsid w:val="00BC0114"/>
    <w:rsid w:val="00BC2E7B"/>
    <w:rsid w:val="00BD0868"/>
    <w:rsid w:val="00C067CE"/>
    <w:rsid w:val="00C13624"/>
    <w:rsid w:val="00C241EE"/>
    <w:rsid w:val="00C32C85"/>
    <w:rsid w:val="00C46DC8"/>
    <w:rsid w:val="00C50406"/>
    <w:rsid w:val="00C51FF9"/>
    <w:rsid w:val="00C73F66"/>
    <w:rsid w:val="00C7740E"/>
    <w:rsid w:val="00C82F82"/>
    <w:rsid w:val="00C87037"/>
    <w:rsid w:val="00CC0694"/>
    <w:rsid w:val="00CC5930"/>
    <w:rsid w:val="00CF01B9"/>
    <w:rsid w:val="00D143C5"/>
    <w:rsid w:val="00D20732"/>
    <w:rsid w:val="00D31970"/>
    <w:rsid w:val="00D54FF1"/>
    <w:rsid w:val="00D92420"/>
    <w:rsid w:val="00DB6AC5"/>
    <w:rsid w:val="00DB7D3A"/>
    <w:rsid w:val="00DC254D"/>
    <w:rsid w:val="00DC5248"/>
    <w:rsid w:val="00DE5B60"/>
    <w:rsid w:val="00E37862"/>
    <w:rsid w:val="00E427B2"/>
    <w:rsid w:val="00E70390"/>
    <w:rsid w:val="00E74AA5"/>
    <w:rsid w:val="00E84D08"/>
    <w:rsid w:val="00E93FA0"/>
    <w:rsid w:val="00ED3CCF"/>
    <w:rsid w:val="00EE29E6"/>
    <w:rsid w:val="00EF2DAA"/>
    <w:rsid w:val="00F43CC6"/>
    <w:rsid w:val="00F53E2E"/>
    <w:rsid w:val="00F55662"/>
    <w:rsid w:val="00F56560"/>
    <w:rsid w:val="00F578FA"/>
    <w:rsid w:val="00F6722F"/>
    <w:rsid w:val="00F85858"/>
    <w:rsid w:val="00FA0109"/>
    <w:rsid w:val="00FA146B"/>
    <w:rsid w:val="00FB05AD"/>
    <w:rsid w:val="00FC22AF"/>
    <w:rsid w:val="00FC6354"/>
    <w:rsid w:val="00FD37DF"/>
    <w:rsid w:val="00FF2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9FD5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853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0D0"/>
    <w:pPr>
      <w:ind w:left="720"/>
      <w:contextualSpacing/>
    </w:pPr>
  </w:style>
  <w:style w:type="character" w:customStyle="1" w:styleId="Heading3Char">
    <w:name w:val="Heading 3 Char"/>
    <w:basedOn w:val="DefaultParagraphFont"/>
    <w:link w:val="Heading3"/>
    <w:uiPriority w:val="9"/>
    <w:semiHidden/>
    <w:rsid w:val="0098535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853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0D0"/>
    <w:pPr>
      <w:ind w:left="720"/>
      <w:contextualSpacing/>
    </w:pPr>
  </w:style>
  <w:style w:type="character" w:customStyle="1" w:styleId="Heading3Char">
    <w:name w:val="Heading 3 Char"/>
    <w:basedOn w:val="DefaultParagraphFont"/>
    <w:link w:val="Heading3"/>
    <w:uiPriority w:val="9"/>
    <w:semiHidden/>
    <w:rsid w:val="0098535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246217">
      <w:bodyDiv w:val="1"/>
      <w:marLeft w:val="0"/>
      <w:marRight w:val="0"/>
      <w:marTop w:val="0"/>
      <w:marBottom w:val="0"/>
      <w:divBdr>
        <w:top w:val="none" w:sz="0" w:space="0" w:color="auto"/>
        <w:left w:val="none" w:sz="0" w:space="0" w:color="auto"/>
        <w:bottom w:val="none" w:sz="0" w:space="0" w:color="auto"/>
        <w:right w:val="none" w:sz="0" w:space="0" w:color="auto"/>
      </w:divBdr>
    </w:div>
    <w:div w:id="2087220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4979</Words>
  <Characters>24997</Characters>
  <Application>Microsoft Macintosh Word</Application>
  <DocSecurity>0</DocSecurity>
  <Lines>409</Lines>
  <Paragraphs>95</Paragraphs>
  <ScaleCrop>false</ScaleCrop>
  <HeadingPairs>
    <vt:vector size="2" baseType="variant">
      <vt:variant>
        <vt:lpstr>Title</vt:lpstr>
      </vt:variant>
      <vt:variant>
        <vt:i4>1</vt:i4>
      </vt:variant>
    </vt:vector>
  </HeadingPairs>
  <TitlesOfParts>
    <vt:vector size="1" baseType="lpstr">
      <vt:lpstr/>
    </vt:vector>
  </TitlesOfParts>
  <Company>Carolina University</Company>
  <LinksUpToDate>false</LinksUpToDate>
  <CharactersWithSpaces>29881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 Carolina University</dc:creator>
  <cp:lastModifiedBy>Rebecca Lasher</cp:lastModifiedBy>
  <cp:revision>2</cp:revision>
  <dcterms:created xsi:type="dcterms:W3CDTF">2013-04-25T16:00:00Z</dcterms:created>
  <dcterms:modified xsi:type="dcterms:W3CDTF">2013-04-25T16:00:00Z</dcterms:modified>
</cp:coreProperties>
</file>