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CC" w:rsidRPr="00E70AE8" w:rsidRDefault="00D05DCC" w:rsidP="00D05DCC">
      <w:pPr>
        <w:rPr>
          <w:u w:val="single"/>
        </w:rPr>
      </w:pPr>
      <w:r w:rsidRPr="00E70AE8">
        <w:rPr>
          <w:u w:val="single"/>
        </w:rPr>
        <w:t xml:space="preserve">Resolution:  </w:t>
      </w:r>
      <w:r w:rsidR="009D582E">
        <w:rPr>
          <w:u w:val="single"/>
        </w:rPr>
        <w:t xml:space="preserve">Listing of Athletics Committee as an Elected Committee of the General Faculty  </w:t>
      </w:r>
    </w:p>
    <w:p w:rsidR="00D05DCC" w:rsidRDefault="00D05DCC" w:rsidP="00D05DCC"/>
    <w:p w:rsidR="00D05DCC" w:rsidRDefault="00D05DCC" w:rsidP="00D05DCC">
      <w:r>
        <w:t xml:space="preserve">Wheras, the </w:t>
      </w:r>
      <w:r w:rsidR="009D582E">
        <w:t>Athletics Committee is an elected committee of the General Faculty</w:t>
      </w:r>
      <w:r>
        <w:t>;</w:t>
      </w:r>
    </w:p>
    <w:p w:rsidR="00D05DCC" w:rsidRDefault="00D05DCC" w:rsidP="00D05DCC"/>
    <w:p w:rsidR="009D582E" w:rsidRDefault="00D05DCC" w:rsidP="009D582E">
      <w:r>
        <w:t xml:space="preserve">Wheras, </w:t>
      </w:r>
      <w:r w:rsidR="009D582E">
        <w:t>this committe</w:t>
      </w:r>
      <w:r w:rsidR="00523AD5">
        <w:t>e</w:t>
      </w:r>
      <w:r w:rsidR="009D582E">
        <w:t xml:space="preserve"> should be listed in the WCU Faculty Constitution, </w:t>
      </w:r>
    </w:p>
    <w:p w:rsidR="00D05DCC" w:rsidRDefault="00D05DCC" w:rsidP="00D05DCC"/>
    <w:p w:rsidR="009D582E" w:rsidRDefault="00D05DCC" w:rsidP="00D05DCC">
      <w:r>
        <w:t>Be it resolved that</w:t>
      </w:r>
      <w:r w:rsidR="009D582E">
        <w:t xml:space="preserve"> the following changes be made to section I.8.1. of the WCU Faculty Constitution. Changes are in </w:t>
      </w:r>
      <w:r w:rsidR="009D582E" w:rsidRPr="00E013EA">
        <w:rPr>
          <w:b/>
          <w:i/>
        </w:rPr>
        <w:t>bold italic</w:t>
      </w:r>
      <w:r w:rsidR="00523AD5">
        <w:t xml:space="preserve">.  Note that the wording in part </w:t>
      </w:r>
      <w:r w:rsidR="00523AD5" w:rsidRPr="00523AD5">
        <w:rPr>
          <w:b/>
        </w:rPr>
        <w:t>f</w:t>
      </w:r>
      <w:r w:rsidR="00523AD5">
        <w:t xml:space="preserve"> comes from the Athletics Committee web page.</w:t>
      </w:r>
    </w:p>
    <w:p w:rsidR="009D582E" w:rsidRDefault="009D582E" w:rsidP="00D05DCC"/>
    <w:p w:rsidR="009D582E" w:rsidRDefault="009D582E" w:rsidP="009D582E">
      <w:pPr>
        <w:ind w:left="1440" w:hanging="720"/>
      </w:pPr>
      <w:r w:rsidRPr="009D582E">
        <w:t>1.8.1</w:t>
      </w:r>
      <w:r w:rsidRPr="009D582E">
        <w:tab/>
        <w:t xml:space="preserve">The elected committees of the General Faculty shall be the Committee on Nominations, Elections, and Committees; Delegates to the Faculty Assembly of The University of North Carolina; Faculty Grievance Committee; Faculty Hearing Committee; </w:t>
      </w:r>
      <w:r w:rsidRPr="009D582E">
        <w:rPr>
          <w:b/>
          <w:i/>
        </w:rPr>
        <w:t>and the Athletics Committee</w:t>
      </w:r>
      <w:r w:rsidRPr="009D582E">
        <w:t>.</w:t>
      </w:r>
    </w:p>
    <w:p w:rsidR="009D582E" w:rsidRDefault="009D582E" w:rsidP="009D582E">
      <w:pPr>
        <w:ind w:left="1440" w:hanging="720"/>
      </w:pPr>
    </w:p>
    <w:p w:rsidR="009D582E" w:rsidRDefault="009D582E" w:rsidP="009D582E">
      <w:pPr>
        <w:ind w:left="1440" w:hanging="720"/>
      </w:pPr>
      <w:r>
        <w:t>…</w:t>
      </w:r>
    </w:p>
    <w:p w:rsidR="009D582E" w:rsidRDefault="009D582E" w:rsidP="009D582E">
      <w:pPr>
        <w:ind w:left="1440" w:hanging="720"/>
      </w:pPr>
    </w:p>
    <w:p w:rsidR="009D582E" w:rsidRPr="009D582E" w:rsidRDefault="009D582E" w:rsidP="009D582E">
      <w:pPr>
        <w:ind w:left="1440" w:hanging="720"/>
        <w:rPr>
          <w:b/>
          <w:i/>
        </w:rPr>
      </w:pPr>
      <w:r w:rsidRPr="009D582E">
        <w:rPr>
          <w:b/>
          <w:i/>
        </w:rPr>
        <w:t>f.</w:t>
      </w:r>
      <w:r w:rsidRPr="009D582E">
        <w:rPr>
          <w:b/>
          <w:i/>
        </w:rPr>
        <w:tab/>
        <w:t>The Athletics Committee shall monitor, oversee, and make formal inquiries regarding issues such as academic support for student-atheletes, the athletics budget, and gender and minority equity. It will inquire into any matters involving the welfare of student-athletes and will seek resolution of any problems through recommendations to the Chancellor.  The committee will have three members elected from the General Faculty, three members appointed by the Faculty Senate, and three members appointed by the Chancellor.  The Athletic Committee web page is linked to the Office of the Chancellor web site (http://www.wcu.edu/24078.asp).</w:t>
      </w:r>
    </w:p>
    <w:p w:rsidR="00FC2525" w:rsidRDefault="00DE40BF"/>
    <w:sectPr w:rsidR="00FC2525" w:rsidSect="008B6CE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04E14"/>
    <w:multiLevelType w:val="hybridMultilevel"/>
    <w:tmpl w:val="44D8A46A"/>
    <w:lvl w:ilvl="0" w:tplc="0409000F">
      <w:start w:val="1"/>
      <w:numFmt w:val="upp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hideSpellingErrors/>
  <w:hideGrammaticalError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85C6B"/>
    <w:rsid w:val="001D6E33"/>
    <w:rsid w:val="00223881"/>
    <w:rsid w:val="003A700F"/>
    <w:rsid w:val="00523AD5"/>
    <w:rsid w:val="005B7164"/>
    <w:rsid w:val="00985C6B"/>
    <w:rsid w:val="009D4477"/>
    <w:rsid w:val="009D582E"/>
    <w:rsid w:val="00D05DCC"/>
    <w:rsid w:val="00DE40BF"/>
    <w:rsid w:val="00DF0B1E"/>
    <w:rsid w:val="00F05F2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DC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f7b1b845-1a60-476f-bdb9-271b9c95ac0a">2012-03-22T04:00:00+00:00</Meeting_x0020_Date>
    <_Status xmlns="http://schemas.microsoft.com/sharepoint/v3/fields">Final</_Status>
    <Order0 xmlns="d089bb74-c8e0-4265-8753-9707a7f41891">5</Order0>
    <Committee2 xmlns="d089bb74-c8e0-4265-8753-9707a7f41891">7</Committee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F5841FF91AFD4199C031776F4931FB" ma:contentTypeVersion="14" ma:contentTypeDescription="Create a new document." ma:contentTypeScope="" ma:versionID="b265b28a5dc99f9b170018689ad661b6">
  <xsd:schema xmlns:xsd="http://www.w3.org/2001/XMLSchema" xmlns:xs="http://www.w3.org/2001/XMLSchema" xmlns:p="http://schemas.microsoft.com/office/2006/metadata/properties" xmlns:ns2="d089bb74-c8e0-4265-8753-9707a7f41891" xmlns:ns3="f7b1b845-1a60-476f-bdb9-271b9c95ac0a" xmlns:ns4="http://schemas.microsoft.com/sharepoint/v3/fields" targetNamespace="http://schemas.microsoft.com/office/2006/metadata/properties" ma:root="true" ma:fieldsID="55b1f062e1da352cde00ad689950cedc" ns2:_="" ns3:_="" ns4:_="">
    <xsd:import namespace="d089bb74-c8e0-4265-8753-9707a7f41891"/>
    <xsd:import namespace="f7b1b845-1a60-476f-bdb9-271b9c95ac0a"/>
    <xsd:import namespace="http://schemas.microsoft.com/sharepoint/v3/fields"/>
    <xsd:element name="properties">
      <xsd:complexType>
        <xsd:sequence>
          <xsd:element name="documentManagement">
            <xsd:complexType>
              <xsd:all>
                <xsd:element ref="ns2:Committee2" minOccurs="0"/>
                <xsd:element ref="ns3:Meeting_x0020_Date" minOccurs="0"/>
                <xsd:element ref="ns4:_Statu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8" nillable="true" ma:displayName="Committee" ma:indexed="true" ma:list="{c2cdc07b-30a9-4677-85f6-459eace9486d}" ma:internalName="Committee2" ma:showField="Title" ma:web="ef270c25-5885-48aa-bb52-77c2ccfdaa5c">
      <xsd:simpleType>
        <xsd:restriction base="dms:Lookup"/>
      </xsd:simpleType>
    </xsd:element>
    <xsd:element name="Order0" ma:index="11" nillable="true" ma:displayName="Order" ma:decimals="0" ma:description="Presentation order according to meeting agenda" ma:internalName="Order0">
      <xsd:simpleType>
        <xsd:restriction base="dms:Number">
          <xsd:maxInclusive value="5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f7b1b845-1a60-476f-bdb9-271b9c95ac0a"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08279-FFA5-4B54-AC5C-A1A2E695ABB1}">
  <ds:schemaRefs>
    <ds:schemaRef ds:uri="http://schemas.microsoft.com/sharepoint/v3/contenttype/forms"/>
  </ds:schemaRefs>
</ds:datastoreItem>
</file>

<file path=customXml/itemProps2.xml><?xml version="1.0" encoding="utf-8"?>
<ds:datastoreItem xmlns:ds="http://schemas.openxmlformats.org/officeDocument/2006/customXml" ds:itemID="{6BE13EDB-3D93-4233-A0B1-5F7122CB9A25}">
  <ds:schemaRefs>
    <ds:schemaRef ds:uri="http://schemas.microsoft.com/office/2006/metadata/properties"/>
    <ds:schemaRef ds:uri="http://schemas.microsoft.com/office/infopath/2007/PartnerControls"/>
    <ds:schemaRef ds:uri="f7b1b845-1a60-476f-bdb9-271b9c95ac0a"/>
    <ds:schemaRef ds:uri="http://schemas.microsoft.com/sharepoint/v3/fields"/>
    <ds:schemaRef ds:uri="d089bb74-c8e0-4265-8753-9707a7f41891"/>
  </ds:schemaRefs>
</ds:datastoreItem>
</file>

<file path=customXml/itemProps3.xml><?xml version="1.0" encoding="utf-8"?>
<ds:datastoreItem xmlns:ds="http://schemas.openxmlformats.org/officeDocument/2006/customXml" ds:itemID="{642DD316-88E4-48AB-BA20-E73357A5B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9bb74-c8e0-4265-8753-9707a7f41891"/>
    <ds:schemaRef ds:uri="f7b1b845-1a60-476f-bdb9-271b9c95ac0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Western Carolina University</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Athletics Committee</dc:title>
  <dc:creator>Cheryl Waters-Tormey</dc:creator>
  <cp:lastModifiedBy> ahgreen</cp:lastModifiedBy>
  <cp:revision>2</cp:revision>
  <dcterms:created xsi:type="dcterms:W3CDTF">2012-03-19T15:01:00Z</dcterms:created>
  <dcterms:modified xsi:type="dcterms:W3CDTF">2012-03-19T15:01:00Z</dcterms:modified>
  <cp:contentStatus>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0x010100ACF5841FF91AFD4199C031776F4931FB</vt:lpwstr>
  </property>
</Properties>
</file>